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95" w:rsidRDefault="00545E95" w:rsidP="00530322">
      <w:pPr>
        <w:ind w:left="119"/>
        <w:jc w:val="center"/>
        <w:rPr>
          <w:color w:val="000000"/>
          <w:sz w:val="24"/>
          <w:szCs w:val="24"/>
        </w:rPr>
      </w:pPr>
      <w:r w:rsidRPr="00545E95">
        <w:rPr>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738.5pt" o:ole="">
            <v:imagedata r:id="rId6" o:title=""/>
          </v:shape>
          <o:OLEObject Type="Embed" ProgID="FoxitReader.Document" ShapeID="_x0000_i1025" DrawAspect="Content" ObjectID="_1788160002" r:id="rId7"/>
        </w:object>
      </w:r>
    </w:p>
    <w:p w:rsidR="00545E95" w:rsidRDefault="00545E95" w:rsidP="00530322">
      <w:pPr>
        <w:ind w:left="119"/>
        <w:jc w:val="center"/>
        <w:rPr>
          <w:color w:val="000000"/>
          <w:sz w:val="24"/>
          <w:szCs w:val="24"/>
        </w:rPr>
      </w:pPr>
    </w:p>
    <w:p w:rsidR="00B251A7" w:rsidRDefault="00B251A7" w:rsidP="00530322">
      <w:pPr>
        <w:sectPr w:rsidR="00B251A7" w:rsidSect="00530322">
          <w:type w:val="continuous"/>
          <w:pgSz w:w="11910" w:h="16840"/>
          <w:pgMar w:top="851" w:right="567" w:bottom="851" w:left="851" w:header="720" w:footer="720" w:gutter="0"/>
          <w:cols w:space="720"/>
        </w:sectPr>
      </w:pPr>
      <w:bookmarkStart w:id="0" w:name="_GoBack"/>
      <w:bookmarkEnd w:id="0"/>
    </w:p>
    <w:p w:rsidR="00530322" w:rsidRPr="003E4605" w:rsidRDefault="00530322" w:rsidP="00530322">
      <w:pPr>
        <w:pStyle w:val="1"/>
        <w:rPr>
          <w:sz w:val="24"/>
          <w:szCs w:val="24"/>
        </w:rPr>
      </w:pPr>
      <w:r w:rsidRPr="003E4605">
        <w:rPr>
          <w:sz w:val="24"/>
          <w:szCs w:val="24"/>
        </w:rPr>
        <w:lastRenderedPageBreak/>
        <w:t>ПОЯСНИТЕЛЬНАЯ</w:t>
      </w:r>
      <w:r w:rsidRPr="003E4605">
        <w:rPr>
          <w:spacing w:val="-2"/>
          <w:sz w:val="24"/>
          <w:szCs w:val="24"/>
        </w:rPr>
        <w:t>ЗАПИСКА</w:t>
      </w:r>
    </w:p>
    <w:p w:rsidR="00530322" w:rsidRPr="003E4605" w:rsidRDefault="00530322" w:rsidP="00530322">
      <w:pPr>
        <w:pStyle w:val="a3"/>
        <w:spacing w:before="46" w:line="276" w:lineRule="auto"/>
        <w:ind w:left="102" w:right="445" w:firstLine="599"/>
        <w:jc w:val="both"/>
        <w:rPr>
          <w:sz w:val="24"/>
          <w:szCs w:val="24"/>
        </w:rPr>
      </w:pPr>
      <w:r w:rsidRPr="003E4605">
        <w:rPr>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530322" w:rsidRPr="003E4605" w:rsidRDefault="00530322" w:rsidP="00530322">
      <w:pPr>
        <w:pStyle w:val="a3"/>
        <w:spacing w:line="276" w:lineRule="auto"/>
        <w:ind w:left="102" w:right="448" w:firstLine="599"/>
        <w:jc w:val="both"/>
        <w:rPr>
          <w:sz w:val="24"/>
          <w:szCs w:val="24"/>
        </w:rPr>
      </w:pPr>
      <w:r w:rsidRPr="003E4605">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30322" w:rsidRPr="003E4605" w:rsidRDefault="00530322" w:rsidP="00530322">
      <w:pPr>
        <w:pStyle w:val="a3"/>
        <w:ind w:left="701"/>
        <w:jc w:val="both"/>
        <w:rPr>
          <w:sz w:val="24"/>
          <w:szCs w:val="24"/>
        </w:rPr>
      </w:pPr>
      <w:proofErr w:type="spellStart"/>
      <w:r w:rsidRPr="003E4605">
        <w:rPr>
          <w:sz w:val="24"/>
          <w:szCs w:val="24"/>
        </w:rPr>
        <w:t>ПрограммаОБЗР</w:t>
      </w:r>
      <w:r w:rsidRPr="003E4605">
        <w:rPr>
          <w:spacing w:val="-2"/>
          <w:sz w:val="24"/>
          <w:szCs w:val="24"/>
        </w:rPr>
        <w:t>обеспечивает</w:t>
      </w:r>
      <w:proofErr w:type="spellEnd"/>
      <w:r w:rsidRPr="003E4605">
        <w:rPr>
          <w:spacing w:val="-2"/>
          <w:sz w:val="24"/>
          <w:szCs w:val="24"/>
        </w:rPr>
        <w:t>:</w:t>
      </w:r>
    </w:p>
    <w:p w:rsidR="00530322" w:rsidRPr="003E4605" w:rsidRDefault="00530322" w:rsidP="00530322">
      <w:pPr>
        <w:pStyle w:val="a3"/>
        <w:spacing w:before="48" w:line="276" w:lineRule="auto"/>
        <w:ind w:left="102" w:right="452" w:firstLine="599"/>
        <w:jc w:val="both"/>
        <w:rPr>
          <w:sz w:val="24"/>
          <w:szCs w:val="24"/>
        </w:rPr>
      </w:pPr>
      <w:r w:rsidRPr="003E4605">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30322" w:rsidRPr="003E4605" w:rsidRDefault="00530322" w:rsidP="00530322">
      <w:pPr>
        <w:pStyle w:val="a3"/>
        <w:spacing w:line="276" w:lineRule="auto"/>
        <w:ind w:left="102" w:right="451" w:firstLine="599"/>
        <w:jc w:val="both"/>
        <w:rPr>
          <w:sz w:val="24"/>
          <w:szCs w:val="24"/>
        </w:rPr>
      </w:pPr>
      <w:r w:rsidRPr="003E4605">
        <w:rPr>
          <w:sz w:val="24"/>
          <w:szCs w:val="24"/>
        </w:rPr>
        <w:t>прочное усвоение обучающимися основных ключевых понятий, обеспечивающихпреемственностьизученияосновкомплекснойбезопасности личности на следующем уровне образования;</w:t>
      </w:r>
    </w:p>
    <w:p w:rsidR="00530322" w:rsidRPr="003E4605" w:rsidRDefault="00530322" w:rsidP="00530322">
      <w:pPr>
        <w:pStyle w:val="a3"/>
        <w:spacing w:before="1" w:line="276" w:lineRule="auto"/>
        <w:ind w:left="102" w:right="455" w:firstLine="599"/>
        <w:jc w:val="both"/>
        <w:rPr>
          <w:sz w:val="24"/>
          <w:szCs w:val="24"/>
        </w:rPr>
      </w:pPr>
      <w:r w:rsidRPr="003E4605">
        <w:rPr>
          <w:sz w:val="24"/>
          <w:szCs w:val="24"/>
        </w:rPr>
        <w:t>возможность выработки и закрепления у обучающихся умений и навыков, необходимых для последующей жизни;</w:t>
      </w:r>
    </w:p>
    <w:p w:rsidR="00530322" w:rsidRPr="003E4605" w:rsidRDefault="00530322" w:rsidP="00530322">
      <w:pPr>
        <w:pStyle w:val="a3"/>
        <w:spacing w:line="278" w:lineRule="auto"/>
        <w:ind w:left="102" w:right="453" w:firstLine="599"/>
        <w:jc w:val="both"/>
        <w:rPr>
          <w:sz w:val="24"/>
          <w:szCs w:val="24"/>
        </w:rPr>
      </w:pPr>
      <w:r w:rsidRPr="003E4605">
        <w:rPr>
          <w:sz w:val="24"/>
          <w:szCs w:val="24"/>
        </w:rPr>
        <w:t>выработку практико-ориентированных компетенций, соответствующих потребностям современности;</w:t>
      </w:r>
    </w:p>
    <w:p w:rsidR="00530322" w:rsidRPr="003E4605" w:rsidRDefault="00530322" w:rsidP="00530322">
      <w:pPr>
        <w:pStyle w:val="a3"/>
        <w:spacing w:line="276" w:lineRule="auto"/>
        <w:ind w:left="102" w:right="445" w:firstLine="599"/>
        <w:jc w:val="both"/>
        <w:rPr>
          <w:sz w:val="24"/>
          <w:szCs w:val="24"/>
        </w:rPr>
      </w:pPr>
      <w:proofErr w:type="spellStart"/>
      <w:r w:rsidRPr="003E4605">
        <w:rPr>
          <w:sz w:val="24"/>
          <w:szCs w:val="24"/>
        </w:rPr>
        <w:t>реализациюоптимальногобалансамежпредметныхсвязейиихразумное</w:t>
      </w:r>
      <w:proofErr w:type="spellEnd"/>
      <w:r w:rsidRPr="003E4605">
        <w:rPr>
          <w:sz w:val="24"/>
          <w:szCs w:val="24"/>
        </w:rPr>
        <w:t xml:space="preserve"> </w:t>
      </w:r>
      <w:proofErr w:type="spellStart"/>
      <w:r w:rsidRPr="003E4605">
        <w:rPr>
          <w:sz w:val="24"/>
          <w:szCs w:val="24"/>
        </w:rPr>
        <w:t>взаимодополнение</w:t>
      </w:r>
      <w:proofErr w:type="spellEnd"/>
      <w:r w:rsidRPr="003E4605">
        <w:rPr>
          <w:sz w:val="24"/>
          <w:szCs w:val="24"/>
        </w:rPr>
        <w:t xml:space="preserve">, способствующее формированию практических умений и </w:t>
      </w:r>
      <w:r w:rsidRPr="003E4605">
        <w:rPr>
          <w:spacing w:val="-2"/>
          <w:sz w:val="24"/>
          <w:szCs w:val="24"/>
        </w:rPr>
        <w:t>навыков.</w:t>
      </w:r>
    </w:p>
    <w:p w:rsidR="00530322" w:rsidRPr="003E4605" w:rsidRDefault="00530322" w:rsidP="00530322">
      <w:pPr>
        <w:pStyle w:val="1"/>
        <w:spacing w:before="0" w:line="276" w:lineRule="auto"/>
        <w:rPr>
          <w:sz w:val="24"/>
          <w:szCs w:val="24"/>
        </w:rPr>
      </w:pPr>
      <w:proofErr w:type="gramStart"/>
      <w:r w:rsidRPr="003E4605">
        <w:rPr>
          <w:sz w:val="24"/>
          <w:szCs w:val="24"/>
        </w:rPr>
        <w:t>ОБЩАЯХАРАКТЕРИСТИКАУЧЕБНОГОПРЕДМЕТА«</w:t>
      </w:r>
      <w:proofErr w:type="gramEnd"/>
      <w:r w:rsidRPr="003E4605">
        <w:rPr>
          <w:sz w:val="24"/>
          <w:szCs w:val="24"/>
        </w:rPr>
        <w:t>ОСНОВЫ БЕЗОПАСНОСТИ И ЗАЩИТЫ РОДИНЫ»</w:t>
      </w:r>
    </w:p>
    <w:p w:rsidR="00530322" w:rsidRPr="003E4605" w:rsidRDefault="00530322" w:rsidP="00530322">
      <w:pPr>
        <w:pStyle w:val="a3"/>
        <w:spacing w:line="276" w:lineRule="auto"/>
        <w:ind w:left="102" w:right="448" w:firstLine="599"/>
        <w:jc w:val="both"/>
        <w:rPr>
          <w:sz w:val="24"/>
          <w:szCs w:val="24"/>
        </w:rPr>
      </w:pPr>
      <w:r w:rsidRPr="003E4605">
        <w:rPr>
          <w:sz w:val="24"/>
          <w:szCs w:val="24"/>
        </w:rPr>
        <w:t>В программе ОБЗР содержание учебного предмета ОБЗР структурно представлено одиннадцатью модулями (тематическими линиями), обеспеч</w:t>
      </w:r>
      <w:r>
        <w:rPr>
          <w:sz w:val="24"/>
          <w:szCs w:val="24"/>
        </w:rPr>
        <w:t xml:space="preserve">ивающими непрерывность изучения </w:t>
      </w:r>
      <w:r w:rsidRPr="003E4605">
        <w:rPr>
          <w:sz w:val="24"/>
          <w:szCs w:val="24"/>
        </w:rPr>
        <w:t>предмета на уровне основного общегообразованияипреемственностьучебногопроцессанауровнесреднего общего образования:</w:t>
      </w:r>
    </w:p>
    <w:p w:rsidR="00530322" w:rsidRPr="003E4605" w:rsidRDefault="00530322" w:rsidP="00530322">
      <w:pPr>
        <w:pStyle w:val="a3"/>
        <w:spacing w:line="276" w:lineRule="auto"/>
        <w:ind w:left="102" w:right="451" w:firstLine="599"/>
        <w:jc w:val="both"/>
        <w:rPr>
          <w:sz w:val="24"/>
          <w:szCs w:val="24"/>
        </w:rPr>
      </w:pPr>
      <w:r w:rsidRPr="003E4605">
        <w:rPr>
          <w:sz w:val="24"/>
          <w:szCs w:val="24"/>
        </w:rPr>
        <w:t xml:space="preserve">модуль № 1 «Безопасное и устойчивое развитие личности, общества, </w:t>
      </w:r>
      <w:r w:rsidRPr="003E4605">
        <w:rPr>
          <w:spacing w:val="-2"/>
          <w:sz w:val="24"/>
          <w:szCs w:val="24"/>
        </w:rPr>
        <w:t>государства»;</w:t>
      </w:r>
    </w:p>
    <w:p w:rsidR="00530322" w:rsidRPr="003E4605" w:rsidRDefault="00530322" w:rsidP="00530322">
      <w:pPr>
        <w:pStyle w:val="a3"/>
        <w:spacing w:line="321" w:lineRule="exact"/>
        <w:ind w:left="701"/>
        <w:jc w:val="both"/>
        <w:rPr>
          <w:sz w:val="24"/>
          <w:szCs w:val="24"/>
        </w:rPr>
      </w:pPr>
      <w:r w:rsidRPr="003E4605">
        <w:rPr>
          <w:sz w:val="24"/>
          <w:szCs w:val="24"/>
        </w:rPr>
        <w:t>модуль№2«Военнаяподготовка.Основывоенных</w:t>
      </w:r>
      <w:r w:rsidRPr="003E4605">
        <w:rPr>
          <w:spacing w:val="-2"/>
          <w:sz w:val="24"/>
          <w:szCs w:val="24"/>
        </w:rPr>
        <w:t>знаний»;</w:t>
      </w:r>
    </w:p>
    <w:p w:rsidR="00530322" w:rsidRPr="003E4605" w:rsidRDefault="00530322" w:rsidP="00530322">
      <w:pPr>
        <w:pStyle w:val="a3"/>
        <w:spacing w:before="45" w:line="276" w:lineRule="auto"/>
        <w:ind w:left="102" w:right="451" w:firstLine="599"/>
        <w:jc w:val="both"/>
        <w:rPr>
          <w:sz w:val="24"/>
          <w:szCs w:val="24"/>
        </w:rPr>
      </w:pPr>
      <w:r w:rsidRPr="003E4605">
        <w:rPr>
          <w:sz w:val="24"/>
          <w:szCs w:val="24"/>
        </w:rPr>
        <w:t xml:space="preserve">модуль № 3 «Культура безопасности жизнедеятельности в современном </w:t>
      </w:r>
      <w:r w:rsidRPr="003E4605">
        <w:rPr>
          <w:spacing w:val="-2"/>
          <w:sz w:val="24"/>
          <w:szCs w:val="24"/>
        </w:rPr>
        <w:t>обществе»;</w:t>
      </w:r>
    </w:p>
    <w:p w:rsidR="00530322" w:rsidRDefault="00530322" w:rsidP="00530322">
      <w:pPr>
        <w:pStyle w:val="a3"/>
        <w:spacing w:before="63" w:line="278" w:lineRule="auto"/>
        <w:ind w:left="701" w:right="4016"/>
        <w:rPr>
          <w:sz w:val="24"/>
          <w:szCs w:val="24"/>
        </w:rPr>
      </w:pPr>
      <w:r w:rsidRPr="003E4605">
        <w:rPr>
          <w:sz w:val="24"/>
          <w:szCs w:val="24"/>
        </w:rPr>
        <w:t>модуль № 4 «Безопасность в быту»;</w:t>
      </w:r>
    </w:p>
    <w:p w:rsidR="00530322" w:rsidRPr="003E4605" w:rsidRDefault="00530322" w:rsidP="00530322">
      <w:pPr>
        <w:pStyle w:val="a3"/>
        <w:spacing w:before="63" w:line="278" w:lineRule="auto"/>
        <w:ind w:left="701" w:right="4016"/>
        <w:rPr>
          <w:sz w:val="24"/>
          <w:szCs w:val="24"/>
        </w:rPr>
      </w:pPr>
      <w:r w:rsidRPr="003E4605">
        <w:rPr>
          <w:sz w:val="24"/>
          <w:szCs w:val="24"/>
        </w:rPr>
        <w:t>модуль</w:t>
      </w:r>
      <w:r>
        <w:rPr>
          <w:sz w:val="24"/>
          <w:szCs w:val="24"/>
        </w:rPr>
        <w:t xml:space="preserve"> №</w:t>
      </w:r>
      <w:r w:rsidRPr="003E4605">
        <w:rPr>
          <w:sz w:val="24"/>
          <w:szCs w:val="24"/>
        </w:rPr>
        <w:t>5«Безопасностьнатранспорте»;</w:t>
      </w:r>
    </w:p>
    <w:p w:rsidR="00530322" w:rsidRDefault="00530322" w:rsidP="00530322">
      <w:pPr>
        <w:pStyle w:val="a3"/>
        <w:spacing w:line="276" w:lineRule="auto"/>
        <w:ind w:left="701" w:right="2140"/>
        <w:rPr>
          <w:sz w:val="24"/>
          <w:szCs w:val="24"/>
        </w:rPr>
      </w:pPr>
      <w:r w:rsidRPr="003E4605">
        <w:rPr>
          <w:sz w:val="24"/>
          <w:szCs w:val="24"/>
        </w:rPr>
        <w:t>модуль</w:t>
      </w:r>
      <w:r>
        <w:rPr>
          <w:sz w:val="24"/>
          <w:szCs w:val="24"/>
        </w:rPr>
        <w:t xml:space="preserve"> №</w:t>
      </w:r>
      <w:r w:rsidRPr="003E4605">
        <w:rPr>
          <w:sz w:val="24"/>
          <w:szCs w:val="24"/>
        </w:rPr>
        <w:t xml:space="preserve">6«Безопасностьвобщественныхместах»; </w:t>
      </w:r>
    </w:p>
    <w:p w:rsidR="00530322" w:rsidRPr="003E4605" w:rsidRDefault="00530322" w:rsidP="00530322">
      <w:pPr>
        <w:pStyle w:val="a3"/>
        <w:spacing w:line="276" w:lineRule="auto"/>
        <w:ind w:left="701" w:right="2140"/>
        <w:rPr>
          <w:sz w:val="24"/>
          <w:szCs w:val="24"/>
        </w:rPr>
      </w:pPr>
      <w:r w:rsidRPr="003E4605">
        <w:rPr>
          <w:sz w:val="24"/>
          <w:szCs w:val="24"/>
        </w:rPr>
        <w:t>модуль № 7 «Безопасность в природной среде»;</w:t>
      </w:r>
    </w:p>
    <w:p w:rsidR="00530322" w:rsidRDefault="00530322" w:rsidP="00530322">
      <w:pPr>
        <w:pStyle w:val="a3"/>
        <w:spacing w:line="276" w:lineRule="auto"/>
        <w:ind w:left="701"/>
        <w:rPr>
          <w:sz w:val="24"/>
          <w:szCs w:val="24"/>
        </w:rPr>
      </w:pPr>
      <w:r w:rsidRPr="003E4605">
        <w:rPr>
          <w:sz w:val="24"/>
          <w:szCs w:val="24"/>
        </w:rPr>
        <w:t xml:space="preserve">модуль№8«Основымедицинскихзнаний.Оказаниепервойпомощи»; </w:t>
      </w:r>
    </w:p>
    <w:p w:rsidR="00530322" w:rsidRPr="003E4605" w:rsidRDefault="00530322" w:rsidP="00530322">
      <w:pPr>
        <w:pStyle w:val="a3"/>
        <w:spacing w:line="276" w:lineRule="auto"/>
        <w:ind w:left="701"/>
        <w:rPr>
          <w:sz w:val="24"/>
          <w:szCs w:val="24"/>
        </w:rPr>
      </w:pPr>
      <w:r w:rsidRPr="003E4605">
        <w:rPr>
          <w:sz w:val="24"/>
          <w:szCs w:val="24"/>
        </w:rPr>
        <w:t>модуль № 9 «Безопасность в социуме»;</w:t>
      </w:r>
    </w:p>
    <w:p w:rsidR="00530322" w:rsidRDefault="00530322" w:rsidP="00530322">
      <w:pPr>
        <w:pStyle w:val="a3"/>
        <w:spacing w:line="276" w:lineRule="auto"/>
        <w:ind w:left="701" w:right="778"/>
        <w:rPr>
          <w:sz w:val="24"/>
          <w:szCs w:val="24"/>
        </w:rPr>
      </w:pPr>
      <w:r w:rsidRPr="003E4605">
        <w:rPr>
          <w:sz w:val="24"/>
          <w:szCs w:val="24"/>
        </w:rPr>
        <w:t>модуль № 10 «Безопасность в информационном пространстве»;</w:t>
      </w:r>
    </w:p>
    <w:p w:rsidR="00530322" w:rsidRPr="003E4605" w:rsidRDefault="00530322" w:rsidP="00530322">
      <w:pPr>
        <w:pStyle w:val="a3"/>
        <w:spacing w:line="276" w:lineRule="auto"/>
        <w:ind w:left="701" w:right="778"/>
        <w:rPr>
          <w:sz w:val="24"/>
          <w:szCs w:val="24"/>
        </w:rPr>
      </w:pPr>
      <w:r w:rsidRPr="003E4605">
        <w:rPr>
          <w:sz w:val="24"/>
          <w:szCs w:val="24"/>
        </w:rPr>
        <w:t>модуль№11«Основыпротиводействияэкстремизмуитерроризму».</w:t>
      </w:r>
    </w:p>
    <w:p w:rsidR="00530322" w:rsidRPr="003E4605" w:rsidRDefault="00530322" w:rsidP="00530322">
      <w:pPr>
        <w:pStyle w:val="a3"/>
        <w:spacing w:line="276" w:lineRule="auto"/>
        <w:ind w:left="102" w:right="446" w:firstLine="599"/>
        <w:jc w:val="both"/>
        <w:rPr>
          <w:sz w:val="24"/>
          <w:szCs w:val="24"/>
        </w:rPr>
      </w:pPr>
      <w:r w:rsidRPr="003E4605">
        <w:rPr>
          <w:sz w:val="24"/>
          <w:szCs w:val="24"/>
        </w:rPr>
        <w:t xml:space="preserve">В целях обеспечения системного подхода в изучении </w:t>
      </w:r>
      <w:proofErr w:type="spellStart"/>
      <w:r w:rsidRPr="003E4605">
        <w:rPr>
          <w:sz w:val="24"/>
          <w:szCs w:val="24"/>
        </w:rPr>
        <w:t>учебногопредмета</w:t>
      </w:r>
      <w:proofErr w:type="spellEnd"/>
      <w:r w:rsidRPr="003E4605">
        <w:rPr>
          <w:sz w:val="24"/>
          <w:szCs w:val="24"/>
        </w:rPr>
        <w:t xml:space="preserve"> </w:t>
      </w:r>
      <w:proofErr w:type="spellStart"/>
      <w:r w:rsidRPr="003E4605">
        <w:rPr>
          <w:sz w:val="24"/>
          <w:szCs w:val="24"/>
        </w:rPr>
        <w:t>ОБЗРнауровнеосновногообщегообразованияпрограммаОБЗРпредполагает</w:t>
      </w:r>
      <w:proofErr w:type="spellEnd"/>
      <w:r w:rsidRPr="003E4605">
        <w:rPr>
          <w:sz w:val="24"/>
          <w:szCs w:val="24"/>
        </w:rPr>
        <w:t xml:space="preserve"> внедрение универсальной структурно-логической схемы изучения учебных модулей(</w:t>
      </w:r>
      <w:proofErr w:type="spellStart"/>
      <w:r w:rsidRPr="003E4605">
        <w:rPr>
          <w:sz w:val="24"/>
          <w:szCs w:val="24"/>
        </w:rPr>
        <w:t>тематическихлиний</w:t>
      </w:r>
      <w:proofErr w:type="spellEnd"/>
      <w:r w:rsidRPr="003E4605">
        <w:rPr>
          <w:sz w:val="24"/>
          <w:szCs w:val="24"/>
        </w:rPr>
        <w:t>)</w:t>
      </w:r>
      <w:proofErr w:type="spellStart"/>
      <w:r w:rsidRPr="003E4605">
        <w:rPr>
          <w:sz w:val="24"/>
          <w:szCs w:val="24"/>
        </w:rPr>
        <w:t>впарадигмебезопасной</w:t>
      </w:r>
      <w:r w:rsidRPr="003E4605">
        <w:rPr>
          <w:spacing w:val="-2"/>
          <w:sz w:val="24"/>
          <w:szCs w:val="24"/>
        </w:rPr>
        <w:t>жизнедеятельности</w:t>
      </w:r>
      <w:proofErr w:type="spellEnd"/>
      <w:r w:rsidRPr="003E4605">
        <w:rPr>
          <w:spacing w:val="-2"/>
          <w:sz w:val="24"/>
          <w:szCs w:val="24"/>
        </w:rPr>
        <w:t>:</w:t>
      </w:r>
    </w:p>
    <w:p w:rsidR="00530322" w:rsidRPr="003E4605" w:rsidRDefault="00530322" w:rsidP="00530322">
      <w:pPr>
        <w:pStyle w:val="a3"/>
        <w:spacing w:line="276" w:lineRule="auto"/>
        <w:ind w:left="102" w:right="452"/>
        <w:jc w:val="both"/>
        <w:rPr>
          <w:sz w:val="24"/>
          <w:szCs w:val="24"/>
        </w:rPr>
      </w:pPr>
      <w:r w:rsidRPr="003E4605">
        <w:rPr>
          <w:sz w:val="24"/>
          <w:szCs w:val="24"/>
        </w:rPr>
        <w:lastRenderedPageBreak/>
        <w:t xml:space="preserve">«предвидеть опасность → по возможности её избегать → при необходимости </w:t>
      </w:r>
      <w:r w:rsidRPr="003E4605">
        <w:rPr>
          <w:spacing w:val="-2"/>
          <w:sz w:val="24"/>
          <w:szCs w:val="24"/>
        </w:rPr>
        <w:t>действовать».</w:t>
      </w:r>
    </w:p>
    <w:p w:rsidR="00530322" w:rsidRPr="003E4605" w:rsidRDefault="00530322" w:rsidP="00530322">
      <w:pPr>
        <w:pStyle w:val="a3"/>
        <w:spacing w:line="276" w:lineRule="auto"/>
        <w:ind w:left="102" w:right="446" w:firstLine="599"/>
        <w:jc w:val="both"/>
        <w:rPr>
          <w:sz w:val="24"/>
          <w:szCs w:val="24"/>
        </w:rPr>
      </w:pPr>
      <w:r w:rsidRPr="003E4605">
        <w:rPr>
          <w:sz w:val="24"/>
          <w:szCs w:val="24"/>
        </w:rPr>
        <w:t xml:space="preserve">Учебный </w:t>
      </w:r>
      <w:proofErr w:type="spellStart"/>
      <w:r w:rsidRPr="003E4605">
        <w:rPr>
          <w:sz w:val="24"/>
          <w:szCs w:val="24"/>
        </w:rPr>
        <w:t>материалсистематизирован</w:t>
      </w:r>
      <w:proofErr w:type="spellEnd"/>
      <w:r w:rsidRPr="003E4605">
        <w:rPr>
          <w:sz w:val="24"/>
          <w:szCs w:val="24"/>
        </w:rPr>
        <w:t xml:space="preserve"> по сферам возможных проявлений рисков и опасностей: помещения и бытовые условия; улица и общественные </w:t>
      </w:r>
      <w:proofErr w:type="spellStart"/>
      <w:proofErr w:type="gramStart"/>
      <w:r w:rsidRPr="003E4605">
        <w:rPr>
          <w:sz w:val="24"/>
          <w:szCs w:val="24"/>
        </w:rPr>
        <w:t>места;природные</w:t>
      </w:r>
      <w:proofErr w:type="spellEnd"/>
      <w:proofErr w:type="gramEnd"/>
      <w:r w:rsidRPr="003E4605">
        <w:rPr>
          <w:sz w:val="24"/>
          <w:szCs w:val="24"/>
        </w:rPr>
        <w:t xml:space="preserve"> условия; коммуникационные связи и каналы; </w:t>
      </w:r>
      <w:proofErr w:type="spellStart"/>
      <w:r w:rsidRPr="003E4605">
        <w:rPr>
          <w:sz w:val="24"/>
          <w:szCs w:val="24"/>
        </w:rPr>
        <w:t>физическоеи</w:t>
      </w:r>
      <w:proofErr w:type="spellEnd"/>
      <w:r w:rsidRPr="003E4605">
        <w:rPr>
          <w:sz w:val="24"/>
          <w:szCs w:val="24"/>
        </w:rPr>
        <w:t xml:space="preserve"> психическое здоровье; социальное взаимодействие и другие.</w:t>
      </w:r>
    </w:p>
    <w:p w:rsidR="00530322" w:rsidRPr="003E4605" w:rsidRDefault="00530322" w:rsidP="00530322">
      <w:pPr>
        <w:pStyle w:val="a3"/>
        <w:spacing w:line="264" w:lineRule="auto"/>
        <w:ind w:left="102" w:right="443" w:firstLine="599"/>
        <w:jc w:val="both"/>
        <w:rPr>
          <w:sz w:val="24"/>
          <w:szCs w:val="24"/>
        </w:rPr>
      </w:pPr>
      <w:r w:rsidRPr="003E4605">
        <w:rPr>
          <w:sz w:val="24"/>
          <w:szCs w:val="24"/>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530322" w:rsidRPr="003E4605" w:rsidRDefault="00530322" w:rsidP="00530322">
      <w:pPr>
        <w:pStyle w:val="a3"/>
        <w:spacing w:line="264" w:lineRule="auto"/>
        <w:ind w:left="102" w:right="452" w:firstLine="599"/>
        <w:jc w:val="both"/>
        <w:rPr>
          <w:sz w:val="24"/>
          <w:szCs w:val="24"/>
        </w:rPr>
      </w:pPr>
      <w:r w:rsidRPr="003E4605">
        <w:rPr>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30322" w:rsidRPr="003E4605" w:rsidRDefault="00530322" w:rsidP="00530322">
      <w:pPr>
        <w:pStyle w:val="a3"/>
        <w:spacing w:line="276" w:lineRule="auto"/>
        <w:ind w:left="102" w:right="448"/>
        <w:jc w:val="both"/>
        <w:rPr>
          <w:sz w:val="24"/>
          <w:szCs w:val="24"/>
        </w:rPr>
      </w:pPr>
      <w:r w:rsidRPr="003E4605">
        <w:rPr>
          <w:sz w:val="24"/>
          <w:szCs w:val="24"/>
        </w:rPr>
        <w:t xml:space="preserve">В условиях современного исторического процесса с появлением новых глобальных и региональных </w:t>
      </w:r>
      <w:proofErr w:type="spellStart"/>
      <w:proofErr w:type="gramStart"/>
      <w:r w:rsidRPr="003E4605">
        <w:rPr>
          <w:sz w:val="24"/>
          <w:szCs w:val="24"/>
        </w:rPr>
        <w:t>природных,техногенных</w:t>
      </w:r>
      <w:proofErr w:type="gramEnd"/>
      <w:r w:rsidRPr="003E4605">
        <w:rPr>
          <w:sz w:val="24"/>
          <w:szCs w:val="24"/>
        </w:rPr>
        <w:t>,социальных</w:t>
      </w:r>
      <w:proofErr w:type="spellEnd"/>
      <w:r w:rsidRPr="003E4605">
        <w:rPr>
          <w:sz w:val="24"/>
          <w:szCs w:val="24"/>
        </w:rPr>
        <w:t xml:space="preserve"> </w:t>
      </w:r>
      <w:proofErr w:type="spellStart"/>
      <w:r w:rsidRPr="003E4605">
        <w:rPr>
          <w:sz w:val="24"/>
          <w:szCs w:val="24"/>
        </w:rPr>
        <w:t>вызовови</w:t>
      </w:r>
      <w:proofErr w:type="spellEnd"/>
      <w:r w:rsidRPr="003E4605">
        <w:rPr>
          <w:sz w:val="24"/>
          <w:szCs w:val="24"/>
        </w:rPr>
        <w:t xml:space="preserve"> угрозбезопасностиРоссии(критичныеизмененияклимата,негативныемедико-биологические,экологические,информационныефакторыидругие условияжизнедеятельности)возрастаетприоритетвопросовбезопасности,их значениенетолькодлясамогочеловека,нотакжедляобществаи</w:t>
      </w:r>
      <w:r w:rsidRPr="003E4605">
        <w:rPr>
          <w:spacing w:val="-2"/>
          <w:sz w:val="24"/>
          <w:szCs w:val="24"/>
        </w:rPr>
        <w:t>государства.</w:t>
      </w:r>
    </w:p>
    <w:p w:rsidR="00530322" w:rsidRPr="003E4605" w:rsidRDefault="00530322" w:rsidP="00530322">
      <w:pPr>
        <w:pStyle w:val="a3"/>
        <w:spacing w:line="264" w:lineRule="auto"/>
        <w:ind w:left="102" w:right="453" w:firstLine="599"/>
        <w:jc w:val="both"/>
        <w:rPr>
          <w:sz w:val="24"/>
          <w:szCs w:val="24"/>
        </w:rPr>
      </w:pPr>
      <w:r w:rsidRPr="003E4605">
        <w:rPr>
          <w:sz w:val="24"/>
          <w:szCs w:val="24"/>
        </w:rPr>
        <w:t>При этом центральной проблемой безопасности жизнедеятельности остаётся сохранение жизни и здоровья каждого человека.</w:t>
      </w:r>
    </w:p>
    <w:p w:rsidR="00530322" w:rsidRPr="003E4605" w:rsidRDefault="00530322" w:rsidP="00530322">
      <w:pPr>
        <w:pStyle w:val="a3"/>
        <w:spacing w:line="264" w:lineRule="auto"/>
        <w:ind w:left="102" w:right="447" w:firstLine="599"/>
        <w:jc w:val="both"/>
        <w:rPr>
          <w:sz w:val="24"/>
          <w:szCs w:val="24"/>
        </w:rPr>
      </w:pPr>
      <w:r w:rsidRPr="003E4605">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дляобеспечениябезопасностивповседневнойжизни.АктуальностьСовершенствованияучебно-методическогообеспеченияучебногопроцессапо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Федерацииот2июля20 У21г.№400,Доктринаинформационнойбезопасности Российской Федерации, утвержденная </w:t>
      </w:r>
      <w:r>
        <w:rPr>
          <w:sz w:val="24"/>
          <w:szCs w:val="24"/>
        </w:rPr>
        <w:t>у</w:t>
      </w:r>
      <w:r w:rsidRPr="003E4605">
        <w:rPr>
          <w:sz w:val="24"/>
          <w:szCs w:val="24"/>
        </w:rPr>
        <w:t xml:space="preserve">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ПрезидентаРоссийскойФедерацииот21июля2020г.№474,государственная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r w:rsidRPr="003E4605">
        <w:rPr>
          <w:spacing w:val="-2"/>
          <w:sz w:val="24"/>
          <w:szCs w:val="24"/>
        </w:rPr>
        <w:t>1642.</w:t>
      </w:r>
    </w:p>
    <w:p w:rsidR="00530322" w:rsidRPr="003E4605" w:rsidRDefault="00530322" w:rsidP="00530322">
      <w:pPr>
        <w:pStyle w:val="a3"/>
        <w:spacing w:before="31" w:line="264" w:lineRule="auto"/>
        <w:ind w:left="102" w:right="446" w:firstLine="599"/>
        <w:jc w:val="both"/>
        <w:rPr>
          <w:sz w:val="24"/>
          <w:szCs w:val="24"/>
        </w:rPr>
      </w:pPr>
      <w:r w:rsidRPr="003E4605">
        <w:rPr>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w:t>
      </w:r>
      <w:proofErr w:type="gramStart"/>
      <w:r w:rsidRPr="003E4605">
        <w:rPr>
          <w:sz w:val="24"/>
          <w:szCs w:val="24"/>
        </w:rPr>
        <w:t>системуобеспечениябезопасностиличности,обществаигосударства</w:t>
      </w:r>
      <w:proofErr w:type="gramEnd"/>
      <w:r w:rsidRPr="003E4605">
        <w:rPr>
          <w:sz w:val="24"/>
          <w:szCs w:val="24"/>
        </w:rPr>
        <w:t>,атакже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30322" w:rsidRPr="003E4605" w:rsidRDefault="00530322" w:rsidP="00530322">
      <w:pPr>
        <w:pStyle w:val="a3"/>
        <w:spacing w:before="1" w:line="264" w:lineRule="auto"/>
        <w:ind w:left="102" w:right="450" w:firstLine="599"/>
        <w:jc w:val="both"/>
        <w:rPr>
          <w:sz w:val="24"/>
          <w:szCs w:val="24"/>
        </w:rPr>
      </w:pPr>
      <w:r w:rsidRPr="003E4605">
        <w:rPr>
          <w:sz w:val="24"/>
          <w:szCs w:val="24"/>
        </w:rPr>
        <w:lastRenderedPageBreak/>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3E4605">
        <w:rPr>
          <w:spacing w:val="-2"/>
          <w:sz w:val="24"/>
          <w:szCs w:val="24"/>
        </w:rPr>
        <w:t>образования.</w:t>
      </w:r>
    </w:p>
    <w:p w:rsidR="00530322" w:rsidRPr="003E4605" w:rsidRDefault="00530322" w:rsidP="00530322">
      <w:pPr>
        <w:pStyle w:val="a3"/>
        <w:spacing w:line="264" w:lineRule="auto"/>
        <w:ind w:left="102" w:right="440" w:firstLine="599"/>
        <w:jc w:val="both"/>
        <w:rPr>
          <w:sz w:val="24"/>
          <w:szCs w:val="24"/>
        </w:rPr>
      </w:pPr>
      <w:r w:rsidRPr="003E4605">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3E4605">
        <w:rPr>
          <w:sz w:val="24"/>
          <w:szCs w:val="24"/>
        </w:rPr>
        <w:t>умений</w:t>
      </w:r>
      <w:proofErr w:type="gramEnd"/>
      <w:r w:rsidRPr="003E4605">
        <w:rPr>
          <w:sz w:val="24"/>
          <w:szCs w:val="24"/>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3E4605">
        <w:rPr>
          <w:sz w:val="24"/>
          <w:szCs w:val="24"/>
        </w:rPr>
        <w:t>нейтрализовывать</w:t>
      </w:r>
      <w:proofErr w:type="spellEnd"/>
      <w:r w:rsidRPr="003E4605">
        <w:rPr>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w:t>
      </w:r>
      <w:proofErr w:type="gramStart"/>
      <w:r w:rsidRPr="003E4605">
        <w:rPr>
          <w:sz w:val="24"/>
          <w:szCs w:val="24"/>
        </w:rPr>
        <w:t>нравственныхкачеств,предоставляетширокиевозможностидляэффективной</w:t>
      </w:r>
      <w:proofErr w:type="gramEnd"/>
      <w:r w:rsidRPr="003E4605">
        <w:rPr>
          <w:sz w:val="24"/>
          <w:szCs w:val="24"/>
        </w:rPr>
        <w:t xml:space="preserve"> социализации,необходимойдляуспешнойадаптацииобучающихсяксовременной техно-социальной и информационной среде, способствует проведению мероприятий профилактического характера в сфере </w:t>
      </w:r>
      <w:r w:rsidRPr="003E4605">
        <w:rPr>
          <w:spacing w:val="-2"/>
          <w:sz w:val="24"/>
          <w:szCs w:val="24"/>
        </w:rPr>
        <w:t>безопасности.</w:t>
      </w:r>
    </w:p>
    <w:p w:rsidR="00530322" w:rsidRPr="003E4605" w:rsidRDefault="00530322" w:rsidP="00530322">
      <w:pPr>
        <w:pStyle w:val="1"/>
        <w:spacing w:before="6" w:line="264" w:lineRule="auto"/>
        <w:ind w:right="446"/>
        <w:jc w:val="both"/>
        <w:rPr>
          <w:sz w:val="24"/>
          <w:szCs w:val="24"/>
        </w:rPr>
      </w:pPr>
      <w:r w:rsidRPr="003E4605">
        <w:rPr>
          <w:sz w:val="24"/>
          <w:szCs w:val="24"/>
        </w:rPr>
        <w:t>ЦЕЛЬ ИЗУЧЕНИЯ УЧЕБНОГО ПРЕДМЕТА «ОСНОВЫ БЕЗОПАСНОСТИ И ЗАЩИТЫ РОДИНЫ»</w:t>
      </w:r>
    </w:p>
    <w:p w:rsidR="00530322" w:rsidRPr="003E4605" w:rsidRDefault="00530322" w:rsidP="00530322">
      <w:pPr>
        <w:pStyle w:val="a3"/>
        <w:spacing w:line="276" w:lineRule="auto"/>
        <w:ind w:left="102" w:right="448" w:firstLine="599"/>
        <w:jc w:val="both"/>
        <w:rPr>
          <w:sz w:val="24"/>
          <w:szCs w:val="24"/>
        </w:rPr>
      </w:pPr>
      <w:proofErr w:type="spellStart"/>
      <w:r w:rsidRPr="003E4605">
        <w:rPr>
          <w:sz w:val="24"/>
          <w:szCs w:val="24"/>
        </w:rPr>
        <w:t>ЦельюизученияОБЗРнауровнеосновногообщегообразованияявляется</w:t>
      </w:r>
      <w:proofErr w:type="spellEnd"/>
      <w:r w:rsidRPr="003E4605">
        <w:rPr>
          <w:sz w:val="24"/>
          <w:szCs w:val="24"/>
        </w:rPr>
        <w:t xml:space="preserve"> формирование у обучающихся готовности к выполнению обязанности по защите Отечества и базового уровня культуры безопасности жизнедеятельностивсоответствииссовременнымипотребностямиличности, общества и государства, что предполагает:</w:t>
      </w:r>
    </w:p>
    <w:p w:rsidR="00530322" w:rsidRPr="003E4605" w:rsidRDefault="00530322" w:rsidP="00530322">
      <w:pPr>
        <w:pStyle w:val="a3"/>
        <w:spacing w:line="276" w:lineRule="auto"/>
        <w:ind w:left="102" w:right="447" w:firstLine="599"/>
        <w:jc w:val="both"/>
        <w:rPr>
          <w:sz w:val="24"/>
          <w:szCs w:val="24"/>
        </w:rPr>
      </w:pPr>
      <w:r w:rsidRPr="003E4605">
        <w:rPr>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w:t>
      </w:r>
      <w:proofErr w:type="spellStart"/>
      <w:r w:rsidRPr="003E4605">
        <w:rPr>
          <w:sz w:val="24"/>
          <w:szCs w:val="24"/>
        </w:rPr>
        <w:t>необходимыесредстваиприемырациональногоибезопасногоповеденияпри</w:t>
      </w:r>
      <w:proofErr w:type="spellEnd"/>
      <w:r w:rsidRPr="003E4605">
        <w:rPr>
          <w:sz w:val="24"/>
          <w:szCs w:val="24"/>
        </w:rPr>
        <w:t xml:space="preserve"> их проявлении;</w:t>
      </w:r>
    </w:p>
    <w:p w:rsidR="00530322" w:rsidRPr="003E4605" w:rsidRDefault="00530322" w:rsidP="00530322">
      <w:pPr>
        <w:pStyle w:val="a3"/>
        <w:spacing w:line="276" w:lineRule="auto"/>
        <w:ind w:left="102" w:right="452" w:firstLine="599"/>
        <w:jc w:val="both"/>
        <w:rPr>
          <w:sz w:val="24"/>
          <w:szCs w:val="24"/>
        </w:rPr>
      </w:pPr>
      <w:proofErr w:type="spellStart"/>
      <w:proofErr w:type="gramStart"/>
      <w:r w:rsidRPr="003E4605">
        <w:rPr>
          <w:sz w:val="24"/>
          <w:szCs w:val="24"/>
        </w:rPr>
        <w:t>сформированностьактивнойжизненнойпозиции,осознанноепонимание</w:t>
      </w:r>
      <w:proofErr w:type="spellEnd"/>
      <w:proofErr w:type="gramEnd"/>
      <w:r w:rsidRPr="003E4605">
        <w:rPr>
          <w:sz w:val="24"/>
          <w:szCs w:val="24"/>
        </w:rPr>
        <w:t xml:space="preserve"> значимости личного безопасного поведения в интересах безопасности личности, общества и государства;</w:t>
      </w:r>
    </w:p>
    <w:p w:rsidR="00530322" w:rsidRPr="003E4605" w:rsidRDefault="00530322" w:rsidP="00530322">
      <w:pPr>
        <w:pStyle w:val="a3"/>
        <w:spacing w:line="278" w:lineRule="auto"/>
        <w:ind w:left="102" w:firstLine="599"/>
        <w:rPr>
          <w:b/>
          <w:sz w:val="24"/>
          <w:szCs w:val="24"/>
        </w:rPr>
      </w:pPr>
      <w:proofErr w:type="spellStart"/>
      <w:r w:rsidRPr="003E4605">
        <w:rPr>
          <w:sz w:val="24"/>
          <w:szCs w:val="24"/>
        </w:rPr>
        <w:t>знаниеипониманиеролигосударстваиобществаврешениизадач</w:t>
      </w:r>
      <w:proofErr w:type="spellEnd"/>
      <w:r w:rsidRPr="003E4605">
        <w:rPr>
          <w:sz w:val="24"/>
          <w:szCs w:val="24"/>
        </w:rPr>
        <w:t xml:space="preserve"> обеспечения национальной безопасности и защиты населения от опасных </w:t>
      </w:r>
      <w:proofErr w:type="spellStart"/>
      <w:r w:rsidRPr="003E4605">
        <w:rPr>
          <w:sz w:val="24"/>
          <w:szCs w:val="24"/>
        </w:rPr>
        <w:t>ичрезвычайных</w:t>
      </w:r>
      <w:proofErr w:type="spellEnd"/>
      <w:r w:rsidRPr="003E4605">
        <w:rPr>
          <w:sz w:val="24"/>
          <w:szCs w:val="24"/>
        </w:rPr>
        <w:t xml:space="preserve"> ситуаций природного, техногенного и социального характера. </w:t>
      </w:r>
      <w:r w:rsidRPr="003E4605">
        <w:rPr>
          <w:b/>
          <w:sz w:val="24"/>
          <w:szCs w:val="24"/>
        </w:rPr>
        <w:t>МЕСТО ПРЕДМЕТА В УЧЕБНОМ ПЛАНЕ</w:t>
      </w:r>
    </w:p>
    <w:p w:rsidR="00530322" w:rsidRPr="003E4605" w:rsidRDefault="00530322" w:rsidP="00530322">
      <w:pPr>
        <w:pStyle w:val="a3"/>
        <w:spacing w:line="294" w:lineRule="exact"/>
        <w:ind w:left="701"/>
        <w:rPr>
          <w:sz w:val="24"/>
          <w:szCs w:val="24"/>
        </w:rPr>
      </w:pPr>
      <w:proofErr w:type="gramStart"/>
      <w:r w:rsidRPr="003E4605">
        <w:rPr>
          <w:sz w:val="24"/>
          <w:szCs w:val="24"/>
        </w:rPr>
        <w:t>Общеечислочасов,отведенныхдляизученияОБЗРв</w:t>
      </w:r>
      <w:proofErr w:type="gramEnd"/>
      <w:r w:rsidRPr="003E4605">
        <w:rPr>
          <w:sz w:val="24"/>
          <w:szCs w:val="24"/>
        </w:rPr>
        <w:t>5-7</w:t>
      </w:r>
      <w:r w:rsidRPr="003E4605">
        <w:rPr>
          <w:spacing w:val="-2"/>
          <w:sz w:val="24"/>
          <w:szCs w:val="24"/>
        </w:rPr>
        <w:t>классах,</w:t>
      </w:r>
    </w:p>
    <w:p w:rsidR="00530322" w:rsidRPr="003E4605" w:rsidRDefault="00530322" w:rsidP="00530322">
      <w:pPr>
        <w:pStyle w:val="a3"/>
        <w:spacing w:before="44" w:line="276" w:lineRule="auto"/>
        <w:ind w:left="102" w:right="442"/>
        <w:jc w:val="both"/>
        <w:rPr>
          <w:sz w:val="24"/>
          <w:szCs w:val="24"/>
        </w:rPr>
      </w:pPr>
      <w:r w:rsidRPr="003E4605">
        <w:rPr>
          <w:sz w:val="24"/>
          <w:szCs w:val="24"/>
        </w:rPr>
        <w:t>составляет 102 часа, по 1 часу в неделю за счет часов части учебного плана, формируемой участниками образовательных отношений.</w:t>
      </w:r>
    </w:p>
    <w:p w:rsidR="00530322" w:rsidRPr="003E4605" w:rsidRDefault="00530322" w:rsidP="00530322">
      <w:pPr>
        <w:pStyle w:val="1"/>
        <w:rPr>
          <w:sz w:val="24"/>
          <w:szCs w:val="24"/>
        </w:rPr>
      </w:pPr>
    </w:p>
    <w:p w:rsidR="00530322" w:rsidRPr="003E4605" w:rsidRDefault="00530322" w:rsidP="00530322">
      <w:pPr>
        <w:pStyle w:val="1"/>
        <w:rPr>
          <w:sz w:val="24"/>
          <w:szCs w:val="24"/>
        </w:rPr>
      </w:pPr>
      <w:r w:rsidRPr="003E4605">
        <w:rPr>
          <w:sz w:val="24"/>
          <w:szCs w:val="24"/>
        </w:rPr>
        <w:t>СОДЕРЖАНИЕУЧЕБНОГО</w:t>
      </w:r>
      <w:r w:rsidRPr="003E4605">
        <w:rPr>
          <w:spacing w:val="-2"/>
          <w:sz w:val="24"/>
          <w:szCs w:val="24"/>
        </w:rPr>
        <w:t>ПРЕДМЕТА</w:t>
      </w:r>
    </w:p>
    <w:p w:rsidR="00530322" w:rsidRPr="003E4605" w:rsidRDefault="00530322" w:rsidP="00530322">
      <w:pPr>
        <w:spacing w:before="50"/>
        <w:ind w:left="222"/>
        <w:rPr>
          <w:b/>
          <w:sz w:val="24"/>
          <w:szCs w:val="24"/>
        </w:rPr>
      </w:pPr>
      <w:proofErr w:type="spellStart"/>
      <w:r w:rsidRPr="003E4605">
        <w:rPr>
          <w:b/>
          <w:sz w:val="24"/>
          <w:szCs w:val="24"/>
          <w:u w:val="single" w:color="333333"/>
        </w:rPr>
        <w:t>Основыбезопасностиизащиты</w:t>
      </w:r>
      <w:r w:rsidRPr="003E4605">
        <w:rPr>
          <w:b/>
          <w:spacing w:val="-2"/>
          <w:sz w:val="24"/>
          <w:szCs w:val="24"/>
          <w:u w:val="single" w:color="333333"/>
        </w:rPr>
        <w:t>Родины</w:t>
      </w:r>
      <w:proofErr w:type="spellEnd"/>
    </w:p>
    <w:p w:rsidR="00530322" w:rsidRPr="003E4605" w:rsidRDefault="00530322" w:rsidP="00530322">
      <w:pPr>
        <w:pStyle w:val="a3"/>
        <w:spacing w:before="44"/>
        <w:ind w:left="0"/>
        <w:rPr>
          <w:b/>
          <w:sz w:val="24"/>
          <w:szCs w:val="24"/>
        </w:rPr>
      </w:pPr>
    </w:p>
    <w:p w:rsidR="00530322" w:rsidRPr="003E4605" w:rsidRDefault="00530322" w:rsidP="00530322">
      <w:pPr>
        <w:pStyle w:val="a3"/>
        <w:rPr>
          <w:sz w:val="24"/>
          <w:szCs w:val="24"/>
        </w:rPr>
      </w:pPr>
      <w:r w:rsidRPr="003E4605">
        <w:rPr>
          <w:sz w:val="24"/>
          <w:szCs w:val="24"/>
        </w:rPr>
        <w:t>5-7</w:t>
      </w:r>
      <w:r w:rsidRPr="003E4605">
        <w:rPr>
          <w:spacing w:val="-2"/>
          <w:sz w:val="24"/>
          <w:szCs w:val="24"/>
        </w:rPr>
        <w:t>КЛАСС</w:t>
      </w:r>
    </w:p>
    <w:p w:rsidR="00530322" w:rsidRPr="003E4605" w:rsidRDefault="00530322" w:rsidP="00530322">
      <w:pPr>
        <w:pStyle w:val="1"/>
        <w:spacing w:before="53" w:line="276" w:lineRule="auto"/>
        <w:ind w:right="524"/>
        <w:rPr>
          <w:sz w:val="24"/>
          <w:szCs w:val="24"/>
        </w:rPr>
      </w:pPr>
      <w:proofErr w:type="gramStart"/>
      <w:r w:rsidRPr="003E4605">
        <w:rPr>
          <w:sz w:val="24"/>
          <w:szCs w:val="24"/>
        </w:rPr>
        <w:t>МОДУЛЬ«</w:t>
      </w:r>
      <w:proofErr w:type="gramEnd"/>
      <w:r w:rsidRPr="003E4605">
        <w:rPr>
          <w:sz w:val="24"/>
          <w:szCs w:val="24"/>
        </w:rPr>
        <w:t>КУЛЬТУРАБЕЗОПАСНОСТИЖИЗНЕДЕЯТЕЛЬНОСТИ В СОВРЕМЕННОМ ОБЩЕСТВЕ»</w:t>
      </w:r>
    </w:p>
    <w:p w:rsidR="00530322" w:rsidRPr="003E4605" w:rsidRDefault="00530322" w:rsidP="00530322">
      <w:pPr>
        <w:pStyle w:val="2"/>
        <w:spacing w:before="1"/>
        <w:rPr>
          <w:sz w:val="24"/>
          <w:szCs w:val="24"/>
        </w:rPr>
      </w:pPr>
      <w:proofErr w:type="spellStart"/>
      <w:r w:rsidRPr="003E4605">
        <w:rPr>
          <w:sz w:val="24"/>
          <w:szCs w:val="24"/>
        </w:rPr>
        <w:t>Человекиего</w:t>
      </w:r>
      <w:r w:rsidRPr="003E4605">
        <w:rPr>
          <w:spacing w:val="-2"/>
          <w:sz w:val="24"/>
          <w:szCs w:val="24"/>
        </w:rPr>
        <w:t>безопасность</w:t>
      </w:r>
      <w:proofErr w:type="spellEnd"/>
    </w:p>
    <w:p w:rsidR="00530322" w:rsidRPr="003E4605" w:rsidRDefault="00530322" w:rsidP="00530322">
      <w:pPr>
        <w:spacing w:before="43"/>
        <w:ind w:left="222"/>
        <w:rPr>
          <w:i/>
          <w:sz w:val="24"/>
          <w:szCs w:val="24"/>
        </w:rPr>
      </w:pPr>
      <w:proofErr w:type="spellStart"/>
      <w:r w:rsidRPr="003E4605">
        <w:rPr>
          <w:i/>
          <w:sz w:val="24"/>
          <w:szCs w:val="24"/>
        </w:rPr>
        <w:t>Опасностивжизни</w:t>
      </w:r>
      <w:r w:rsidRPr="003E4605">
        <w:rPr>
          <w:i/>
          <w:spacing w:val="-2"/>
          <w:sz w:val="24"/>
          <w:szCs w:val="24"/>
        </w:rPr>
        <w:t>человека</w:t>
      </w:r>
      <w:proofErr w:type="spellEnd"/>
      <w:r w:rsidRPr="003E4605">
        <w:rPr>
          <w:i/>
          <w:spacing w:val="-2"/>
          <w:sz w:val="24"/>
          <w:szCs w:val="24"/>
        </w:rPr>
        <w:t>.</w:t>
      </w:r>
    </w:p>
    <w:p w:rsidR="00530322" w:rsidRPr="003E4605" w:rsidRDefault="00530322" w:rsidP="00530322">
      <w:pPr>
        <w:pStyle w:val="a3"/>
        <w:tabs>
          <w:tab w:val="left" w:pos="1555"/>
          <w:tab w:val="left" w:pos="1974"/>
          <w:tab w:val="left" w:pos="3955"/>
          <w:tab w:val="left" w:pos="5400"/>
          <w:tab w:val="left" w:pos="6986"/>
          <w:tab w:val="left" w:pos="8271"/>
        </w:tabs>
        <w:spacing w:before="47" w:line="276" w:lineRule="auto"/>
        <w:ind w:right="453"/>
        <w:rPr>
          <w:sz w:val="24"/>
          <w:szCs w:val="24"/>
        </w:rPr>
      </w:pPr>
      <w:r w:rsidRPr="003E4605">
        <w:rPr>
          <w:spacing w:val="-2"/>
          <w:sz w:val="24"/>
          <w:szCs w:val="24"/>
        </w:rPr>
        <w:t>Опасные</w:t>
      </w:r>
      <w:r w:rsidRPr="003E4605">
        <w:rPr>
          <w:sz w:val="24"/>
          <w:szCs w:val="24"/>
        </w:rPr>
        <w:tab/>
      </w:r>
      <w:r w:rsidRPr="003E4605">
        <w:rPr>
          <w:spacing w:val="-10"/>
          <w:sz w:val="24"/>
          <w:szCs w:val="24"/>
        </w:rPr>
        <w:t>и</w:t>
      </w:r>
      <w:r w:rsidRPr="003E4605">
        <w:rPr>
          <w:sz w:val="24"/>
          <w:szCs w:val="24"/>
        </w:rPr>
        <w:tab/>
      </w:r>
      <w:r w:rsidRPr="003E4605">
        <w:rPr>
          <w:spacing w:val="-2"/>
          <w:sz w:val="24"/>
          <w:szCs w:val="24"/>
        </w:rPr>
        <w:t>чрезвычайные</w:t>
      </w:r>
      <w:r w:rsidRPr="003E4605">
        <w:rPr>
          <w:sz w:val="24"/>
          <w:szCs w:val="24"/>
        </w:rPr>
        <w:tab/>
      </w:r>
      <w:r w:rsidRPr="003E4605">
        <w:rPr>
          <w:spacing w:val="-2"/>
          <w:sz w:val="24"/>
          <w:szCs w:val="24"/>
        </w:rPr>
        <w:t>ситуации.</w:t>
      </w:r>
      <w:r w:rsidRPr="003E4605">
        <w:rPr>
          <w:sz w:val="24"/>
          <w:szCs w:val="24"/>
        </w:rPr>
        <w:tab/>
      </w:r>
      <w:r w:rsidRPr="003E4605">
        <w:rPr>
          <w:spacing w:val="-2"/>
          <w:sz w:val="24"/>
          <w:szCs w:val="24"/>
        </w:rPr>
        <w:t>Источники</w:t>
      </w:r>
      <w:r w:rsidRPr="003E4605">
        <w:rPr>
          <w:sz w:val="24"/>
          <w:szCs w:val="24"/>
        </w:rPr>
        <w:tab/>
      </w:r>
      <w:r w:rsidRPr="003E4605">
        <w:rPr>
          <w:spacing w:val="-2"/>
          <w:sz w:val="24"/>
          <w:szCs w:val="24"/>
        </w:rPr>
        <w:t>опасных</w:t>
      </w:r>
      <w:r w:rsidRPr="003E4605">
        <w:rPr>
          <w:sz w:val="24"/>
          <w:szCs w:val="24"/>
        </w:rPr>
        <w:tab/>
      </w:r>
      <w:r w:rsidRPr="003E4605">
        <w:rPr>
          <w:spacing w:val="-2"/>
          <w:sz w:val="24"/>
          <w:szCs w:val="24"/>
        </w:rPr>
        <w:t xml:space="preserve">ситуаций. </w:t>
      </w:r>
      <w:r w:rsidRPr="003E4605">
        <w:rPr>
          <w:sz w:val="24"/>
          <w:szCs w:val="24"/>
        </w:rPr>
        <w:t>Возникновение опасных ситуаций из-за человеческого фактора.</w:t>
      </w:r>
    </w:p>
    <w:p w:rsidR="00530322" w:rsidRPr="003E4605" w:rsidRDefault="00530322" w:rsidP="00530322">
      <w:pPr>
        <w:spacing w:before="2"/>
        <w:ind w:left="222"/>
        <w:rPr>
          <w:i/>
          <w:sz w:val="24"/>
          <w:szCs w:val="24"/>
        </w:rPr>
      </w:pPr>
      <w:proofErr w:type="spellStart"/>
      <w:r w:rsidRPr="003E4605">
        <w:rPr>
          <w:i/>
          <w:sz w:val="24"/>
          <w:szCs w:val="24"/>
        </w:rPr>
        <w:t>Основныеправилабезопасногоповедениявразличных</w:t>
      </w:r>
      <w:r w:rsidRPr="003E4605">
        <w:rPr>
          <w:i/>
          <w:spacing w:val="-2"/>
          <w:sz w:val="24"/>
          <w:szCs w:val="24"/>
        </w:rPr>
        <w:t>ситуациях</w:t>
      </w:r>
      <w:proofErr w:type="spellEnd"/>
      <w:r w:rsidRPr="003E4605">
        <w:rPr>
          <w:i/>
          <w:spacing w:val="-2"/>
          <w:sz w:val="24"/>
          <w:szCs w:val="24"/>
        </w:rPr>
        <w:t>.</w:t>
      </w:r>
    </w:p>
    <w:p w:rsidR="00530322" w:rsidRPr="003E4605" w:rsidRDefault="00530322" w:rsidP="00530322">
      <w:pPr>
        <w:pStyle w:val="a3"/>
        <w:spacing w:before="48" w:line="276" w:lineRule="auto"/>
        <w:ind w:right="452"/>
        <w:jc w:val="both"/>
        <w:rPr>
          <w:sz w:val="24"/>
          <w:szCs w:val="24"/>
        </w:rPr>
      </w:pPr>
      <w:r w:rsidRPr="003E4605">
        <w:rPr>
          <w:sz w:val="24"/>
          <w:szCs w:val="24"/>
        </w:rPr>
        <w:t xml:space="preserve">Понятия «безопасность», «безопасность жизнедеятельности». Правила безопасности </w:t>
      </w:r>
      <w:proofErr w:type="spellStart"/>
      <w:r w:rsidRPr="003E4605">
        <w:rPr>
          <w:sz w:val="24"/>
          <w:szCs w:val="24"/>
        </w:rPr>
        <w:t>жизни.Краткие</w:t>
      </w:r>
      <w:proofErr w:type="spellEnd"/>
      <w:r w:rsidRPr="003E4605">
        <w:rPr>
          <w:sz w:val="24"/>
          <w:szCs w:val="24"/>
        </w:rPr>
        <w:t xml:space="preserve"> </w:t>
      </w:r>
      <w:proofErr w:type="spellStart"/>
      <w:r w:rsidRPr="003E4605">
        <w:rPr>
          <w:sz w:val="24"/>
          <w:szCs w:val="24"/>
        </w:rPr>
        <w:t>сведенияо</w:t>
      </w:r>
      <w:proofErr w:type="spellEnd"/>
      <w:r w:rsidRPr="003E4605">
        <w:rPr>
          <w:sz w:val="24"/>
          <w:szCs w:val="24"/>
        </w:rPr>
        <w:t xml:space="preserve"> системе государственной защиты в области безопасности.</w:t>
      </w:r>
    </w:p>
    <w:p w:rsidR="00530322" w:rsidRPr="003E4605" w:rsidRDefault="00530322" w:rsidP="00530322">
      <w:pPr>
        <w:ind w:left="222"/>
        <w:jc w:val="both"/>
        <w:rPr>
          <w:i/>
          <w:sz w:val="24"/>
          <w:szCs w:val="24"/>
        </w:rPr>
      </w:pPr>
      <w:proofErr w:type="spellStart"/>
      <w:r w:rsidRPr="003E4605">
        <w:rPr>
          <w:i/>
          <w:sz w:val="24"/>
          <w:szCs w:val="24"/>
        </w:rPr>
        <w:t>Разновидностичрезвычайных</w:t>
      </w:r>
      <w:r w:rsidRPr="003E4605">
        <w:rPr>
          <w:i/>
          <w:spacing w:val="-2"/>
          <w:sz w:val="24"/>
          <w:szCs w:val="24"/>
        </w:rPr>
        <w:t>ситуаций</w:t>
      </w:r>
      <w:proofErr w:type="spellEnd"/>
      <w:r w:rsidRPr="003E4605">
        <w:rPr>
          <w:i/>
          <w:spacing w:val="-2"/>
          <w:sz w:val="24"/>
          <w:szCs w:val="24"/>
        </w:rPr>
        <w:t>.</w:t>
      </w:r>
    </w:p>
    <w:p w:rsidR="00530322" w:rsidRPr="003E4605" w:rsidRDefault="00530322" w:rsidP="00530322">
      <w:pPr>
        <w:pStyle w:val="a3"/>
        <w:spacing w:before="48" w:line="276" w:lineRule="auto"/>
        <w:ind w:right="452"/>
        <w:jc w:val="both"/>
        <w:rPr>
          <w:sz w:val="24"/>
          <w:szCs w:val="24"/>
        </w:rPr>
      </w:pPr>
      <w:r w:rsidRPr="003E4605">
        <w:rPr>
          <w:sz w:val="24"/>
          <w:szCs w:val="24"/>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530322" w:rsidRPr="003E4605" w:rsidRDefault="00530322" w:rsidP="00530322">
      <w:pPr>
        <w:pStyle w:val="1"/>
        <w:spacing w:before="315"/>
        <w:rPr>
          <w:sz w:val="24"/>
          <w:szCs w:val="24"/>
        </w:rPr>
      </w:pPr>
      <w:proofErr w:type="gramStart"/>
      <w:r w:rsidRPr="003E4605">
        <w:rPr>
          <w:sz w:val="24"/>
          <w:szCs w:val="24"/>
        </w:rPr>
        <w:t>МОДУЛЬ«</w:t>
      </w:r>
      <w:proofErr w:type="gramEnd"/>
      <w:r w:rsidRPr="003E4605">
        <w:rPr>
          <w:sz w:val="24"/>
          <w:szCs w:val="24"/>
        </w:rPr>
        <w:t>ЗДОРОВЬЕИКАКЕГО</w:t>
      </w:r>
      <w:r w:rsidRPr="003E4605">
        <w:rPr>
          <w:spacing w:val="-2"/>
          <w:sz w:val="24"/>
          <w:szCs w:val="24"/>
        </w:rPr>
        <w:t>СОХРАНИТЬ»</w:t>
      </w:r>
    </w:p>
    <w:p w:rsidR="00530322" w:rsidRPr="003E4605" w:rsidRDefault="00530322" w:rsidP="00530322">
      <w:pPr>
        <w:pStyle w:val="2"/>
        <w:spacing w:before="47"/>
        <w:jc w:val="both"/>
        <w:rPr>
          <w:sz w:val="24"/>
          <w:szCs w:val="24"/>
        </w:rPr>
      </w:pPr>
      <w:proofErr w:type="spellStart"/>
      <w:proofErr w:type="gramStart"/>
      <w:r w:rsidRPr="003E4605">
        <w:rPr>
          <w:sz w:val="24"/>
          <w:szCs w:val="24"/>
        </w:rPr>
        <w:t>Здоровьеифакторы,влияющиена</w:t>
      </w:r>
      <w:r w:rsidRPr="003E4605">
        <w:rPr>
          <w:spacing w:val="-4"/>
          <w:sz w:val="24"/>
          <w:szCs w:val="24"/>
        </w:rPr>
        <w:t>него</w:t>
      </w:r>
      <w:proofErr w:type="spellEnd"/>
      <w:proofErr w:type="gramEnd"/>
    </w:p>
    <w:p w:rsidR="00530322" w:rsidRPr="003E4605" w:rsidRDefault="00530322" w:rsidP="00530322">
      <w:pPr>
        <w:spacing w:before="43"/>
        <w:ind w:left="222"/>
        <w:jc w:val="both"/>
        <w:rPr>
          <w:i/>
          <w:sz w:val="24"/>
          <w:szCs w:val="24"/>
        </w:rPr>
      </w:pPr>
      <w:proofErr w:type="spellStart"/>
      <w:r w:rsidRPr="003E4605">
        <w:rPr>
          <w:i/>
          <w:sz w:val="24"/>
          <w:szCs w:val="24"/>
        </w:rPr>
        <w:t>Чтотакоездоровьеиздоровыйобраз</w:t>
      </w:r>
      <w:r w:rsidRPr="003E4605">
        <w:rPr>
          <w:i/>
          <w:spacing w:val="-2"/>
          <w:sz w:val="24"/>
          <w:szCs w:val="24"/>
        </w:rPr>
        <w:t>жизни</w:t>
      </w:r>
      <w:proofErr w:type="spellEnd"/>
      <w:r w:rsidRPr="003E4605">
        <w:rPr>
          <w:i/>
          <w:spacing w:val="-2"/>
          <w:sz w:val="24"/>
          <w:szCs w:val="24"/>
        </w:rPr>
        <w:t>.</w:t>
      </w:r>
    </w:p>
    <w:p w:rsidR="00530322" w:rsidRPr="003E4605" w:rsidRDefault="00530322" w:rsidP="00530322">
      <w:pPr>
        <w:pStyle w:val="a3"/>
        <w:spacing w:before="50" w:line="276" w:lineRule="auto"/>
        <w:ind w:right="453"/>
        <w:jc w:val="both"/>
        <w:rPr>
          <w:sz w:val="24"/>
          <w:szCs w:val="24"/>
        </w:rPr>
      </w:pPr>
      <w:r w:rsidRPr="003E4605">
        <w:rPr>
          <w:sz w:val="24"/>
          <w:szCs w:val="24"/>
        </w:rPr>
        <w:t xml:space="preserve">Определения понятий «здоровье», «здоровый образ жизни». Физическое здоровье. Духовное здоровье. Неразрывная связь физического и духовного </w:t>
      </w:r>
      <w:r w:rsidRPr="003E4605">
        <w:rPr>
          <w:spacing w:val="-2"/>
          <w:sz w:val="24"/>
          <w:szCs w:val="24"/>
        </w:rPr>
        <w:t>здоровья.</w:t>
      </w:r>
    </w:p>
    <w:p w:rsidR="00530322" w:rsidRPr="003E4605" w:rsidRDefault="00530322" w:rsidP="00530322">
      <w:pPr>
        <w:spacing w:line="321" w:lineRule="exact"/>
        <w:ind w:left="222"/>
        <w:jc w:val="both"/>
        <w:rPr>
          <w:i/>
          <w:sz w:val="24"/>
          <w:szCs w:val="24"/>
        </w:rPr>
      </w:pPr>
      <w:proofErr w:type="spellStart"/>
      <w:r w:rsidRPr="003E4605">
        <w:rPr>
          <w:i/>
          <w:sz w:val="24"/>
          <w:szCs w:val="24"/>
        </w:rPr>
        <w:t>Каксохранить</w:t>
      </w:r>
      <w:r w:rsidRPr="003E4605">
        <w:rPr>
          <w:i/>
          <w:spacing w:val="-2"/>
          <w:sz w:val="24"/>
          <w:szCs w:val="24"/>
        </w:rPr>
        <w:t>здоровье</w:t>
      </w:r>
      <w:proofErr w:type="spellEnd"/>
      <w:r w:rsidRPr="003E4605">
        <w:rPr>
          <w:i/>
          <w:spacing w:val="-2"/>
          <w:sz w:val="24"/>
          <w:szCs w:val="24"/>
        </w:rPr>
        <w:t>.</w:t>
      </w:r>
    </w:p>
    <w:p w:rsidR="00530322" w:rsidRPr="003E4605" w:rsidRDefault="00530322" w:rsidP="00530322">
      <w:pPr>
        <w:pStyle w:val="a3"/>
        <w:spacing w:before="50" w:line="276" w:lineRule="auto"/>
        <w:ind w:right="444"/>
        <w:jc w:val="both"/>
        <w:rPr>
          <w:sz w:val="24"/>
          <w:szCs w:val="24"/>
        </w:rPr>
      </w:pPr>
      <w:r w:rsidRPr="003E4605">
        <w:rPr>
          <w:sz w:val="24"/>
          <w:szCs w:val="24"/>
        </w:rP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530322" w:rsidRPr="003E4605" w:rsidRDefault="00530322" w:rsidP="00530322">
      <w:pPr>
        <w:spacing w:before="1"/>
        <w:ind w:left="222"/>
        <w:jc w:val="both"/>
        <w:rPr>
          <w:i/>
          <w:sz w:val="24"/>
          <w:szCs w:val="24"/>
        </w:rPr>
      </w:pPr>
      <w:proofErr w:type="spellStart"/>
      <w:r w:rsidRPr="003E4605">
        <w:rPr>
          <w:i/>
          <w:sz w:val="24"/>
          <w:szCs w:val="24"/>
        </w:rPr>
        <w:t>Личная</w:t>
      </w:r>
      <w:r w:rsidRPr="003E4605">
        <w:rPr>
          <w:i/>
          <w:spacing w:val="-2"/>
          <w:sz w:val="24"/>
          <w:szCs w:val="24"/>
        </w:rPr>
        <w:t>гигиена</w:t>
      </w:r>
      <w:proofErr w:type="spellEnd"/>
      <w:r w:rsidRPr="003E4605">
        <w:rPr>
          <w:i/>
          <w:spacing w:val="-2"/>
          <w:sz w:val="24"/>
          <w:szCs w:val="24"/>
        </w:rPr>
        <w:t>.</w:t>
      </w:r>
    </w:p>
    <w:p w:rsidR="00530322" w:rsidRPr="003E4605" w:rsidRDefault="00530322" w:rsidP="00530322">
      <w:pPr>
        <w:pStyle w:val="a3"/>
        <w:spacing w:before="47" w:line="276" w:lineRule="auto"/>
        <w:ind w:right="1866"/>
        <w:jc w:val="both"/>
        <w:rPr>
          <w:sz w:val="24"/>
          <w:szCs w:val="24"/>
        </w:rPr>
      </w:pPr>
      <w:proofErr w:type="gramStart"/>
      <w:r w:rsidRPr="003E4605">
        <w:rPr>
          <w:sz w:val="24"/>
          <w:szCs w:val="24"/>
        </w:rPr>
        <w:t>Определениепонятия«</w:t>
      </w:r>
      <w:proofErr w:type="gramEnd"/>
      <w:r w:rsidRPr="003E4605">
        <w:rPr>
          <w:sz w:val="24"/>
          <w:szCs w:val="24"/>
        </w:rPr>
        <w:t>гигиена».</w:t>
      </w:r>
      <w:proofErr w:type="spellStart"/>
      <w:r w:rsidRPr="003E4605">
        <w:rPr>
          <w:sz w:val="24"/>
          <w:szCs w:val="24"/>
        </w:rPr>
        <w:t>Уходзазубами.Уходзакожей</w:t>
      </w:r>
      <w:proofErr w:type="spellEnd"/>
      <w:r w:rsidRPr="003E4605">
        <w:rPr>
          <w:sz w:val="24"/>
          <w:szCs w:val="24"/>
        </w:rPr>
        <w:t>. Выбор одежды по сезону. Правила гигиены на каждый день.</w:t>
      </w:r>
    </w:p>
    <w:p w:rsidR="00530322" w:rsidRPr="003E4605" w:rsidRDefault="00530322" w:rsidP="00530322">
      <w:pPr>
        <w:spacing w:line="321" w:lineRule="exact"/>
        <w:ind w:left="222"/>
        <w:jc w:val="both"/>
        <w:rPr>
          <w:i/>
          <w:sz w:val="24"/>
          <w:szCs w:val="24"/>
        </w:rPr>
      </w:pPr>
      <w:proofErr w:type="spellStart"/>
      <w:r w:rsidRPr="003E4605">
        <w:rPr>
          <w:i/>
          <w:color w:val="221F1F"/>
          <w:sz w:val="24"/>
          <w:szCs w:val="24"/>
        </w:rPr>
        <w:t>Предупреждениевредных</w:t>
      </w:r>
      <w:r w:rsidRPr="003E4605">
        <w:rPr>
          <w:i/>
          <w:color w:val="221F1F"/>
          <w:spacing w:val="-2"/>
          <w:sz w:val="24"/>
          <w:szCs w:val="24"/>
        </w:rPr>
        <w:t>привычек</w:t>
      </w:r>
      <w:proofErr w:type="spellEnd"/>
      <w:r w:rsidRPr="003E4605">
        <w:rPr>
          <w:i/>
          <w:color w:val="221F1F"/>
          <w:spacing w:val="-2"/>
          <w:sz w:val="24"/>
          <w:szCs w:val="24"/>
        </w:rPr>
        <w:t>.</w:t>
      </w:r>
    </w:p>
    <w:p w:rsidR="00530322" w:rsidRPr="003E4605" w:rsidRDefault="00530322" w:rsidP="00530322">
      <w:pPr>
        <w:pStyle w:val="a3"/>
        <w:tabs>
          <w:tab w:val="left" w:pos="1041"/>
          <w:tab w:val="left" w:pos="3029"/>
          <w:tab w:val="left" w:pos="3398"/>
          <w:tab w:val="left" w:pos="5275"/>
          <w:tab w:val="left" w:pos="6663"/>
          <w:tab w:val="left" w:pos="8063"/>
        </w:tabs>
        <w:spacing w:before="63" w:line="278" w:lineRule="auto"/>
        <w:ind w:right="456"/>
        <w:rPr>
          <w:sz w:val="24"/>
          <w:szCs w:val="24"/>
        </w:rPr>
      </w:pPr>
      <w:r w:rsidRPr="003E4605">
        <w:rPr>
          <w:color w:val="221F1F"/>
          <w:spacing w:val="-4"/>
          <w:sz w:val="24"/>
          <w:szCs w:val="24"/>
        </w:rPr>
        <w:t>Вред</w:t>
      </w:r>
      <w:r w:rsidRPr="003E4605">
        <w:rPr>
          <w:color w:val="221F1F"/>
          <w:sz w:val="24"/>
          <w:szCs w:val="24"/>
        </w:rPr>
        <w:tab/>
      </w:r>
      <w:proofErr w:type="spellStart"/>
      <w:r w:rsidRPr="003E4605">
        <w:rPr>
          <w:color w:val="221F1F"/>
          <w:spacing w:val="-2"/>
          <w:sz w:val="24"/>
          <w:szCs w:val="24"/>
        </w:rPr>
        <w:t>табакокурения</w:t>
      </w:r>
      <w:proofErr w:type="spellEnd"/>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употребления</w:t>
      </w:r>
      <w:r w:rsidRPr="003E4605">
        <w:rPr>
          <w:color w:val="221F1F"/>
          <w:sz w:val="24"/>
          <w:szCs w:val="24"/>
        </w:rPr>
        <w:tab/>
      </w:r>
      <w:r w:rsidRPr="003E4605">
        <w:rPr>
          <w:color w:val="221F1F"/>
          <w:spacing w:val="-2"/>
          <w:sz w:val="24"/>
          <w:szCs w:val="24"/>
        </w:rPr>
        <w:t>спиртных</w:t>
      </w:r>
      <w:r w:rsidRPr="003E4605">
        <w:rPr>
          <w:color w:val="221F1F"/>
          <w:sz w:val="24"/>
          <w:szCs w:val="24"/>
        </w:rPr>
        <w:tab/>
      </w:r>
      <w:r w:rsidRPr="003E4605">
        <w:rPr>
          <w:color w:val="221F1F"/>
          <w:spacing w:val="-2"/>
          <w:sz w:val="24"/>
          <w:szCs w:val="24"/>
        </w:rPr>
        <w:t>напитков.</w:t>
      </w:r>
      <w:r w:rsidRPr="003E4605">
        <w:rPr>
          <w:color w:val="221F1F"/>
          <w:sz w:val="24"/>
          <w:szCs w:val="24"/>
        </w:rPr>
        <w:tab/>
      </w:r>
      <w:r w:rsidRPr="003E4605">
        <w:rPr>
          <w:color w:val="221F1F"/>
          <w:spacing w:val="-2"/>
          <w:sz w:val="24"/>
          <w:szCs w:val="24"/>
        </w:rPr>
        <w:t xml:space="preserve">Негативное </w:t>
      </w:r>
      <w:r w:rsidRPr="003E4605">
        <w:rPr>
          <w:color w:val="221F1F"/>
          <w:sz w:val="24"/>
          <w:szCs w:val="24"/>
        </w:rPr>
        <w:t xml:space="preserve">отношение к приёму наркотических и </w:t>
      </w:r>
      <w:proofErr w:type="spellStart"/>
      <w:r w:rsidRPr="003E4605">
        <w:rPr>
          <w:color w:val="221F1F"/>
          <w:sz w:val="24"/>
          <w:szCs w:val="24"/>
        </w:rPr>
        <w:t>токсикоманических</w:t>
      </w:r>
      <w:proofErr w:type="spellEnd"/>
      <w:r w:rsidRPr="003E4605">
        <w:rPr>
          <w:color w:val="221F1F"/>
          <w:sz w:val="24"/>
          <w:szCs w:val="24"/>
        </w:rPr>
        <w:t xml:space="preserve"> веществ.</w:t>
      </w:r>
    </w:p>
    <w:p w:rsidR="00530322" w:rsidRPr="003E4605" w:rsidRDefault="00530322" w:rsidP="00530322">
      <w:pPr>
        <w:spacing w:line="317" w:lineRule="exact"/>
        <w:ind w:left="222"/>
        <w:rPr>
          <w:i/>
          <w:sz w:val="24"/>
          <w:szCs w:val="24"/>
        </w:rPr>
      </w:pPr>
      <w:r w:rsidRPr="003E4605">
        <w:rPr>
          <w:i/>
          <w:color w:val="221F1F"/>
          <w:sz w:val="24"/>
          <w:szCs w:val="24"/>
        </w:rPr>
        <w:t xml:space="preserve">Основные </w:t>
      </w:r>
      <w:proofErr w:type="spellStart"/>
      <w:r w:rsidRPr="003E4605">
        <w:rPr>
          <w:i/>
          <w:color w:val="221F1F"/>
          <w:sz w:val="24"/>
          <w:szCs w:val="24"/>
        </w:rPr>
        <w:t>правилаздоровогообраза</w:t>
      </w:r>
      <w:r w:rsidRPr="003E4605">
        <w:rPr>
          <w:i/>
          <w:color w:val="221F1F"/>
          <w:spacing w:val="-2"/>
          <w:sz w:val="24"/>
          <w:szCs w:val="24"/>
        </w:rPr>
        <w:t>жизни</w:t>
      </w:r>
      <w:proofErr w:type="spellEnd"/>
      <w:r w:rsidRPr="003E4605">
        <w:rPr>
          <w:i/>
          <w:color w:val="221F1F"/>
          <w:spacing w:val="-2"/>
          <w:sz w:val="24"/>
          <w:szCs w:val="24"/>
        </w:rPr>
        <w:t>.</w:t>
      </w:r>
    </w:p>
    <w:p w:rsidR="00530322" w:rsidRPr="003E4605" w:rsidRDefault="00530322" w:rsidP="00530322">
      <w:pPr>
        <w:pStyle w:val="2"/>
        <w:spacing w:before="53"/>
        <w:rPr>
          <w:sz w:val="24"/>
          <w:szCs w:val="24"/>
        </w:rPr>
      </w:pPr>
      <w:proofErr w:type="spellStart"/>
      <w:r w:rsidRPr="003E4605">
        <w:rPr>
          <w:color w:val="221F1F"/>
          <w:sz w:val="24"/>
          <w:szCs w:val="24"/>
        </w:rPr>
        <w:t>Здоровьеиправилаего</w:t>
      </w:r>
      <w:r w:rsidRPr="003E4605">
        <w:rPr>
          <w:color w:val="221F1F"/>
          <w:spacing w:val="-2"/>
          <w:sz w:val="24"/>
          <w:szCs w:val="24"/>
        </w:rPr>
        <w:t>сбережения</w:t>
      </w:r>
      <w:proofErr w:type="spellEnd"/>
    </w:p>
    <w:p w:rsidR="00530322" w:rsidRPr="003E4605" w:rsidRDefault="00530322" w:rsidP="00530322">
      <w:pPr>
        <w:spacing w:before="45" w:line="276" w:lineRule="auto"/>
        <w:ind w:left="222" w:right="139"/>
        <w:rPr>
          <w:i/>
          <w:sz w:val="24"/>
          <w:szCs w:val="24"/>
        </w:rPr>
      </w:pPr>
      <w:r w:rsidRPr="003E4605">
        <w:rPr>
          <w:i/>
          <w:color w:val="221F1F"/>
          <w:sz w:val="24"/>
          <w:szCs w:val="24"/>
        </w:rPr>
        <w:t xml:space="preserve">Факторы, способствующие сбережению здоровья. </w:t>
      </w:r>
      <w:proofErr w:type="spellStart"/>
      <w:r w:rsidRPr="003E4605">
        <w:rPr>
          <w:color w:val="221F1F"/>
          <w:sz w:val="24"/>
          <w:szCs w:val="24"/>
        </w:rPr>
        <w:t>Правильноеинеправильноепитание.Закаливаниеорганизма</w:t>
      </w:r>
      <w:proofErr w:type="spellEnd"/>
      <w:r w:rsidRPr="003E4605">
        <w:rPr>
          <w:color w:val="221F1F"/>
          <w:sz w:val="24"/>
          <w:szCs w:val="24"/>
        </w:rPr>
        <w:t xml:space="preserve">. </w:t>
      </w:r>
      <w:r w:rsidRPr="003E4605">
        <w:rPr>
          <w:i/>
          <w:color w:val="221F1F"/>
          <w:sz w:val="24"/>
          <w:szCs w:val="24"/>
        </w:rPr>
        <w:t>Факторы, разрушающие здоровье.</w:t>
      </w:r>
    </w:p>
    <w:p w:rsidR="00530322" w:rsidRPr="003E4605" w:rsidRDefault="00530322" w:rsidP="00530322">
      <w:pPr>
        <w:pStyle w:val="a3"/>
        <w:spacing w:line="320" w:lineRule="exact"/>
        <w:rPr>
          <w:sz w:val="24"/>
          <w:szCs w:val="24"/>
        </w:rPr>
      </w:pPr>
      <w:proofErr w:type="spellStart"/>
      <w:r w:rsidRPr="003E4605">
        <w:rPr>
          <w:color w:val="221F1F"/>
          <w:sz w:val="24"/>
          <w:szCs w:val="24"/>
        </w:rPr>
        <w:t>Долгоесидениезакомпьютером.Избыточный</w:t>
      </w:r>
      <w:r w:rsidRPr="003E4605">
        <w:rPr>
          <w:color w:val="221F1F"/>
          <w:spacing w:val="-4"/>
          <w:sz w:val="24"/>
          <w:szCs w:val="24"/>
        </w:rPr>
        <w:t>вес</w:t>
      </w:r>
      <w:proofErr w:type="spellEnd"/>
      <w:r w:rsidRPr="003E4605">
        <w:rPr>
          <w:color w:val="221F1F"/>
          <w:spacing w:val="-4"/>
          <w:sz w:val="24"/>
          <w:szCs w:val="24"/>
        </w:rPr>
        <w:t>.</w:t>
      </w:r>
    </w:p>
    <w:p w:rsidR="00530322" w:rsidRPr="003E4605" w:rsidRDefault="00530322" w:rsidP="00530322">
      <w:pPr>
        <w:spacing w:before="50"/>
        <w:ind w:left="222"/>
        <w:rPr>
          <w:i/>
          <w:sz w:val="24"/>
          <w:szCs w:val="24"/>
        </w:rPr>
      </w:pPr>
      <w:proofErr w:type="spellStart"/>
      <w:r w:rsidRPr="003E4605">
        <w:rPr>
          <w:i/>
          <w:color w:val="221F1F"/>
          <w:spacing w:val="-2"/>
          <w:sz w:val="24"/>
          <w:szCs w:val="24"/>
        </w:rPr>
        <w:t>Профилактикавредныхпривычек</w:t>
      </w:r>
      <w:proofErr w:type="spellEnd"/>
      <w:r w:rsidRPr="003E4605">
        <w:rPr>
          <w:i/>
          <w:color w:val="221F1F"/>
          <w:spacing w:val="-2"/>
          <w:sz w:val="24"/>
          <w:szCs w:val="24"/>
        </w:rPr>
        <w:t>.</w:t>
      </w:r>
    </w:p>
    <w:p w:rsidR="00530322" w:rsidRPr="003E4605" w:rsidRDefault="00530322" w:rsidP="00530322">
      <w:pPr>
        <w:pStyle w:val="a3"/>
        <w:spacing w:before="48" w:line="276" w:lineRule="auto"/>
        <w:ind w:right="444"/>
        <w:jc w:val="both"/>
        <w:rPr>
          <w:sz w:val="24"/>
          <w:szCs w:val="24"/>
        </w:rPr>
      </w:pPr>
      <w:r w:rsidRPr="003E4605">
        <w:rPr>
          <w:color w:val="221F1F"/>
          <w:sz w:val="24"/>
          <w:szCs w:val="24"/>
        </w:rPr>
        <w:t xml:space="preserve">Вред от употребления алкогольных напитков, табака, наркотиков. </w:t>
      </w:r>
      <w:proofErr w:type="spellStart"/>
      <w:r w:rsidRPr="003E4605">
        <w:rPr>
          <w:color w:val="221F1F"/>
          <w:sz w:val="24"/>
          <w:szCs w:val="24"/>
        </w:rPr>
        <w:t>Игромания</w:t>
      </w:r>
      <w:proofErr w:type="spellEnd"/>
      <w:r w:rsidRPr="003E4605">
        <w:rPr>
          <w:color w:val="221F1F"/>
          <w:sz w:val="24"/>
          <w:szCs w:val="24"/>
        </w:rPr>
        <w:t xml:space="preserve">. Компьютерная игровая зависимость. Как избежать этой </w:t>
      </w:r>
      <w:r w:rsidRPr="003E4605">
        <w:rPr>
          <w:color w:val="221F1F"/>
          <w:spacing w:val="-2"/>
          <w:sz w:val="24"/>
          <w:szCs w:val="24"/>
        </w:rPr>
        <w:t>зависимости.</w:t>
      </w:r>
    </w:p>
    <w:p w:rsidR="00530322" w:rsidRPr="003E4605" w:rsidRDefault="00530322" w:rsidP="00530322">
      <w:pPr>
        <w:spacing w:line="276" w:lineRule="auto"/>
        <w:ind w:left="222" w:right="446"/>
        <w:jc w:val="both"/>
        <w:rPr>
          <w:i/>
          <w:sz w:val="24"/>
          <w:szCs w:val="24"/>
        </w:rPr>
      </w:pPr>
      <w:r w:rsidRPr="003E4605">
        <w:rPr>
          <w:i/>
          <w:color w:val="221F1F"/>
          <w:sz w:val="24"/>
          <w:szCs w:val="24"/>
        </w:rPr>
        <w:t>Как избежать отрицательного воздействия окружающей среды на развитие и здоровье человека.</w:t>
      </w:r>
    </w:p>
    <w:p w:rsidR="00530322" w:rsidRPr="003E4605" w:rsidRDefault="00530322" w:rsidP="00530322">
      <w:pPr>
        <w:pStyle w:val="a3"/>
        <w:spacing w:line="278" w:lineRule="auto"/>
        <w:ind w:right="446"/>
        <w:jc w:val="both"/>
        <w:rPr>
          <w:sz w:val="24"/>
          <w:szCs w:val="24"/>
        </w:rPr>
      </w:pPr>
      <w:r w:rsidRPr="003E4605">
        <w:rPr>
          <w:color w:val="221F1F"/>
          <w:sz w:val="24"/>
          <w:szCs w:val="24"/>
        </w:rPr>
        <w:t>Физические, химические и социальные антропогенные факторы окружающей среды. Экологическая безопасность.</w:t>
      </w:r>
    </w:p>
    <w:p w:rsidR="00530322" w:rsidRPr="003E4605" w:rsidRDefault="00530322" w:rsidP="00530322">
      <w:pPr>
        <w:spacing w:line="317" w:lineRule="exact"/>
        <w:ind w:left="222"/>
        <w:jc w:val="both"/>
        <w:rPr>
          <w:i/>
          <w:sz w:val="24"/>
          <w:szCs w:val="24"/>
        </w:rPr>
      </w:pPr>
      <w:proofErr w:type="spellStart"/>
      <w:r w:rsidRPr="003E4605">
        <w:rPr>
          <w:i/>
          <w:color w:val="221F1F"/>
          <w:sz w:val="24"/>
          <w:szCs w:val="24"/>
        </w:rPr>
        <w:t>Правилаличнойгигиеныпризанятиях</w:t>
      </w:r>
      <w:r w:rsidRPr="003E4605">
        <w:rPr>
          <w:i/>
          <w:color w:val="221F1F"/>
          <w:spacing w:val="-2"/>
          <w:sz w:val="24"/>
          <w:szCs w:val="24"/>
        </w:rPr>
        <w:t>туризмом</w:t>
      </w:r>
      <w:proofErr w:type="spellEnd"/>
      <w:r w:rsidRPr="003E4605">
        <w:rPr>
          <w:i/>
          <w:color w:val="221F1F"/>
          <w:spacing w:val="-2"/>
          <w:sz w:val="24"/>
          <w:szCs w:val="24"/>
        </w:rPr>
        <w:t>.</w:t>
      </w:r>
    </w:p>
    <w:p w:rsidR="00530322" w:rsidRPr="003E4605" w:rsidRDefault="00530322" w:rsidP="00530322">
      <w:pPr>
        <w:pStyle w:val="a3"/>
        <w:spacing w:before="47" w:line="278" w:lineRule="auto"/>
        <w:ind w:right="443"/>
        <w:jc w:val="both"/>
        <w:rPr>
          <w:sz w:val="24"/>
          <w:szCs w:val="24"/>
        </w:rPr>
      </w:pPr>
      <w:r w:rsidRPr="003E4605">
        <w:rPr>
          <w:color w:val="221F1F"/>
          <w:sz w:val="24"/>
          <w:szCs w:val="24"/>
        </w:rPr>
        <w:t>Правильный выбор одежды и обуви по сезону для участия в походе. Соблюдение правил личной гигиены в походе.</w:t>
      </w:r>
    </w:p>
    <w:p w:rsidR="00530322" w:rsidRPr="003E4605" w:rsidRDefault="00530322" w:rsidP="00530322">
      <w:pPr>
        <w:spacing w:line="317" w:lineRule="exact"/>
        <w:ind w:left="222"/>
        <w:jc w:val="both"/>
        <w:rPr>
          <w:i/>
          <w:sz w:val="24"/>
          <w:szCs w:val="24"/>
        </w:rPr>
      </w:pPr>
      <w:proofErr w:type="spellStart"/>
      <w:r w:rsidRPr="003E4605">
        <w:rPr>
          <w:i/>
          <w:color w:val="221F1F"/>
          <w:sz w:val="24"/>
          <w:szCs w:val="24"/>
        </w:rPr>
        <w:t>Туризмкакчастькомплекса</w:t>
      </w:r>
      <w:r w:rsidRPr="003E4605">
        <w:rPr>
          <w:i/>
          <w:color w:val="221F1F"/>
          <w:spacing w:val="-4"/>
          <w:sz w:val="24"/>
          <w:szCs w:val="24"/>
        </w:rPr>
        <w:t>ГТО</w:t>
      </w:r>
      <w:proofErr w:type="spellEnd"/>
      <w:r w:rsidRPr="003E4605">
        <w:rPr>
          <w:i/>
          <w:color w:val="221F1F"/>
          <w:spacing w:val="-4"/>
          <w:sz w:val="24"/>
          <w:szCs w:val="24"/>
        </w:rPr>
        <w:t>.</w:t>
      </w:r>
    </w:p>
    <w:p w:rsidR="00530322" w:rsidRPr="003E4605" w:rsidRDefault="00530322" w:rsidP="00530322">
      <w:pPr>
        <w:pStyle w:val="2"/>
        <w:spacing w:before="53"/>
        <w:rPr>
          <w:sz w:val="24"/>
          <w:szCs w:val="24"/>
        </w:rPr>
      </w:pPr>
      <w:proofErr w:type="spellStart"/>
      <w:r w:rsidRPr="003E4605">
        <w:rPr>
          <w:color w:val="221F1F"/>
          <w:sz w:val="24"/>
          <w:szCs w:val="24"/>
        </w:rPr>
        <w:t>Чрезвычайныеситуациибиолого-социального</w:t>
      </w:r>
      <w:r w:rsidRPr="003E4605">
        <w:rPr>
          <w:color w:val="221F1F"/>
          <w:spacing w:val="-2"/>
          <w:sz w:val="24"/>
          <w:szCs w:val="24"/>
        </w:rPr>
        <w:t>происхождения</w:t>
      </w:r>
      <w:proofErr w:type="spellEnd"/>
    </w:p>
    <w:p w:rsidR="00530322" w:rsidRPr="003E4605" w:rsidRDefault="00530322" w:rsidP="00530322">
      <w:pPr>
        <w:spacing w:before="42"/>
        <w:ind w:left="222"/>
        <w:rPr>
          <w:i/>
          <w:sz w:val="24"/>
          <w:szCs w:val="24"/>
        </w:rPr>
      </w:pPr>
      <w:r w:rsidRPr="003E4605">
        <w:rPr>
          <w:i/>
          <w:color w:val="221F1F"/>
          <w:spacing w:val="-2"/>
          <w:sz w:val="24"/>
          <w:szCs w:val="24"/>
        </w:rPr>
        <w:t>Эпидемии.</w:t>
      </w:r>
    </w:p>
    <w:p w:rsidR="00530322" w:rsidRPr="003E4605" w:rsidRDefault="00530322" w:rsidP="00530322">
      <w:pPr>
        <w:pStyle w:val="a3"/>
        <w:tabs>
          <w:tab w:val="left" w:pos="1460"/>
        </w:tabs>
        <w:spacing w:before="50" w:line="276" w:lineRule="auto"/>
        <w:ind w:right="444"/>
        <w:rPr>
          <w:sz w:val="24"/>
          <w:szCs w:val="24"/>
        </w:rPr>
      </w:pPr>
      <w:r w:rsidRPr="003E4605">
        <w:rPr>
          <w:color w:val="221F1F"/>
          <w:spacing w:val="-2"/>
          <w:sz w:val="24"/>
          <w:szCs w:val="24"/>
        </w:rPr>
        <w:t>Понятия</w:t>
      </w:r>
      <w:proofErr w:type="gramStart"/>
      <w:r w:rsidRPr="003E4605">
        <w:rPr>
          <w:color w:val="221F1F"/>
          <w:sz w:val="24"/>
          <w:szCs w:val="24"/>
        </w:rPr>
        <w:tab/>
        <w:t>«</w:t>
      </w:r>
      <w:proofErr w:type="gramEnd"/>
      <w:r w:rsidRPr="003E4605">
        <w:rPr>
          <w:color w:val="221F1F"/>
          <w:sz w:val="24"/>
          <w:szCs w:val="24"/>
        </w:rPr>
        <w:t>эпидемия»,«пандемия».</w:t>
      </w:r>
      <w:proofErr w:type="spellStart"/>
      <w:r w:rsidRPr="003E4605">
        <w:rPr>
          <w:color w:val="221F1F"/>
          <w:sz w:val="24"/>
          <w:szCs w:val="24"/>
        </w:rPr>
        <w:t>Пандемия</w:t>
      </w:r>
      <w:r w:rsidRPr="003E4605">
        <w:rPr>
          <w:color w:val="221F1F"/>
          <w:spacing w:val="29"/>
          <w:sz w:val="24"/>
          <w:szCs w:val="24"/>
        </w:rPr>
        <w:t>коронавируса</w:t>
      </w:r>
      <w:r w:rsidRPr="003E4605">
        <w:rPr>
          <w:color w:val="221F1F"/>
          <w:sz w:val="24"/>
          <w:szCs w:val="24"/>
        </w:rPr>
        <w:t>.Правила</w:t>
      </w:r>
      <w:proofErr w:type="spellEnd"/>
      <w:r w:rsidRPr="003E4605">
        <w:rPr>
          <w:color w:val="221F1F"/>
          <w:sz w:val="24"/>
          <w:szCs w:val="24"/>
        </w:rPr>
        <w:t xml:space="preserve"> профилактики </w:t>
      </w:r>
      <w:proofErr w:type="spellStart"/>
      <w:r w:rsidRPr="003E4605">
        <w:rPr>
          <w:color w:val="221F1F"/>
          <w:sz w:val="24"/>
          <w:szCs w:val="24"/>
        </w:rPr>
        <w:t>коронавируса</w:t>
      </w:r>
      <w:proofErr w:type="spellEnd"/>
      <w:r w:rsidRPr="003E4605">
        <w:rPr>
          <w:color w:val="221F1F"/>
          <w:sz w:val="24"/>
          <w:szCs w:val="24"/>
        </w:rPr>
        <w:t>.</w:t>
      </w:r>
    </w:p>
    <w:p w:rsidR="00530322" w:rsidRPr="003E4605" w:rsidRDefault="00530322" w:rsidP="00530322">
      <w:pPr>
        <w:spacing w:line="321" w:lineRule="exact"/>
        <w:ind w:left="222"/>
        <w:rPr>
          <w:i/>
          <w:sz w:val="24"/>
          <w:szCs w:val="24"/>
        </w:rPr>
      </w:pPr>
      <w:r w:rsidRPr="003E4605">
        <w:rPr>
          <w:i/>
          <w:color w:val="221F1F"/>
          <w:spacing w:val="-2"/>
          <w:sz w:val="24"/>
          <w:szCs w:val="24"/>
        </w:rPr>
        <w:t>Эпизоотии.</w:t>
      </w:r>
    </w:p>
    <w:p w:rsidR="00530322" w:rsidRPr="003E4605" w:rsidRDefault="00530322" w:rsidP="00530322">
      <w:pPr>
        <w:pStyle w:val="a3"/>
        <w:spacing w:before="49" w:line="278" w:lineRule="auto"/>
        <w:rPr>
          <w:sz w:val="24"/>
          <w:szCs w:val="24"/>
        </w:rPr>
      </w:pPr>
      <w:proofErr w:type="gramStart"/>
      <w:r w:rsidRPr="003E4605">
        <w:rPr>
          <w:color w:val="221F1F"/>
          <w:sz w:val="24"/>
          <w:szCs w:val="24"/>
        </w:rPr>
        <w:t>Понятия«</w:t>
      </w:r>
      <w:proofErr w:type="spellStart"/>
      <w:proofErr w:type="gramEnd"/>
      <w:r w:rsidRPr="003E4605">
        <w:rPr>
          <w:color w:val="221F1F"/>
          <w:sz w:val="24"/>
          <w:szCs w:val="24"/>
        </w:rPr>
        <w:t>эпизоотическийочаг</w:t>
      </w:r>
      <w:proofErr w:type="spellEnd"/>
      <w:r w:rsidRPr="003E4605">
        <w:rPr>
          <w:color w:val="221F1F"/>
          <w:sz w:val="24"/>
          <w:szCs w:val="24"/>
        </w:rPr>
        <w:t>»,«панзоотия».</w:t>
      </w:r>
      <w:proofErr w:type="spellStart"/>
      <w:r w:rsidRPr="003E4605">
        <w:rPr>
          <w:color w:val="221F1F"/>
          <w:sz w:val="24"/>
          <w:szCs w:val="24"/>
        </w:rPr>
        <w:t>ризнакиинфекционных</w:t>
      </w:r>
      <w:proofErr w:type="spellEnd"/>
      <w:r w:rsidRPr="003E4605">
        <w:rPr>
          <w:color w:val="221F1F"/>
          <w:sz w:val="24"/>
          <w:szCs w:val="24"/>
        </w:rPr>
        <w:t xml:space="preserve"> заболеваний животных.</w:t>
      </w:r>
    </w:p>
    <w:p w:rsidR="00530322" w:rsidRPr="003E4605" w:rsidRDefault="00530322" w:rsidP="00530322">
      <w:pPr>
        <w:spacing w:line="317" w:lineRule="exact"/>
        <w:ind w:left="222"/>
        <w:rPr>
          <w:sz w:val="24"/>
          <w:szCs w:val="24"/>
        </w:rPr>
      </w:pPr>
      <w:proofErr w:type="spellStart"/>
      <w:r w:rsidRPr="003E4605">
        <w:rPr>
          <w:i/>
          <w:color w:val="221F1F"/>
          <w:spacing w:val="-2"/>
          <w:sz w:val="24"/>
          <w:szCs w:val="24"/>
        </w:rPr>
        <w:t>Эпифитотии.</w:t>
      </w:r>
      <w:r w:rsidRPr="003E4605">
        <w:rPr>
          <w:color w:val="221F1F"/>
          <w:spacing w:val="-2"/>
          <w:sz w:val="24"/>
          <w:szCs w:val="24"/>
        </w:rPr>
        <w:t>Понятия</w:t>
      </w:r>
      <w:proofErr w:type="spellEnd"/>
      <w:proofErr w:type="gramStart"/>
      <w:r w:rsidRPr="003E4605">
        <w:rPr>
          <w:color w:val="221F1F"/>
          <w:sz w:val="24"/>
          <w:szCs w:val="24"/>
        </w:rPr>
        <w:tab/>
      </w:r>
      <w:r w:rsidRPr="003E4605">
        <w:rPr>
          <w:color w:val="221F1F"/>
          <w:spacing w:val="-2"/>
          <w:sz w:val="24"/>
          <w:szCs w:val="24"/>
        </w:rPr>
        <w:t>«</w:t>
      </w:r>
      <w:proofErr w:type="gramEnd"/>
      <w:r w:rsidRPr="003E4605">
        <w:rPr>
          <w:color w:val="221F1F"/>
          <w:spacing w:val="-2"/>
          <w:sz w:val="24"/>
          <w:szCs w:val="24"/>
        </w:rPr>
        <w:t>эпифитотия»,</w:t>
      </w:r>
      <w:r w:rsidRPr="003E4605">
        <w:rPr>
          <w:color w:val="221F1F"/>
          <w:sz w:val="24"/>
          <w:szCs w:val="24"/>
        </w:rPr>
        <w:tab/>
      </w:r>
      <w:r w:rsidRPr="003E4605">
        <w:rPr>
          <w:color w:val="221F1F"/>
          <w:spacing w:val="-2"/>
          <w:sz w:val="24"/>
          <w:szCs w:val="24"/>
        </w:rPr>
        <w:t>«</w:t>
      </w:r>
      <w:proofErr w:type="spellStart"/>
      <w:r w:rsidRPr="003E4605">
        <w:rPr>
          <w:color w:val="221F1F"/>
          <w:spacing w:val="-2"/>
          <w:sz w:val="24"/>
          <w:szCs w:val="24"/>
        </w:rPr>
        <w:t>панфитотия</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Признаки</w:t>
      </w:r>
      <w:r w:rsidRPr="003E4605">
        <w:rPr>
          <w:color w:val="221F1F"/>
          <w:sz w:val="24"/>
          <w:szCs w:val="24"/>
        </w:rPr>
        <w:tab/>
      </w:r>
      <w:r w:rsidRPr="003E4605">
        <w:rPr>
          <w:color w:val="221F1F"/>
          <w:spacing w:val="-2"/>
          <w:sz w:val="24"/>
          <w:szCs w:val="24"/>
        </w:rPr>
        <w:t xml:space="preserve">инфекционных </w:t>
      </w:r>
      <w:r w:rsidRPr="003E4605">
        <w:rPr>
          <w:color w:val="221F1F"/>
          <w:sz w:val="24"/>
          <w:szCs w:val="24"/>
        </w:rPr>
        <w:t>заболеваний растений.</w:t>
      </w:r>
    </w:p>
    <w:p w:rsidR="00530322" w:rsidRPr="003E4605" w:rsidRDefault="00530322" w:rsidP="00530322">
      <w:pPr>
        <w:tabs>
          <w:tab w:val="left" w:pos="1477"/>
          <w:tab w:val="left" w:pos="2941"/>
          <w:tab w:val="left" w:pos="3568"/>
          <w:tab w:val="left" w:pos="5536"/>
          <w:tab w:val="left" w:pos="6971"/>
        </w:tabs>
        <w:spacing w:line="276" w:lineRule="auto"/>
        <w:ind w:left="222" w:right="445"/>
        <w:rPr>
          <w:sz w:val="24"/>
          <w:szCs w:val="24"/>
        </w:rPr>
      </w:pPr>
      <w:r w:rsidRPr="003E4605">
        <w:rPr>
          <w:i/>
          <w:color w:val="221F1F"/>
          <w:spacing w:val="-2"/>
          <w:sz w:val="24"/>
          <w:szCs w:val="24"/>
        </w:rPr>
        <w:t>Защита</w:t>
      </w:r>
      <w:r w:rsidRPr="003E4605">
        <w:rPr>
          <w:i/>
          <w:color w:val="221F1F"/>
          <w:sz w:val="24"/>
          <w:szCs w:val="24"/>
        </w:rPr>
        <w:tab/>
      </w:r>
      <w:r w:rsidRPr="003E4605">
        <w:rPr>
          <w:i/>
          <w:color w:val="221F1F"/>
          <w:spacing w:val="-2"/>
          <w:sz w:val="24"/>
          <w:szCs w:val="24"/>
        </w:rPr>
        <w:t>населения</w:t>
      </w:r>
      <w:r w:rsidRPr="003E4605">
        <w:rPr>
          <w:i/>
          <w:color w:val="221F1F"/>
          <w:sz w:val="24"/>
          <w:szCs w:val="24"/>
        </w:rPr>
        <w:tab/>
      </w:r>
      <w:r w:rsidRPr="003E4605">
        <w:rPr>
          <w:i/>
          <w:color w:val="221F1F"/>
          <w:spacing w:val="-6"/>
          <w:sz w:val="24"/>
          <w:szCs w:val="24"/>
        </w:rPr>
        <w:t>от</w:t>
      </w:r>
      <w:r w:rsidRPr="003E4605">
        <w:rPr>
          <w:i/>
          <w:color w:val="221F1F"/>
          <w:sz w:val="24"/>
          <w:szCs w:val="24"/>
        </w:rPr>
        <w:tab/>
      </w:r>
      <w:r w:rsidRPr="003E4605">
        <w:rPr>
          <w:i/>
          <w:color w:val="221F1F"/>
          <w:spacing w:val="-2"/>
          <w:sz w:val="24"/>
          <w:szCs w:val="24"/>
        </w:rPr>
        <w:t>чрезвычайных</w:t>
      </w:r>
      <w:r w:rsidRPr="003E4605">
        <w:rPr>
          <w:i/>
          <w:color w:val="221F1F"/>
          <w:sz w:val="24"/>
          <w:szCs w:val="24"/>
        </w:rPr>
        <w:tab/>
      </w:r>
      <w:r w:rsidRPr="003E4605">
        <w:rPr>
          <w:i/>
          <w:color w:val="221F1F"/>
          <w:spacing w:val="-2"/>
          <w:sz w:val="24"/>
          <w:szCs w:val="24"/>
        </w:rPr>
        <w:t>ситуаций</w:t>
      </w:r>
      <w:r w:rsidRPr="003E4605">
        <w:rPr>
          <w:i/>
          <w:color w:val="221F1F"/>
          <w:sz w:val="24"/>
          <w:szCs w:val="24"/>
        </w:rPr>
        <w:tab/>
      </w:r>
      <w:r w:rsidRPr="003E4605">
        <w:rPr>
          <w:i/>
          <w:color w:val="221F1F"/>
          <w:spacing w:val="-2"/>
          <w:sz w:val="24"/>
          <w:szCs w:val="24"/>
        </w:rPr>
        <w:t xml:space="preserve">биолого-социального </w:t>
      </w:r>
      <w:proofErr w:type="spellStart"/>
      <w:r w:rsidRPr="003E4605">
        <w:rPr>
          <w:i/>
          <w:color w:val="221F1F"/>
          <w:spacing w:val="-2"/>
          <w:sz w:val="24"/>
          <w:szCs w:val="24"/>
        </w:rPr>
        <w:t>происхождения.</w:t>
      </w:r>
      <w:r w:rsidRPr="003E4605">
        <w:rPr>
          <w:color w:val="221F1F"/>
          <w:sz w:val="24"/>
          <w:szCs w:val="24"/>
        </w:rPr>
        <w:t>Защитаот</w:t>
      </w:r>
      <w:proofErr w:type="spellEnd"/>
      <w:r w:rsidRPr="003E4605">
        <w:rPr>
          <w:color w:val="221F1F"/>
          <w:sz w:val="24"/>
          <w:szCs w:val="24"/>
        </w:rPr>
        <w:t xml:space="preserve"> </w:t>
      </w:r>
      <w:proofErr w:type="spellStart"/>
      <w:proofErr w:type="gramStart"/>
      <w:r w:rsidRPr="003E4605">
        <w:rPr>
          <w:color w:val="221F1F"/>
          <w:sz w:val="24"/>
          <w:szCs w:val="24"/>
        </w:rPr>
        <w:t>эпидемий,эпизоотий</w:t>
      </w:r>
      <w:proofErr w:type="gramEnd"/>
      <w:r w:rsidRPr="003E4605">
        <w:rPr>
          <w:color w:val="221F1F"/>
          <w:sz w:val="24"/>
          <w:szCs w:val="24"/>
        </w:rPr>
        <w:t>,</w:t>
      </w:r>
      <w:r w:rsidRPr="003E4605">
        <w:rPr>
          <w:color w:val="221F1F"/>
          <w:spacing w:val="-2"/>
          <w:sz w:val="24"/>
          <w:szCs w:val="24"/>
        </w:rPr>
        <w:t>эпифитотий</w:t>
      </w:r>
      <w:proofErr w:type="spellEnd"/>
      <w:r w:rsidRPr="003E4605">
        <w:rPr>
          <w:color w:val="221F1F"/>
          <w:spacing w:val="-2"/>
          <w:sz w:val="24"/>
          <w:szCs w:val="24"/>
        </w:rPr>
        <w:t>.</w:t>
      </w:r>
    </w:p>
    <w:p w:rsidR="00530322" w:rsidRPr="003E4605" w:rsidRDefault="00530322" w:rsidP="00530322">
      <w:pPr>
        <w:pStyle w:val="2"/>
        <w:spacing w:before="50"/>
        <w:rPr>
          <w:sz w:val="24"/>
          <w:szCs w:val="24"/>
        </w:rPr>
      </w:pPr>
      <w:proofErr w:type="spellStart"/>
      <w:r w:rsidRPr="003E4605">
        <w:rPr>
          <w:color w:val="221F1F"/>
          <w:sz w:val="24"/>
          <w:szCs w:val="24"/>
        </w:rPr>
        <w:t>Здоровьеиздоровыйобраз</w:t>
      </w:r>
      <w:r w:rsidRPr="003E4605">
        <w:rPr>
          <w:color w:val="221F1F"/>
          <w:spacing w:val="-4"/>
          <w:sz w:val="24"/>
          <w:szCs w:val="24"/>
        </w:rPr>
        <w:t>жизни</w:t>
      </w:r>
      <w:proofErr w:type="spellEnd"/>
    </w:p>
    <w:p w:rsidR="00530322" w:rsidRPr="003E4605" w:rsidRDefault="00530322" w:rsidP="00530322">
      <w:pPr>
        <w:tabs>
          <w:tab w:val="left" w:pos="8080"/>
          <w:tab w:val="left" w:pos="9072"/>
        </w:tabs>
        <w:spacing w:before="43" w:line="276" w:lineRule="auto"/>
        <w:ind w:left="222" w:right="524"/>
        <w:rPr>
          <w:i/>
          <w:sz w:val="24"/>
          <w:szCs w:val="24"/>
        </w:rPr>
      </w:pPr>
      <w:r w:rsidRPr="003E4605">
        <w:rPr>
          <w:i/>
          <w:color w:val="221F1F"/>
          <w:sz w:val="24"/>
          <w:szCs w:val="24"/>
        </w:rPr>
        <w:t xml:space="preserve">Зависимость благополучия человека от его </w:t>
      </w:r>
      <w:proofErr w:type="spellStart"/>
      <w:r w:rsidRPr="003E4605">
        <w:rPr>
          <w:i/>
          <w:color w:val="221F1F"/>
          <w:sz w:val="24"/>
          <w:szCs w:val="24"/>
        </w:rPr>
        <w:t>здоровья.Каксформировать</w:t>
      </w:r>
      <w:proofErr w:type="spellEnd"/>
      <w:r w:rsidRPr="003E4605">
        <w:rPr>
          <w:i/>
          <w:color w:val="221F1F"/>
          <w:sz w:val="24"/>
          <w:szCs w:val="24"/>
        </w:rPr>
        <w:t xml:space="preserve"> индивидуальную модель здорового </w:t>
      </w:r>
      <w:proofErr w:type="spellStart"/>
      <w:r w:rsidRPr="003E4605">
        <w:rPr>
          <w:i/>
          <w:color w:val="221F1F"/>
          <w:sz w:val="24"/>
          <w:szCs w:val="24"/>
        </w:rPr>
        <w:t>образажизни</w:t>
      </w:r>
      <w:proofErr w:type="spellEnd"/>
      <w:r w:rsidRPr="003E4605">
        <w:rPr>
          <w:i/>
          <w:color w:val="221F1F"/>
          <w:sz w:val="24"/>
          <w:szCs w:val="24"/>
        </w:rPr>
        <w:t>. Как избежать</w:t>
      </w:r>
      <w:r w:rsidRPr="003E4605">
        <w:rPr>
          <w:i/>
          <w:color w:val="221F1F"/>
          <w:spacing w:val="-2"/>
          <w:sz w:val="24"/>
          <w:szCs w:val="24"/>
        </w:rPr>
        <w:t>Инфекционныхзаболеваний.Влияниевредныхпривычекназдоровьечеловека.</w:t>
      </w:r>
    </w:p>
    <w:p w:rsidR="00530322" w:rsidRPr="003E4605" w:rsidRDefault="00530322" w:rsidP="00530322">
      <w:pPr>
        <w:pStyle w:val="a3"/>
        <w:tabs>
          <w:tab w:val="left" w:pos="2320"/>
          <w:tab w:val="left" w:pos="4146"/>
          <w:tab w:val="left" w:pos="5531"/>
          <w:tab w:val="left" w:pos="6083"/>
          <w:tab w:val="left" w:pos="7934"/>
        </w:tabs>
        <w:spacing w:before="63" w:line="278" w:lineRule="auto"/>
        <w:ind w:right="446"/>
        <w:rPr>
          <w:sz w:val="24"/>
          <w:szCs w:val="24"/>
        </w:rPr>
      </w:pPr>
      <w:proofErr w:type="spellStart"/>
      <w:r w:rsidRPr="003E4605">
        <w:rPr>
          <w:color w:val="221F1F"/>
          <w:spacing w:val="-2"/>
          <w:sz w:val="24"/>
          <w:szCs w:val="24"/>
        </w:rPr>
        <w:t>Табакокурение</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Электронные</w:t>
      </w:r>
      <w:r w:rsidRPr="003E4605">
        <w:rPr>
          <w:color w:val="221F1F"/>
          <w:sz w:val="24"/>
          <w:szCs w:val="24"/>
        </w:rPr>
        <w:tab/>
      </w:r>
      <w:r w:rsidRPr="003E4605">
        <w:rPr>
          <w:color w:val="221F1F"/>
          <w:spacing w:val="-2"/>
          <w:sz w:val="24"/>
          <w:szCs w:val="24"/>
        </w:rPr>
        <w:t>сигареты.</w:t>
      </w:r>
      <w:r w:rsidRPr="003E4605">
        <w:rPr>
          <w:color w:val="221F1F"/>
          <w:sz w:val="24"/>
          <w:szCs w:val="24"/>
        </w:rPr>
        <w:tab/>
      </w:r>
      <w:r w:rsidRPr="003E4605">
        <w:rPr>
          <w:color w:val="221F1F"/>
          <w:spacing w:val="-6"/>
          <w:sz w:val="24"/>
          <w:szCs w:val="24"/>
        </w:rPr>
        <w:t>Не</w:t>
      </w:r>
      <w:r w:rsidRPr="003E4605">
        <w:rPr>
          <w:color w:val="221F1F"/>
          <w:sz w:val="24"/>
          <w:szCs w:val="24"/>
        </w:rPr>
        <w:tab/>
      </w:r>
      <w:r w:rsidRPr="003E4605">
        <w:rPr>
          <w:color w:val="221F1F"/>
          <w:spacing w:val="-2"/>
          <w:sz w:val="24"/>
          <w:szCs w:val="24"/>
        </w:rPr>
        <w:t>употребляйте</w:t>
      </w:r>
      <w:r w:rsidRPr="003E4605">
        <w:rPr>
          <w:color w:val="221F1F"/>
          <w:sz w:val="24"/>
          <w:szCs w:val="24"/>
        </w:rPr>
        <w:tab/>
      </w:r>
      <w:r w:rsidRPr="003E4605">
        <w:rPr>
          <w:color w:val="221F1F"/>
          <w:spacing w:val="-2"/>
          <w:sz w:val="24"/>
          <w:szCs w:val="24"/>
        </w:rPr>
        <w:t xml:space="preserve">алкогольные </w:t>
      </w:r>
      <w:r w:rsidRPr="003E4605">
        <w:rPr>
          <w:color w:val="221F1F"/>
          <w:sz w:val="24"/>
          <w:szCs w:val="24"/>
        </w:rPr>
        <w:t>напитки. Наркозависимость.</w:t>
      </w:r>
    </w:p>
    <w:p w:rsidR="00530322" w:rsidRPr="003E4605" w:rsidRDefault="00530322" w:rsidP="00530322">
      <w:pPr>
        <w:spacing w:line="317" w:lineRule="exact"/>
        <w:ind w:left="222"/>
        <w:rPr>
          <w:i/>
          <w:sz w:val="24"/>
          <w:szCs w:val="24"/>
        </w:rPr>
      </w:pPr>
      <w:proofErr w:type="spellStart"/>
      <w:r w:rsidRPr="003E4605">
        <w:rPr>
          <w:i/>
          <w:color w:val="221F1F"/>
          <w:sz w:val="24"/>
          <w:szCs w:val="24"/>
        </w:rPr>
        <w:t>Здоровьекакважнаясоставляющаяблагополучия</w:t>
      </w:r>
      <w:r w:rsidRPr="003E4605">
        <w:rPr>
          <w:i/>
          <w:color w:val="221F1F"/>
          <w:spacing w:val="-2"/>
          <w:sz w:val="24"/>
          <w:szCs w:val="24"/>
        </w:rPr>
        <w:t>человека</w:t>
      </w:r>
      <w:proofErr w:type="spellEnd"/>
      <w:r w:rsidRPr="003E4605">
        <w:rPr>
          <w:i/>
          <w:color w:val="221F1F"/>
          <w:spacing w:val="-2"/>
          <w:sz w:val="24"/>
          <w:szCs w:val="24"/>
        </w:rPr>
        <w:t>.</w:t>
      </w:r>
    </w:p>
    <w:p w:rsidR="00530322" w:rsidRPr="003E4605" w:rsidRDefault="00530322" w:rsidP="00530322">
      <w:pPr>
        <w:pStyle w:val="a3"/>
        <w:spacing w:before="48" w:line="278" w:lineRule="auto"/>
        <w:ind w:right="444"/>
        <w:rPr>
          <w:sz w:val="24"/>
          <w:szCs w:val="24"/>
        </w:rPr>
      </w:pPr>
      <w:proofErr w:type="spellStart"/>
      <w:r w:rsidRPr="003E4605">
        <w:rPr>
          <w:color w:val="221F1F"/>
          <w:sz w:val="24"/>
          <w:szCs w:val="24"/>
        </w:rPr>
        <w:t>Физиологическаясоставляющаяздоровья.Психологическаясоставляющая</w:t>
      </w:r>
      <w:proofErr w:type="spellEnd"/>
      <w:r w:rsidRPr="003E4605">
        <w:rPr>
          <w:color w:val="221F1F"/>
          <w:sz w:val="24"/>
          <w:szCs w:val="24"/>
        </w:rPr>
        <w:t xml:space="preserve"> здоровья. Нравственная составляющая здоровья.</w:t>
      </w:r>
    </w:p>
    <w:p w:rsidR="00530322" w:rsidRPr="003E4605" w:rsidRDefault="00530322" w:rsidP="00530322">
      <w:pPr>
        <w:spacing w:line="317" w:lineRule="exact"/>
        <w:ind w:left="222"/>
        <w:rPr>
          <w:i/>
          <w:sz w:val="24"/>
          <w:szCs w:val="24"/>
        </w:rPr>
      </w:pPr>
      <w:proofErr w:type="spellStart"/>
      <w:r w:rsidRPr="003E4605">
        <w:rPr>
          <w:i/>
          <w:color w:val="221F1F"/>
          <w:sz w:val="24"/>
          <w:szCs w:val="24"/>
        </w:rPr>
        <w:t>Чтовключаетвсебяздоровыйобраз</w:t>
      </w:r>
      <w:r w:rsidRPr="003E4605">
        <w:rPr>
          <w:i/>
          <w:color w:val="221F1F"/>
          <w:spacing w:val="-2"/>
          <w:sz w:val="24"/>
          <w:szCs w:val="24"/>
        </w:rPr>
        <w:t>жизни</w:t>
      </w:r>
      <w:proofErr w:type="spellEnd"/>
      <w:r w:rsidRPr="003E4605">
        <w:rPr>
          <w:i/>
          <w:color w:val="221F1F"/>
          <w:spacing w:val="-2"/>
          <w:sz w:val="24"/>
          <w:szCs w:val="24"/>
        </w:rPr>
        <w:t>.</w:t>
      </w:r>
    </w:p>
    <w:p w:rsidR="00530322" w:rsidRPr="003E4605" w:rsidRDefault="00530322" w:rsidP="00530322">
      <w:pPr>
        <w:pStyle w:val="a3"/>
        <w:spacing w:before="47" w:line="276" w:lineRule="auto"/>
        <w:ind w:right="778"/>
        <w:rPr>
          <w:sz w:val="24"/>
          <w:szCs w:val="24"/>
        </w:rPr>
      </w:pPr>
      <w:proofErr w:type="spellStart"/>
      <w:r w:rsidRPr="003E4605">
        <w:rPr>
          <w:color w:val="221F1F"/>
          <w:sz w:val="24"/>
          <w:szCs w:val="24"/>
        </w:rPr>
        <w:t>Обязательныеправилаприсоставлениирежимадня.Преодоление</w:t>
      </w:r>
      <w:proofErr w:type="spellEnd"/>
      <w:r w:rsidRPr="003E4605">
        <w:rPr>
          <w:color w:val="221F1F"/>
          <w:sz w:val="24"/>
          <w:szCs w:val="24"/>
        </w:rPr>
        <w:t xml:space="preserve"> социальных опасностей, угрожающих здоровью и жизни.</w:t>
      </w:r>
    </w:p>
    <w:p w:rsidR="00530322" w:rsidRPr="003E4605" w:rsidRDefault="00530322" w:rsidP="00530322">
      <w:pPr>
        <w:spacing w:before="1" w:line="276" w:lineRule="auto"/>
        <w:ind w:left="222" w:right="1432"/>
        <w:rPr>
          <w:sz w:val="24"/>
          <w:szCs w:val="24"/>
        </w:rPr>
      </w:pPr>
      <w:r w:rsidRPr="003E4605">
        <w:rPr>
          <w:i/>
          <w:color w:val="221F1F"/>
          <w:sz w:val="24"/>
          <w:szCs w:val="24"/>
        </w:rPr>
        <w:t xml:space="preserve">Значение репродуктивного здоровья для населения страны. </w:t>
      </w:r>
      <w:r w:rsidRPr="003E4605">
        <w:rPr>
          <w:color w:val="221F1F"/>
          <w:sz w:val="24"/>
          <w:szCs w:val="24"/>
        </w:rPr>
        <w:t>Факторы, разрушающие репродуктивное здоровье. Улучшение демографической ситуации на государственном уровне.</w:t>
      </w:r>
    </w:p>
    <w:p w:rsidR="00530322" w:rsidRPr="003E4605" w:rsidRDefault="00530322" w:rsidP="00530322">
      <w:pPr>
        <w:spacing w:before="1"/>
        <w:ind w:left="222"/>
        <w:rPr>
          <w:i/>
          <w:sz w:val="24"/>
          <w:szCs w:val="24"/>
        </w:rPr>
      </w:pPr>
      <w:r w:rsidRPr="003E4605">
        <w:rPr>
          <w:i/>
          <w:color w:val="221F1F"/>
          <w:sz w:val="24"/>
          <w:szCs w:val="24"/>
        </w:rPr>
        <w:t>Семейно-</w:t>
      </w:r>
      <w:proofErr w:type="spellStart"/>
      <w:r w:rsidRPr="003E4605">
        <w:rPr>
          <w:i/>
          <w:color w:val="221F1F"/>
          <w:sz w:val="24"/>
          <w:szCs w:val="24"/>
        </w:rPr>
        <w:t>брачные</w:t>
      </w:r>
      <w:r w:rsidRPr="003E4605">
        <w:rPr>
          <w:i/>
          <w:color w:val="221F1F"/>
          <w:spacing w:val="-2"/>
          <w:sz w:val="24"/>
          <w:szCs w:val="24"/>
        </w:rPr>
        <w:t>отношения</w:t>
      </w:r>
      <w:proofErr w:type="spellEnd"/>
      <w:r w:rsidRPr="003E4605">
        <w:rPr>
          <w:i/>
          <w:color w:val="221F1F"/>
          <w:spacing w:val="-2"/>
          <w:sz w:val="24"/>
          <w:szCs w:val="24"/>
        </w:rPr>
        <w:t>.</w:t>
      </w:r>
    </w:p>
    <w:p w:rsidR="00530322" w:rsidRPr="003E4605" w:rsidRDefault="00530322" w:rsidP="00530322">
      <w:pPr>
        <w:pStyle w:val="a3"/>
        <w:spacing w:before="48" w:line="276" w:lineRule="auto"/>
        <w:rPr>
          <w:sz w:val="24"/>
          <w:szCs w:val="24"/>
        </w:rPr>
      </w:pPr>
      <w:r w:rsidRPr="003E4605">
        <w:rPr>
          <w:color w:val="221F1F"/>
          <w:sz w:val="24"/>
          <w:szCs w:val="24"/>
        </w:rPr>
        <w:t xml:space="preserve">Репродуктивная </w:t>
      </w:r>
      <w:proofErr w:type="spellStart"/>
      <w:r w:rsidRPr="003E4605">
        <w:rPr>
          <w:color w:val="221F1F"/>
          <w:sz w:val="24"/>
          <w:szCs w:val="24"/>
        </w:rPr>
        <w:t>функциясемьи.Чтонужно</w:t>
      </w:r>
      <w:proofErr w:type="spellEnd"/>
      <w:r w:rsidRPr="003E4605">
        <w:rPr>
          <w:color w:val="221F1F"/>
          <w:sz w:val="24"/>
          <w:szCs w:val="24"/>
        </w:rPr>
        <w:t xml:space="preserve"> </w:t>
      </w:r>
      <w:proofErr w:type="spellStart"/>
      <w:proofErr w:type="gramStart"/>
      <w:r w:rsidRPr="003E4605">
        <w:rPr>
          <w:color w:val="221F1F"/>
          <w:sz w:val="24"/>
          <w:szCs w:val="24"/>
        </w:rPr>
        <w:t>пониматьпередтем,каксоздать</w:t>
      </w:r>
      <w:r w:rsidRPr="003E4605">
        <w:rPr>
          <w:color w:val="221F1F"/>
          <w:spacing w:val="-2"/>
          <w:sz w:val="24"/>
          <w:szCs w:val="24"/>
        </w:rPr>
        <w:t>семью</w:t>
      </w:r>
      <w:proofErr w:type="spellEnd"/>
      <w:proofErr w:type="gramEnd"/>
      <w:r w:rsidRPr="003E4605">
        <w:rPr>
          <w:color w:val="221F1F"/>
          <w:spacing w:val="-2"/>
          <w:sz w:val="24"/>
          <w:szCs w:val="24"/>
        </w:rPr>
        <w:t>.</w:t>
      </w:r>
    </w:p>
    <w:p w:rsidR="00530322" w:rsidRPr="003E4605" w:rsidRDefault="00530322" w:rsidP="00530322">
      <w:pPr>
        <w:spacing w:line="321" w:lineRule="exact"/>
        <w:ind w:left="222"/>
        <w:rPr>
          <w:i/>
          <w:sz w:val="24"/>
          <w:szCs w:val="24"/>
        </w:rPr>
      </w:pPr>
      <w:proofErr w:type="spellStart"/>
      <w:r w:rsidRPr="003E4605">
        <w:rPr>
          <w:i/>
          <w:color w:val="221F1F"/>
          <w:sz w:val="24"/>
          <w:szCs w:val="24"/>
        </w:rPr>
        <w:t>СемейноеправовРоссийской</w:t>
      </w:r>
      <w:r w:rsidRPr="003E4605">
        <w:rPr>
          <w:i/>
          <w:color w:val="221F1F"/>
          <w:spacing w:val="-2"/>
          <w:sz w:val="24"/>
          <w:szCs w:val="24"/>
        </w:rPr>
        <w:t>Федерации</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spellStart"/>
      <w:r w:rsidRPr="003E4605">
        <w:rPr>
          <w:color w:val="221F1F"/>
          <w:sz w:val="24"/>
          <w:szCs w:val="24"/>
        </w:rPr>
        <w:t>ОсновныеположенияСемейногокодексаРоссийской</w:t>
      </w:r>
      <w:r w:rsidRPr="003E4605">
        <w:rPr>
          <w:color w:val="221F1F"/>
          <w:spacing w:val="-2"/>
          <w:sz w:val="24"/>
          <w:szCs w:val="24"/>
        </w:rPr>
        <w:t>Федерации</w:t>
      </w:r>
      <w:proofErr w:type="spellEnd"/>
      <w:r w:rsidRPr="003E4605">
        <w:rPr>
          <w:color w:val="221F1F"/>
          <w:spacing w:val="-2"/>
          <w:sz w:val="24"/>
          <w:szCs w:val="24"/>
        </w:rPr>
        <w:t>.</w:t>
      </w:r>
    </w:p>
    <w:p w:rsidR="00530322" w:rsidRPr="003E4605" w:rsidRDefault="00530322" w:rsidP="00530322">
      <w:pPr>
        <w:pStyle w:val="1"/>
        <w:spacing w:before="52"/>
        <w:rPr>
          <w:sz w:val="24"/>
          <w:szCs w:val="24"/>
        </w:rPr>
      </w:pPr>
      <w:r w:rsidRPr="003E4605">
        <w:rPr>
          <w:color w:val="221F1F"/>
          <w:sz w:val="24"/>
          <w:szCs w:val="24"/>
        </w:rPr>
        <w:t>МОДУЛЬ «БЕЗОПАСНОСТЬНА</w:t>
      </w:r>
      <w:r w:rsidRPr="003E4605">
        <w:rPr>
          <w:color w:val="221F1F"/>
          <w:spacing w:val="-2"/>
          <w:sz w:val="24"/>
          <w:szCs w:val="24"/>
        </w:rPr>
        <w:t>ТРАНСПОРТЕ»</w:t>
      </w:r>
    </w:p>
    <w:p w:rsidR="00530322" w:rsidRPr="003E4605" w:rsidRDefault="00530322" w:rsidP="00530322">
      <w:pPr>
        <w:pStyle w:val="2"/>
        <w:spacing w:before="49"/>
        <w:jc w:val="both"/>
        <w:rPr>
          <w:sz w:val="24"/>
          <w:szCs w:val="24"/>
        </w:rPr>
      </w:pPr>
      <w:proofErr w:type="spellStart"/>
      <w:r w:rsidRPr="003E4605">
        <w:rPr>
          <w:color w:val="221F1F"/>
          <w:sz w:val="24"/>
          <w:szCs w:val="24"/>
        </w:rPr>
        <w:t>Безопасноеповедениенадорогахив</w:t>
      </w:r>
      <w:r w:rsidRPr="003E4605">
        <w:rPr>
          <w:color w:val="221F1F"/>
          <w:spacing w:val="-2"/>
          <w:sz w:val="24"/>
          <w:szCs w:val="24"/>
        </w:rPr>
        <w:t>транспорте</w:t>
      </w:r>
      <w:proofErr w:type="spellEnd"/>
    </w:p>
    <w:p w:rsidR="00530322" w:rsidRPr="003E4605" w:rsidRDefault="00530322" w:rsidP="00530322">
      <w:pPr>
        <w:spacing w:before="45"/>
        <w:ind w:left="222"/>
        <w:jc w:val="both"/>
        <w:rPr>
          <w:i/>
          <w:sz w:val="24"/>
          <w:szCs w:val="24"/>
        </w:rPr>
      </w:pPr>
      <w:proofErr w:type="spellStart"/>
      <w:r w:rsidRPr="003E4605">
        <w:rPr>
          <w:i/>
          <w:color w:val="221F1F"/>
          <w:spacing w:val="-2"/>
          <w:sz w:val="24"/>
          <w:szCs w:val="24"/>
        </w:rPr>
        <w:t>Правилаповедениядляпешеходов</w:t>
      </w:r>
      <w:proofErr w:type="spellEnd"/>
      <w:r w:rsidRPr="003E4605">
        <w:rPr>
          <w:i/>
          <w:color w:val="221F1F"/>
          <w:spacing w:val="-2"/>
          <w:sz w:val="24"/>
          <w:szCs w:val="24"/>
        </w:rPr>
        <w:t>.</w:t>
      </w:r>
    </w:p>
    <w:p w:rsidR="00530322" w:rsidRPr="003E4605" w:rsidRDefault="00530322" w:rsidP="00530322">
      <w:pPr>
        <w:pStyle w:val="a3"/>
        <w:spacing w:before="47"/>
        <w:ind w:right="444"/>
        <w:jc w:val="both"/>
        <w:rPr>
          <w:sz w:val="24"/>
          <w:szCs w:val="24"/>
        </w:rPr>
      </w:pPr>
      <w:r w:rsidRPr="003E4605">
        <w:rPr>
          <w:color w:val="221F1F"/>
          <w:sz w:val="24"/>
          <w:szCs w:val="24"/>
        </w:rPr>
        <w:t xml:space="preserve">Дорожная разметка. Регулирование дорожного движения. Пешеходные переходы (регулируемые и нерегулируемые). Пешеходная, </w:t>
      </w:r>
      <w:proofErr w:type="spellStart"/>
      <w:r w:rsidRPr="003E4605">
        <w:rPr>
          <w:color w:val="221F1F"/>
          <w:sz w:val="24"/>
          <w:szCs w:val="24"/>
        </w:rPr>
        <w:t>велопешеходная</w:t>
      </w:r>
      <w:proofErr w:type="spellEnd"/>
      <w:r w:rsidRPr="003E4605">
        <w:rPr>
          <w:color w:val="221F1F"/>
          <w:sz w:val="24"/>
          <w:szCs w:val="24"/>
        </w:rPr>
        <w:t xml:space="preserve"> и велосипедная дорожки. Дорожные знаки (восемь групп). Транспортные и пешеходные светофоры. Сигналы светофоров. Сигналы регулировщика. </w:t>
      </w:r>
      <w:proofErr w:type="spellStart"/>
      <w:r w:rsidRPr="003E4605">
        <w:rPr>
          <w:color w:val="221F1F"/>
          <w:sz w:val="24"/>
          <w:szCs w:val="24"/>
        </w:rPr>
        <w:t>Движениепешеходоввгороде</w:t>
      </w:r>
      <w:proofErr w:type="spellEnd"/>
      <w:r w:rsidRPr="003E4605">
        <w:rPr>
          <w:color w:val="221F1F"/>
          <w:sz w:val="24"/>
          <w:szCs w:val="24"/>
        </w:rPr>
        <w:t xml:space="preserve"> и по загородным дорогам.</w:t>
      </w:r>
    </w:p>
    <w:p w:rsidR="00530322" w:rsidRPr="003E4605" w:rsidRDefault="00530322" w:rsidP="00530322">
      <w:pPr>
        <w:ind w:left="222"/>
        <w:jc w:val="both"/>
        <w:rPr>
          <w:i/>
          <w:sz w:val="24"/>
          <w:szCs w:val="24"/>
        </w:rPr>
      </w:pPr>
      <w:proofErr w:type="spellStart"/>
      <w:r w:rsidRPr="003E4605">
        <w:rPr>
          <w:i/>
          <w:color w:val="221F1F"/>
          <w:spacing w:val="-2"/>
          <w:sz w:val="24"/>
          <w:szCs w:val="24"/>
        </w:rPr>
        <w:t>Правилаповедениядляпассажиров</w:t>
      </w:r>
      <w:proofErr w:type="spellEnd"/>
      <w:r w:rsidRPr="003E4605">
        <w:rPr>
          <w:i/>
          <w:color w:val="221F1F"/>
          <w:spacing w:val="-2"/>
          <w:sz w:val="24"/>
          <w:szCs w:val="24"/>
        </w:rPr>
        <w:t>.</w:t>
      </w:r>
    </w:p>
    <w:p w:rsidR="00530322" w:rsidRPr="003E4605" w:rsidRDefault="00530322" w:rsidP="00530322">
      <w:pPr>
        <w:pStyle w:val="a3"/>
        <w:spacing w:before="49"/>
        <w:ind w:right="444"/>
        <w:jc w:val="both"/>
        <w:rPr>
          <w:sz w:val="24"/>
          <w:szCs w:val="24"/>
        </w:rPr>
      </w:pPr>
      <w:r w:rsidRPr="003E4605">
        <w:rPr>
          <w:color w:val="221F1F"/>
          <w:sz w:val="24"/>
          <w:szCs w:val="24"/>
        </w:rPr>
        <w:t xml:space="preserve">Общественный транспорт. Школьный автобус. Правила, которые необходимо выполнять пассажирам трамваев, троллейбусов, автобусов, </w:t>
      </w:r>
      <w:r w:rsidRPr="003E4605">
        <w:rPr>
          <w:color w:val="221F1F"/>
          <w:spacing w:val="-2"/>
          <w:sz w:val="24"/>
          <w:szCs w:val="24"/>
        </w:rPr>
        <w:t>метрополитена.</w:t>
      </w:r>
    </w:p>
    <w:p w:rsidR="00530322" w:rsidRPr="003E4605" w:rsidRDefault="00530322" w:rsidP="00530322">
      <w:pPr>
        <w:ind w:left="222"/>
        <w:jc w:val="both"/>
        <w:rPr>
          <w:i/>
          <w:sz w:val="24"/>
          <w:szCs w:val="24"/>
        </w:rPr>
      </w:pPr>
      <w:proofErr w:type="spellStart"/>
      <w:r w:rsidRPr="003E4605">
        <w:rPr>
          <w:i/>
          <w:color w:val="221F1F"/>
          <w:spacing w:val="-2"/>
          <w:sz w:val="24"/>
          <w:szCs w:val="24"/>
        </w:rPr>
        <w:t>Есливыводительвелосипеда</w:t>
      </w:r>
      <w:proofErr w:type="spellEnd"/>
      <w:r w:rsidRPr="003E4605">
        <w:rPr>
          <w:i/>
          <w:color w:val="221F1F"/>
          <w:spacing w:val="-2"/>
          <w:sz w:val="24"/>
          <w:szCs w:val="24"/>
        </w:rPr>
        <w:t>.</w:t>
      </w:r>
    </w:p>
    <w:p w:rsidR="00530322" w:rsidRPr="003E4605" w:rsidRDefault="00530322" w:rsidP="00530322">
      <w:pPr>
        <w:pStyle w:val="a3"/>
        <w:spacing w:before="50"/>
        <w:ind w:right="449"/>
        <w:jc w:val="both"/>
        <w:rPr>
          <w:sz w:val="24"/>
          <w:szCs w:val="24"/>
        </w:rPr>
      </w:pPr>
      <w:r w:rsidRPr="003E4605">
        <w:rPr>
          <w:color w:val="221F1F"/>
          <w:sz w:val="24"/>
          <w:szCs w:val="24"/>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530322" w:rsidRPr="003E4605" w:rsidRDefault="00530322" w:rsidP="00530322">
      <w:pPr>
        <w:ind w:left="222"/>
        <w:jc w:val="both"/>
        <w:rPr>
          <w:i/>
          <w:sz w:val="24"/>
          <w:szCs w:val="24"/>
        </w:rPr>
      </w:pPr>
      <w:proofErr w:type="spellStart"/>
      <w:r w:rsidRPr="003E4605">
        <w:rPr>
          <w:i/>
          <w:color w:val="221F1F"/>
          <w:sz w:val="24"/>
          <w:szCs w:val="24"/>
        </w:rPr>
        <w:t>Безопасностьучастниковдорожного</w:t>
      </w:r>
      <w:r w:rsidRPr="003E4605">
        <w:rPr>
          <w:i/>
          <w:color w:val="221F1F"/>
          <w:spacing w:val="-2"/>
          <w:sz w:val="24"/>
          <w:szCs w:val="24"/>
        </w:rPr>
        <w:t>движения</w:t>
      </w:r>
      <w:proofErr w:type="spellEnd"/>
      <w:r w:rsidRPr="003E4605">
        <w:rPr>
          <w:i/>
          <w:color w:val="221F1F"/>
          <w:spacing w:val="-2"/>
          <w:sz w:val="24"/>
          <w:szCs w:val="24"/>
        </w:rPr>
        <w:t>.</w:t>
      </w:r>
    </w:p>
    <w:p w:rsidR="00530322" w:rsidRPr="003E4605" w:rsidRDefault="00530322" w:rsidP="00530322">
      <w:pPr>
        <w:spacing w:before="50"/>
        <w:ind w:left="222"/>
        <w:jc w:val="both"/>
        <w:rPr>
          <w:i/>
          <w:sz w:val="24"/>
          <w:szCs w:val="24"/>
        </w:rPr>
      </w:pPr>
      <w:r w:rsidRPr="003E4605">
        <w:rPr>
          <w:i/>
          <w:color w:val="221F1F"/>
          <w:sz w:val="24"/>
          <w:szCs w:val="24"/>
        </w:rPr>
        <w:t>Дорожно-</w:t>
      </w:r>
      <w:proofErr w:type="spellStart"/>
      <w:r w:rsidRPr="003E4605">
        <w:rPr>
          <w:i/>
          <w:color w:val="221F1F"/>
          <w:sz w:val="24"/>
          <w:szCs w:val="24"/>
        </w:rPr>
        <w:t>транспортныепроисшествия</w:t>
      </w:r>
      <w:proofErr w:type="spellEnd"/>
      <w:r w:rsidRPr="003E4605">
        <w:rPr>
          <w:i/>
          <w:color w:val="221F1F"/>
          <w:sz w:val="24"/>
          <w:szCs w:val="24"/>
        </w:rPr>
        <w:t>(ДТП)</w:t>
      </w:r>
      <w:proofErr w:type="spellStart"/>
      <w:r w:rsidRPr="003E4605">
        <w:rPr>
          <w:i/>
          <w:color w:val="221F1F"/>
          <w:sz w:val="24"/>
          <w:szCs w:val="24"/>
        </w:rPr>
        <w:t>иаварийные</w:t>
      </w:r>
      <w:r w:rsidRPr="003E4605">
        <w:rPr>
          <w:i/>
          <w:color w:val="221F1F"/>
          <w:spacing w:val="-2"/>
          <w:sz w:val="24"/>
          <w:szCs w:val="24"/>
        </w:rPr>
        <w:t>ситуации</w:t>
      </w:r>
      <w:proofErr w:type="spellEnd"/>
      <w:r w:rsidRPr="003E4605">
        <w:rPr>
          <w:i/>
          <w:color w:val="221F1F"/>
          <w:spacing w:val="-2"/>
          <w:sz w:val="24"/>
          <w:szCs w:val="24"/>
        </w:rPr>
        <w:t>.</w:t>
      </w:r>
    </w:p>
    <w:p w:rsidR="00530322" w:rsidRPr="003E4605" w:rsidRDefault="00530322" w:rsidP="00530322">
      <w:pPr>
        <w:pStyle w:val="a3"/>
        <w:spacing w:before="48"/>
        <w:ind w:right="443"/>
        <w:jc w:val="both"/>
        <w:rPr>
          <w:sz w:val="24"/>
          <w:szCs w:val="24"/>
        </w:rPr>
      </w:pPr>
      <w:r w:rsidRPr="003E4605">
        <w:rPr>
          <w:color w:val="221F1F"/>
          <w:sz w:val="24"/>
          <w:szCs w:val="24"/>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530322" w:rsidRPr="003E4605" w:rsidRDefault="00530322" w:rsidP="00530322">
      <w:pPr>
        <w:ind w:left="222"/>
        <w:jc w:val="both"/>
        <w:rPr>
          <w:i/>
          <w:sz w:val="24"/>
          <w:szCs w:val="24"/>
        </w:rPr>
      </w:pPr>
      <w:proofErr w:type="spellStart"/>
      <w:r w:rsidRPr="003E4605">
        <w:rPr>
          <w:i/>
          <w:color w:val="221F1F"/>
          <w:sz w:val="24"/>
          <w:szCs w:val="24"/>
        </w:rPr>
        <w:t>Безопасностьнаавиационномиводном</w:t>
      </w:r>
      <w:r w:rsidRPr="003E4605">
        <w:rPr>
          <w:i/>
          <w:color w:val="221F1F"/>
          <w:spacing w:val="-2"/>
          <w:sz w:val="24"/>
          <w:szCs w:val="24"/>
        </w:rPr>
        <w:t>транспорте</w:t>
      </w:r>
      <w:proofErr w:type="spellEnd"/>
      <w:r w:rsidRPr="003E4605">
        <w:rPr>
          <w:i/>
          <w:color w:val="221F1F"/>
          <w:spacing w:val="-2"/>
          <w:sz w:val="24"/>
          <w:szCs w:val="24"/>
        </w:rPr>
        <w:t>.</w:t>
      </w:r>
    </w:p>
    <w:p w:rsidR="00530322" w:rsidRPr="003E4605" w:rsidRDefault="00530322" w:rsidP="00530322">
      <w:pPr>
        <w:pStyle w:val="a3"/>
        <w:spacing w:before="63"/>
        <w:ind w:right="444"/>
        <w:jc w:val="both"/>
        <w:rPr>
          <w:sz w:val="24"/>
          <w:szCs w:val="24"/>
        </w:rPr>
      </w:pPr>
      <w:r w:rsidRPr="003E4605">
        <w:rPr>
          <w:color w:val="221F1F"/>
          <w:sz w:val="24"/>
          <w:szCs w:val="24"/>
        </w:rPr>
        <w:t xml:space="preserve">Что делать в случае возникновении аварийной ситуации в самолёте. Безопасность пассажиров морских и речных судов. Как вести себя при </w:t>
      </w:r>
      <w:r w:rsidRPr="003E4605">
        <w:rPr>
          <w:color w:val="221F1F"/>
          <w:spacing w:val="-2"/>
          <w:sz w:val="24"/>
          <w:szCs w:val="24"/>
        </w:rPr>
        <w:t>кораблекрушении.</w:t>
      </w:r>
    </w:p>
    <w:p w:rsidR="00530322" w:rsidRPr="003E4605" w:rsidRDefault="00530322" w:rsidP="00530322">
      <w:pPr>
        <w:pStyle w:val="2"/>
        <w:spacing w:before="6"/>
        <w:ind w:right="444"/>
        <w:jc w:val="both"/>
        <w:rPr>
          <w:sz w:val="24"/>
          <w:szCs w:val="24"/>
        </w:rPr>
      </w:pPr>
      <w:r w:rsidRPr="003E4605">
        <w:rPr>
          <w:color w:val="221F1F"/>
          <w:sz w:val="24"/>
          <w:szCs w:val="24"/>
        </w:rPr>
        <w:t>Безопасность в ситуациях, связанных с железнодорожным транспортом и метрополитеном</w:t>
      </w:r>
    </w:p>
    <w:p w:rsidR="00530322" w:rsidRPr="003E4605" w:rsidRDefault="00530322" w:rsidP="00530322">
      <w:pPr>
        <w:ind w:left="222"/>
        <w:jc w:val="both"/>
        <w:rPr>
          <w:i/>
          <w:sz w:val="24"/>
          <w:szCs w:val="24"/>
        </w:rPr>
      </w:pPr>
      <w:proofErr w:type="spellStart"/>
      <w:proofErr w:type="gramStart"/>
      <w:r w:rsidRPr="003E4605">
        <w:rPr>
          <w:i/>
          <w:color w:val="221F1F"/>
          <w:sz w:val="24"/>
          <w:szCs w:val="24"/>
        </w:rPr>
        <w:t>Ситуации,связанныесжелезнодорожным</w:t>
      </w:r>
      <w:r w:rsidRPr="003E4605">
        <w:rPr>
          <w:i/>
          <w:color w:val="221F1F"/>
          <w:spacing w:val="-2"/>
          <w:sz w:val="24"/>
          <w:szCs w:val="24"/>
        </w:rPr>
        <w:t>транспортом</w:t>
      </w:r>
      <w:proofErr w:type="spellEnd"/>
      <w:proofErr w:type="gramEnd"/>
      <w:r w:rsidRPr="003E4605">
        <w:rPr>
          <w:i/>
          <w:color w:val="221F1F"/>
          <w:spacing w:val="-2"/>
          <w:sz w:val="24"/>
          <w:szCs w:val="24"/>
        </w:rPr>
        <w:t>.</w:t>
      </w:r>
    </w:p>
    <w:p w:rsidR="00530322" w:rsidRPr="003E4605" w:rsidRDefault="00530322" w:rsidP="00530322">
      <w:pPr>
        <w:pStyle w:val="a3"/>
        <w:spacing w:before="47"/>
        <w:ind w:right="446"/>
        <w:jc w:val="both"/>
        <w:rPr>
          <w:sz w:val="24"/>
          <w:szCs w:val="24"/>
        </w:rPr>
      </w:pPr>
      <w:proofErr w:type="spellStart"/>
      <w:r w:rsidRPr="003E4605">
        <w:rPr>
          <w:color w:val="221F1F"/>
          <w:sz w:val="24"/>
          <w:szCs w:val="24"/>
        </w:rPr>
        <w:t>Зоныопасности</w:t>
      </w:r>
      <w:proofErr w:type="spellEnd"/>
      <w:r w:rsidRPr="003E4605">
        <w:rPr>
          <w:color w:val="221F1F"/>
          <w:sz w:val="24"/>
          <w:szCs w:val="24"/>
        </w:rPr>
        <w:t xml:space="preserve"> </w:t>
      </w:r>
      <w:proofErr w:type="spellStart"/>
      <w:r w:rsidRPr="003E4605">
        <w:rPr>
          <w:color w:val="221F1F"/>
          <w:sz w:val="24"/>
          <w:szCs w:val="24"/>
        </w:rPr>
        <w:t>нажелезнойдороге</w:t>
      </w:r>
      <w:proofErr w:type="spellEnd"/>
      <w:r w:rsidRPr="003E4605">
        <w:rPr>
          <w:color w:val="221F1F"/>
          <w:sz w:val="24"/>
          <w:szCs w:val="24"/>
        </w:rPr>
        <w:t>. «</w:t>
      </w:r>
      <w:proofErr w:type="spellStart"/>
      <w:r w:rsidRPr="003E4605">
        <w:rPr>
          <w:color w:val="221F1F"/>
          <w:sz w:val="24"/>
          <w:szCs w:val="24"/>
        </w:rPr>
        <w:t>Зацеперы</w:t>
      </w:r>
      <w:proofErr w:type="spellEnd"/>
      <w:proofErr w:type="gramStart"/>
      <w:r w:rsidRPr="003E4605">
        <w:rPr>
          <w:color w:val="221F1F"/>
          <w:sz w:val="24"/>
          <w:szCs w:val="24"/>
        </w:rPr>
        <w:t>».</w:t>
      </w:r>
      <w:proofErr w:type="spellStart"/>
      <w:r w:rsidRPr="003E4605">
        <w:rPr>
          <w:color w:val="221F1F"/>
          <w:sz w:val="24"/>
          <w:szCs w:val="24"/>
        </w:rPr>
        <w:t>Поездкавпоезде</w:t>
      </w:r>
      <w:proofErr w:type="spellEnd"/>
      <w:proofErr w:type="gramEnd"/>
      <w:r w:rsidRPr="003E4605">
        <w:rPr>
          <w:color w:val="221F1F"/>
          <w:sz w:val="24"/>
          <w:szCs w:val="24"/>
        </w:rPr>
        <w:t xml:space="preserve"> дальнего следования. Аварийная ситуация в поезде дальнего следования.</w:t>
      </w:r>
    </w:p>
    <w:p w:rsidR="00530322" w:rsidRPr="003E4605" w:rsidRDefault="00530322" w:rsidP="00530322">
      <w:pPr>
        <w:spacing w:before="1"/>
        <w:ind w:left="222"/>
        <w:jc w:val="both"/>
        <w:rPr>
          <w:i/>
          <w:sz w:val="24"/>
          <w:szCs w:val="24"/>
        </w:rPr>
      </w:pPr>
      <w:proofErr w:type="spellStart"/>
      <w:r w:rsidRPr="003E4605">
        <w:rPr>
          <w:i/>
          <w:color w:val="221F1F"/>
          <w:sz w:val="24"/>
          <w:szCs w:val="24"/>
        </w:rPr>
        <w:t>Безопасностьв</w:t>
      </w:r>
      <w:r w:rsidRPr="003E4605">
        <w:rPr>
          <w:i/>
          <w:color w:val="221F1F"/>
          <w:spacing w:val="-2"/>
          <w:sz w:val="24"/>
          <w:szCs w:val="24"/>
        </w:rPr>
        <w:t>метрополитене</w:t>
      </w:r>
      <w:proofErr w:type="spellEnd"/>
      <w:r w:rsidRPr="003E4605">
        <w:rPr>
          <w:i/>
          <w:color w:val="221F1F"/>
          <w:spacing w:val="-2"/>
          <w:sz w:val="24"/>
          <w:szCs w:val="24"/>
        </w:rPr>
        <w:t>.</w:t>
      </w:r>
    </w:p>
    <w:p w:rsidR="00530322" w:rsidRPr="003E4605" w:rsidRDefault="00530322" w:rsidP="00530322">
      <w:pPr>
        <w:pStyle w:val="a3"/>
        <w:spacing w:before="41"/>
        <w:ind w:left="0"/>
        <w:rPr>
          <w:i/>
          <w:sz w:val="24"/>
          <w:szCs w:val="24"/>
        </w:rPr>
      </w:pPr>
    </w:p>
    <w:p w:rsidR="00530322" w:rsidRPr="003E4605" w:rsidRDefault="00530322" w:rsidP="00530322">
      <w:pPr>
        <w:pStyle w:val="1"/>
        <w:spacing w:before="0"/>
        <w:jc w:val="both"/>
        <w:rPr>
          <w:sz w:val="24"/>
          <w:szCs w:val="24"/>
        </w:rPr>
      </w:pPr>
      <w:proofErr w:type="gramStart"/>
      <w:r w:rsidRPr="003E4605">
        <w:rPr>
          <w:color w:val="221F1F"/>
          <w:sz w:val="24"/>
          <w:szCs w:val="24"/>
        </w:rPr>
        <w:t>МОДУЛЬ«</w:t>
      </w:r>
      <w:proofErr w:type="gramEnd"/>
      <w:r w:rsidRPr="003E4605">
        <w:rPr>
          <w:color w:val="221F1F"/>
          <w:sz w:val="24"/>
          <w:szCs w:val="24"/>
        </w:rPr>
        <w:t>БЕЗОПАСНОСТЬВ</w:t>
      </w:r>
      <w:r w:rsidRPr="003E4605">
        <w:rPr>
          <w:color w:val="221F1F"/>
          <w:spacing w:val="-2"/>
          <w:sz w:val="24"/>
          <w:szCs w:val="24"/>
        </w:rPr>
        <w:t>БЫТУ»</w:t>
      </w:r>
    </w:p>
    <w:p w:rsidR="00530322" w:rsidRPr="003E4605" w:rsidRDefault="00530322" w:rsidP="00530322">
      <w:pPr>
        <w:pStyle w:val="2"/>
        <w:spacing w:before="48"/>
        <w:rPr>
          <w:sz w:val="24"/>
          <w:szCs w:val="24"/>
        </w:rPr>
      </w:pPr>
      <w:proofErr w:type="spellStart"/>
      <w:r w:rsidRPr="003E4605">
        <w:rPr>
          <w:color w:val="221F1F"/>
          <w:sz w:val="24"/>
          <w:szCs w:val="24"/>
        </w:rPr>
        <w:t>Безопасностьвашего</w:t>
      </w:r>
      <w:r w:rsidRPr="003E4605">
        <w:rPr>
          <w:color w:val="221F1F"/>
          <w:spacing w:val="-2"/>
          <w:sz w:val="24"/>
          <w:szCs w:val="24"/>
        </w:rPr>
        <w:t>жилища</w:t>
      </w:r>
      <w:proofErr w:type="spellEnd"/>
    </w:p>
    <w:p w:rsidR="00530322" w:rsidRPr="003E4605" w:rsidRDefault="00530322" w:rsidP="00530322">
      <w:pPr>
        <w:spacing w:before="42"/>
        <w:ind w:left="222"/>
        <w:rPr>
          <w:i/>
          <w:sz w:val="24"/>
          <w:szCs w:val="24"/>
        </w:rPr>
      </w:pPr>
      <w:proofErr w:type="spellStart"/>
      <w:r w:rsidRPr="003E4605">
        <w:rPr>
          <w:i/>
          <w:color w:val="221F1F"/>
          <w:spacing w:val="-2"/>
          <w:sz w:val="24"/>
          <w:szCs w:val="24"/>
        </w:rPr>
        <w:t>Средаобитаниячеловека</w:t>
      </w:r>
      <w:proofErr w:type="spellEnd"/>
      <w:r w:rsidRPr="003E4605">
        <w:rPr>
          <w:i/>
          <w:color w:val="221F1F"/>
          <w:spacing w:val="-2"/>
          <w:sz w:val="24"/>
          <w:szCs w:val="24"/>
        </w:rPr>
        <w:t>.</w:t>
      </w:r>
    </w:p>
    <w:p w:rsidR="00530322" w:rsidRPr="003E4605" w:rsidRDefault="00530322" w:rsidP="00530322">
      <w:pPr>
        <w:pStyle w:val="a3"/>
        <w:spacing w:before="51"/>
        <w:rPr>
          <w:sz w:val="24"/>
          <w:szCs w:val="24"/>
        </w:rPr>
      </w:pPr>
      <w:r w:rsidRPr="003E4605">
        <w:rPr>
          <w:color w:val="221F1F"/>
          <w:sz w:val="24"/>
          <w:szCs w:val="24"/>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530322" w:rsidRPr="003E4605" w:rsidRDefault="00530322" w:rsidP="00530322">
      <w:pPr>
        <w:ind w:left="222" w:right="3065"/>
        <w:rPr>
          <w:i/>
          <w:sz w:val="24"/>
          <w:szCs w:val="24"/>
        </w:rPr>
      </w:pPr>
      <w:r w:rsidRPr="003E4605">
        <w:rPr>
          <w:i/>
          <w:color w:val="221F1F"/>
          <w:sz w:val="24"/>
          <w:szCs w:val="24"/>
        </w:rPr>
        <w:t xml:space="preserve">Службы, которые всегда приходят на помощь. </w:t>
      </w:r>
      <w:r w:rsidRPr="003E4605">
        <w:rPr>
          <w:color w:val="221F1F"/>
          <w:sz w:val="24"/>
          <w:szCs w:val="24"/>
        </w:rPr>
        <w:t xml:space="preserve">Правилавызоваэкстренныхслужб.Единыйномер112. </w:t>
      </w:r>
      <w:r w:rsidRPr="003E4605">
        <w:rPr>
          <w:i/>
          <w:color w:val="221F1F"/>
          <w:sz w:val="24"/>
          <w:szCs w:val="24"/>
        </w:rPr>
        <w:t>Основные правила безопасности на улице.</w:t>
      </w:r>
    </w:p>
    <w:p w:rsidR="00530322" w:rsidRPr="003E4605" w:rsidRDefault="00530322" w:rsidP="00530322">
      <w:pPr>
        <w:pStyle w:val="a3"/>
        <w:rPr>
          <w:sz w:val="24"/>
          <w:szCs w:val="24"/>
        </w:rPr>
      </w:pPr>
      <w:proofErr w:type="spellStart"/>
      <w:r w:rsidRPr="003E4605">
        <w:rPr>
          <w:color w:val="221F1F"/>
          <w:sz w:val="24"/>
          <w:szCs w:val="24"/>
        </w:rPr>
        <w:t>Безопасностьввечернеевремя.Безопасностьв</w:t>
      </w:r>
      <w:r w:rsidRPr="003E4605">
        <w:rPr>
          <w:color w:val="221F1F"/>
          <w:spacing w:val="-2"/>
          <w:sz w:val="24"/>
          <w:szCs w:val="24"/>
        </w:rPr>
        <w:t>толпе</w:t>
      </w:r>
      <w:proofErr w:type="spellEnd"/>
      <w:r w:rsidRPr="003E4605">
        <w:rPr>
          <w:color w:val="221F1F"/>
          <w:spacing w:val="-2"/>
          <w:sz w:val="24"/>
          <w:szCs w:val="24"/>
        </w:rPr>
        <w:t>.</w:t>
      </w:r>
    </w:p>
    <w:p w:rsidR="00530322" w:rsidRPr="003E4605" w:rsidRDefault="00530322" w:rsidP="00530322">
      <w:pPr>
        <w:spacing w:before="47"/>
        <w:ind w:left="222"/>
        <w:rPr>
          <w:i/>
          <w:sz w:val="24"/>
          <w:szCs w:val="24"/>
        </w:rPr>
      </w:pPr>
      <w:proofErr w:type="spellStart"/>
      <w:r w:rsidRPr="003E4605">
        <w:rPr>
          <w:i/>
          <w:color w:val="221F1F"/>
          <w:sz w:val="24"/>
          <w:szCs w:val="24"/>
        </w:rPr>
        <w:t>Безопасность</w:t>
      </w:r>
      <w:r w:rsidRPr="003E4605">
        <w:rPr>
          <w:i/>
          <w:color w:val="221F1F"/>
          <w:spacing w:val="-2"/>
          <w:sz w:val="24"/>
          <w:szCs w:val="24"/>
        </w:rPr>
        <w:t>дома</w:t>
      </w:r>
      <w:proofErr w:type="spellEnd"/>
      <w:r w:rsidRPr="003E4605">
        <w:rPr>
          <w:i/>
          <w:color w:val="221F1F"/>
          <w:spacing w:val="-2"/>
          <w:sz w:val="24"/>
          <w:szCs w:val="24"/>
        </w:rPr>
        <w:t>.</w:t>
      </w:r>
    </w:p>
    <w:p w:rsidR="00530322" w:rsidRPr="003E4605" w:rsidRDefault="00530322" w:rsidP="00530322">
      <w:pPr>
        <w:pStyle w:val="a3"/>
        <w:spacing w:before="47"/>
        <w:ind w:right="524"/>
        <w:rPr>
          <w:sz w:val="24"/>
          <w:szCs w:val="24"/>
        </w:rPr>
      </w:pPr>
      <w:r w:rsidRPr="003E4605">
        <w:rPr>
          <w:color w:val="221F1F"/>
          <w:sz w:val="24"/>
          <w:szCs w:val="24"/>
        </w:rPr>
        <w:t>Источникиопасностивсовременномжилище.Бытовойгаз—источникповышенной опасности. Гигиена жилища.</w:t>
      </w:r>
    </w:p>
    <w:p w:rsidR="00530322" w:rsidRPr="003E4605" w:rsidRDefault="00530322" w:rsidP="00530322">
      <w:pPr>
        <w:ind w:left="222"/>
        <w:rPr>
          <w:i/>
          <w:sz w:val="24"/>
          <w:szCs w:val="24"/>
        </w:rPr>
      </w:pPr>
      <w:proofErr w:type="spellStart"/>
      <w:r w:rsidRPr="003E4605">
        <w:rPr>
          <w:i/>
          <w:color w:val="221F1F"/>
          <w:sz w:val="24"/>
          <w:szCs w:val="24"/>
        </w:rPr>
        <w:t>Безопасностьвподъездеинаигровой</w:t>
      </w:r>
      <w:r w:rsidRPr="003E4605">
        <w:rPr>
          <w:i/>
          <w:color w:val="221F1F"/>
          <w:spacing w:val="-2"/>
          <w:sz w:val="24"/>
          <w:szCs w:val="24"/>
        </w:rPr>
        <w:t>площадке</w:t>
      </w:r>
      <w:proofErr w:type="spellEnd"/>
      <w:r w:rsidRPr="003E4605">
        <w:rPr>
          <w:i/>
          <w:color w:val="221F1F"/>
          <w:spacing w:val="-2"/>
          <w:sz w:val="24"/>
          <w:szCs w:val="24"/>
        </w:rPr>
        <w:t>.</w:t>
      </w:r>
    </w:p>
    <w:p w:rsidR="00530322" w:rsidRPr="003E4605" w:rsidRDefault="00530322" w:rsidP="00530322">
      <w:pPr>
        <w:pStyle w:val="a3"/>
        <w:spacing w:before="48"/>
        <w:ind w:right="444"/>
        <w:jc w:val="both"/>
        <w:rPr>
          <w:sz w:val="24"/>
          <w:szCs w:val="24"/>
        </w:rPr>
      </w:pPr>
      <w:r w:rsidRPr="003E4605">
        <w:rPr>
          <w:color w:val="221F1F"/>
          <w:sz w:val="24"/>
          <w:szCs w:val="24"/>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530322" w:rsidRPr="003E4605" w:rsidRDefault="00530322" w:rsidP="00530322">
      <w:pPr>
        <w:spacing w:before="1"/>
        <w:ind w:left="222"/>
        <w:jc w:val="both"/>
        <w:rPr>
          <w:i/>
          <w:sz w:val="24"/>
          <w:szCs w:val="24"/>
        </w:rPr>
      </w:pPr>
      <w:proofErr w:type="spellStart"/>
      <w:r w:rsidRPr="003E4605">
        <w:rPr>
          <w:i/>
          <w:color w:val="221F1F"/>
          <w:spacing w:val="-2"/>
          <w:sz w:val="24"/>
          <w:szCs w:val="24"/>
        </w:rPr>
        <w:t>Каквестисебяприпожаре</w:t>
      </w:r>
      <w:proofErr w:type="spellEnd"/>
      <w:r w:rsidRPr="003E4605">
        <w:rPr>
          <w:i/>
          <w:color w:val="221F1F"/>
          <w:spacing w:val="-2"/>
          <w:sz w:val="24"/>
          <w:szCs w:val="24"/>
        </w:rPr>
        <w:t>.</w:t>
      </w:r>
    </w:p>
    <w:p w:rsidR="00530322" w:rsidRPr="003E4605" w:rsidRDefault="00530322" w:rsidP="00530322">
      <w:pPr>
        <w:pStyle w:val="a3"/>
        <w:spacing w:before="47" w:line="278" w:lineRule="auto"/>
        <w:ind w:right="443"/>
        <w:jc w:val="both"/>
        <w:rPr>
          <w:sz w:val="24"/>
          <w:szCs w:val="24"/>
        </w:rPr>
      </w:pPr>
      <w:r w:rsidRPr="003E4605">
        <w:rPr>
          <w:color w:val="221F1F"/>
          <w:sz w:val="24"/>
          <w:szCs w:val="24"/>
        </w:rPr>
        <w:t xml:space="preserve">Правила поведения, если пожар в квартире. Рекомендации, как избежать </w:t>
      </w:r>
      <w:r w:rsidRPr="003E4605">
        <w:rPr>
          <w:color w:val="221F1F"/>
          <w:spacing w:val="-2"/>
          <w:sz w:val="24"/>
          <w:szCs w:val="24"/>
        </w:rPr>
        <w:t>пожара.</w:t>
      </w:r>
    </w:p>
    <w:p w:rsidR="00530322" w:rsidRPr="003E4605" w:rsidRDefault="00530322" w:rsidP="00530322">
      <w:pPr>
        <w:pStyle w:val="2"/>
        <w:spacing w:line="321" w:lineRule="exact"/>
        <w:jc w:val="both"/>
        <w:rPr>
          <w:sz w:val="24"/>
          <w:szCs w:val="24"/>
        </w:rPr>
      </w:pPr>
      <w:proofErr w:type="spellStart"/>
      <w:r w:rsidRPr="003E4605">
        <w:rPr>
          <w:color w:val="221F1F"/>
          <w:sz w:val="24"/>
          <w:szCs w:val="24"/>
        </w:rPr>
        <w:t>Безопасностьвповседневной</w:t>
      </w:r>
      <w:r w:rsidRPr="003E4605">
        <w:rPr>
          <w:color w:val="221F1F"/>
          <w:spacing w:val="-4"/>
          <w:sz w:val="24"/>
          <w:szCs w:val="24"/>
        </w:rPr>
        <w:t>жизни</w:t>
      </w:r>
      <w:proofErr w:type="spellEnd"/>
    </w:p>
    <w:p w:rsidR="00530322" w:rsidRPr="003E4605" w:rsidRDefault="00530322" w:rsidP="00530322">
      <w:pPr>
        <w:spacing w:before="43"/>
        <w:ind w:left="222"/>
        <w:rPr>
          <w:i/>
          <w:sz w:val="24"/>
          <w:szCs w:val="24"/>
        </w:rPr>
      </w:pPr>
      <w:proofErr w:type="spellStart"/>
      <w:r w:rsidRPr="003E4605">
        <w:rPr>
          <w:i/>
          <w:color w:val="221F1F"/>
          <w:sz w:val="24"/>
          <w:szCs w:val="24"/>
        </w:rPr>
        <w:t>Пожарнаябезопасностьв</w:t>
      </w:r>
      <w:r w:rsidRPr="003E4605">
        <w:rPr>
          <w:i/>
          <w:color w:val="221F1F"/>
          <w:spacing w:val="-2"/>
          <w:sz w:val="24"/>
          <w:szCs w:val="24"/>
        </w:rPr>
        <w:t>помещениях</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spellStart"/>
      <w:proofErr w:type="gramStart"/>
      <w:r w:rsidRPr="003E4605">
        <w:rPr>
          <w:color w:val="221F1F"/>
          <w:sz w:val="24"/>
          <w:szCs w:val="24"/>
        </w:rPr>
        <w:t>Пожарнакухне,набалконе.Мерыпредосторожностиприработес</w:t>
      </w:r>
      <w:r w:rsidRPr="003E4605">
        <w:rPr>
          <w:color w:val="221F1F"/>
          <w:spacing w:val="-2"/>
          <w:sz w:val="24"/>
          <w:szCs w:val="24"/>
        </w:rPr>
        <w:t>печью</w:t>
      </w:r>
      <w:proofErr w:type="spellEnd"/>
      <w:proofErr w:type="gramEnd"/>
      <w:r w:rsidRPr="003E4605">
        <w:rPr>
          <w:color w:val="221F1F"/>
          <w:spacing w:val="-2"/>
          <w:sz w:val="24"/>
          <w:szCs w:val="24"/>
        </w:rPr>
        <w:t>.</w:t>
      </w:r>
    </w:p>
    <w:p w:rsidR="00530322" w:rsidRPr="003E4605" w:rsidRDefault="00530322" w:rsidP="00530322">
      <w:pPr>
        <w:spacing w:before="48"/>
        <w:ind w:left="222"/>
        <w:rPr>
          <w:i/>
          <w:sz w:val="24"/>
          <w:szCs w:val="24"/>
        </w:rPr>
      </w:pPr>
      <w:proofErr w:type="spellStart"/>
      <w:r w:rsidRPr="003E4605">
        <w:rPr>
          <w:i/>
          <w:color w:val="221F1F"/>
          <w:sz w:val="24"/>
          <w:szCs w:val="24"/>
        </w:rPr>
        <w:t>Электробезопасностьвповседневной</w:t>
      </w:r>
      <w:r w:rsidRPr="003E4605">
        <w:rPr>
          <w:i/>
          <w:color w:val="221F1F"/>
          <w:spacing w:val="-2"/>
          <w:sz w:val="24"/>
          <w:szCs w:val="24"/>
        </w:rPr>
        <w:t>жизни</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spellStart"/>
      <w:r w:rsidRPr="003E4605">
        <w:rPr>
          <w:color w:val="221F1F"/>
          <w:sz w:val="24"/>
          <w:szCs w:val="24"/>
        </w:rPr>
        <w:t>Мерыпредосторожностиприиспользовании</w:t>
      </w:r>
      <w:r w:rsidRPr="003E4605">
        <w:rPr>
          <w:color w:val="221F1F"/>
          <w:spacing w:val="-2"/>
          <w:sz w:val="24"/>
          <w:szCs w:val="24"/>
        </w:rPr>
        <w:t>электроприборов</w:t>
      </w:r>
      <w:proofErr w:type="spellEnd"/>
      <w:r w:rsidRPr="003E4605">
        <w:rPr>
          <w:color w:val="221F1F"/>
          <w:spacing w:val="-2"/>
          <w:sz w:val="24"/>
          <w:szCs w:val="24"/>
        </w:rPr>
        <w:t>.</w:t>
      </w:r>
    </w:p>
    <w:p w:rsidR="00530322" w:rsidRPr="003E4605" w:rsidRDefault="00530322" w:rsidP="00530322">
      <w:pPr>
        <w:spacing w:before="48"/>
        <w:ind w:left="222"/>
        <w:rPr>
          <w:i/>
          <w:sz w:val="24"/>
          <w:szCs w:val="24"/>
        </w:rPr>
      </w:pPr>
      <w:proofErr w:type="spellStart"/>
      <w:r w:rsidRPr="003E4605">
        <w:rPr>
          <w:i/>
          <w:color w:val="221F1F"/>
          <w:sz w:val="24"/>
          <w:szCs w:val="24"/>
        </w:rPr>
        <w:t>Средствабытовой</w:t>
      </w:r>
      <w:r w:rsidRPr="003E4605">
        <w:rPr>
          <w:i/>
          <w:color w:val="221F1F"/>
          <w:spacing w:val="-2"/>
          <w:sz w:val="24"/>
          <w:szCs w:val="24"/>
        </w:rPr>
        <w:t>химии</w:t>
      </w:r>
      <w:proofErr w:type="spellEnd"/>
      <w:r w:rsidRPr="003E4605">
        <w:rPr>
          <w:i/>
          <w:color w:val="221F1F"/>
          <w:spacing w:val="-2"/>
          <w:sz w:val="24"/>
          <w:szCs w:val="24"/>
        </w:rPr>
        <w:t>.</w:t>
      </w:r>
    </w:p>
    <w:p w:rsidR="00530322" w:rsidRPr="003E4605" w:rsidRDefault="00530322" w:rsidP="00530322">
      <w:pPr>
        <w:pStyle w:val="2"/>
        <w:spacing w:before="54"/>
        <w:rPr>
          <w:sz w:val="24"/>
          <w:szCs w:val="24"/>
        </w:rPr>
      </w:pPr>
      <w:proofErr w:type="spellStart"/>
      <w:r w:rsidRPr="003E4605">
        <w:rPr>
          <w:color w:val="221F1F"/>
          <w:sz w:val="24"/>
          <w:szCs w:val="24"/>
        </w:rPr>
        <w:t>Безопасностьв</w:t>
      </w:r>
      <w:r w:rsidRPr="003E4605">
        <w:rPr>
          <w:color w:val="221F1F"/>
          <w:spacing w:val="-4"/>
          <w:sz w:val="24"/>
          <w:szCs w:val="24"/>
        </w:rPr>
        <w:t>быту</w:t>
      </w:r>
      <w:proofErr w:type="spellEnd"/>
    </w:p>
    <w:p w:rsidR="00530322" w:rsidRPr="003E4605" w:rsidRDefault="00530322" w:rsidP="00530322">
      <w:pPr>
        <w:spacing w:before="43"/>
        <w:ind w:left="222"/>
        <w:rPr>
          <w:i/>
          <w:sz w:val="24"/>
          <w:szCs w:val="24"/>
        </w:rPr>
      </w:pPr>
      <w:proofErr w:type="spellStart"/>
      <w:r w:rsidRPr="003E4605">
        <w:rPr>
          <w:i/>
          <w:color w:val="221F1F"/>
          <w:sz w:val="24"/>
          <w:szCs w:val="24"/>
        </w:rPr>
        <w:t>Обеспечениеличнойбезопасностив</w:t>
      </w:r>
      <w:r w:rsidRPr="003E4605">
        <w:rPr>
          <w:i/>
          <w:color w:val="221F1F"/>
          <w:spacing w:val="-4"/>
          <w:sz w:val="24"/>
          <w:szCs w:val="24"/>
        </w:rPr>
        <w:t>быту</w:t>
      </w:r>
      <w:proofErr w:type="spellEnd"/>
      <w:r w:rsidRPr="003E4605">
        <w:rPr>
          <w:i/>
          <w:color w:val="221F1F"/>
          <w:spacing w:val="-4"/>
          <w:sz w:val="24"/>
          <w:szCs w:val="24"/>
        </w:rPr>
        <w:t>.</w:t>
      </w:r>
    </w:p>
    <w:p w:rsidR="00530322" w:rsidRPr="003E4605" w:rsidRDefault="00530322" w:rsidP="00530322">
      <w:pPr>
        <w:pStyle w:val="a3"/>
        <w:spacing w:before="48"/>
        <w:rPr>
          <w:sz w:val="24"/>
          <w:szCs w:val="24"/>
        </w:rPr>
      </w:pPr>
      <w:proofErr w:type="spellStart"/>
      <w:proofErr w:type="gramStart"/>
      <w:r w:rsidRPr="003E4605">
        <w:rPr>
          <w:color w:val="221F1F"/>
          <w:sz w:val="24"/>
          <w:szCs w:val="24"/>
        </w:rPr>
        <w:t>Пользованиеводопроводом,канализациейи</w:t>
      </w:r>
      <w:r w:rsidRPr="003E4605">
        <w:rPr>
          <w:color w:val="221F1F"/>
          <w:spacing w:val="-2"/>
          <w:sz w:val="24"/>
          <w:szCs w:val="24"/>
        </w:rPr>
        <w:t>мусоропроводом</w:t>
      </w:r>
      <w:proofErr w:type="spellEnd"/>
      <w:proofErr w:type="gramEnd"/>
      <w:r w:rsidRPr="003E4605">
        <w:rPr>
          <w:color w:val="221F1F"/>
          <w:spacing w:val="-2"/>
          <w:sz w:val="24"/>
          <w:szCs w:val="24"/>
        </w:rPr>
        <w:t>.</w:t>
      </w:r>
    </w:p>
    <w:p w:rsidR="00530322" w:rsidRPr="003E4605" w:rsidRDefault="00530322" w:rsidP="00530322">
      <w:pPr>
        <w:pStyle w:val="a3"/>
        <w:spacing w:before="63"/>
        <w:jc w:val="both"/>
        <w:rPr>
          <w:sz w:val="24"/>
          <w:szCs w:val="24"/>
        </w:rPr>
      </w:pPr>
      <w:proofErr w:type="spellStart"/>
      <w:r w:rsidRPr="003E4605">
        <w:rPr>
          <w:color w:val="221F1F"/>
          <w:sz w:val="24"/>
          <w:szCs w:val="24"/>
        </w:rPr>
        <w:t>Употреблениелекарств.Потеря</w:t>
      </w:r>
      <w:r w:rsidRPr="003E4605">
        <w:rPr>
          <w:color w:val="221F1F"/>
          <w:spacing w:val="-2"/>
          <w:sz w:val="24"/>
          <w:szCs w:val="24"/>
        </w:rPr>
        <w:t>ключей</w:t>
      </w:r>
      <w:proofErr w:type="spellEnd"/>
      <w:r w:rsidRPr="003E4605">
        <w:rPr>
          <w:color w:val="221F1F"/>
          <w:spacing w:val="-2"/>
          <w:sz w:val="24"/>
          <w:szCs w:val="24"/>
        </w:rPr>
        <w:t>.</w:t>
      </w:r>
    </w:p>
    <w:p w:rsidR="00530322" w:rsidRPr="003E4605" w:rsidRDefault="00530322" w:rsidP="00530322">
      <w:pPr>
        <w:spacing w:before="51"/>
        <w:ind w:left="222"/>
        <w:jc w:val="both"/>
        <w:rPr>
          <w:i/>
          <w:sz w:val="24"/>
          <w:szCs w:val="24"/>
        </w:rPr>
      </w:pPr>
      <w:proofErr w:type="spellStart"/>
      <w:r w:rsidRPr="003E4605">
        <w:rPr>
          <w:i/>
          <w:color w:val="221F1F"/>
          <w:sz w:val="24"/>
          <w:szCs w:val="24"/>
        </w:rPr>
        <w:t>Пожарыв</w:t>
      </w:r>
      <w:r w:rsidRPr="003E4605">
        <w:rPr>
          <w:i/>
          <w:color w:val="221F1F"/>
          <w:spacing w:val="-2"/>
          <w:sz w:val="24"/>
          <w:szCs w:val="24"/>
        </w:rPr>
        <w:t>зданиях</w:t>
      </w:r>
      <w:proofErr w:type="spellEnd"/>
      <w:r w:rsidRPr="003E4605">
        <w:rPr>
          <w:i/>
          <w:color w:val="221F1F"/>
          <w:spacing w:val="-2"/>
          <w:sz w:val="24"/>
          <w:szCs w:val="24"/>
        </w:rPr>
        <w:t>.</w:t>
      </w:r>
    </w:p>
    <w:p w:rsidR="00530322" w:rsidRPr="003E4605" w:rsidRDefault="00530322" w:rsidP="00530322">
      <w:pPr>
        <w:pStyle w:val="a3"/>
        <w:spacing w:before="47"/>
        <w:ind w:right="443"/>
        <w:jc w:val="both"/>
        <w:rPr>
          <w:sz w:val="24"/>
          <w:szCs w:val="24"/>
        </w:rPr>
      </w:pPr>
      <w:r w:rsidRPr="003E4605">
        <w:rPr>
          <w:color w:val="221F1F"/>
          <w:sz w:val="24"/>
          <w:szCs w:val="24"/>
        </w:rPr>
        <w:t>Основные причины пожаров в зданиях. Основные поражающие факторы пожара.Правилаиспользованияэлектроприборов.Каквестисебяприпожаре в общественном месте.</w:t>
      </w:r>
    </w:p>
    <w:p w:rsidR="00530322" w:rsidRPr="003E4605" w:rsidRDefault="00530322" w:rsidP="00530322">
      <w:pPr>
        <w:spacing w:before="1"/>
        <w:ind w:left="222"/>
        <w:jc w:val="both"/>
        <w:rPr>
          <w:i/>
          <w:sz w:val="24"/>
          <w:szCs w:val="24"/>
        </w:rPr>
      </w:pPr>
      <w:proofErr w:type="spellStart"/>
      <w:r w:rsidRPr="003E4605">
        <w:rPr>
          <w:i/>
          <w:color w:val="221F1F"/>
          <w:sz w:val="24"/>
          <w:szCs w:val="24"/>
        </w:rPr>
        <w:t>Предупреждениепожаровимерыпозащите</w:t>
      </w:r>
      <w:r w:rsidRPr="003E4605">
        <w:rPr>
          <w:i/>
          <w:color w:val="221F1F"/>
          <w:spacing w:val="-2"/>
          <w:sz w:val="24"/>
          <w:szCs w:val="24"/>
        </w:rPr>
        <w:t>населения</w:t>
      </w:r>
      <w:proofErr w:type="spellEnd"/>
      <w:r w:rsidRPr="003E4605">
        <w:rPr>
          <w:i/>
          <w:color w:val="221F1F"/>
          <w:spacing w:val="-2"/>
          <w:sz w:val="24"/>
          <w:szCs w:val="24"/>
        </w:rPr>
        <w:t>.</w:t>
      </w:r>
    </w:p>
    <w:p w:rsidR="00530322" w:rsidRPr="003E4605" w:rsidRDefault="00530322" w:rsidP="00530322">
      <w:pPr>
        <w:spacing w:before="47"/>
        <w:ind w:left="222" w:right="1432"/>
        <w:rPr>
          <w:sz w:val="24"/>
          <w:szCs w:val="24"/>
        </w:rPr>
      </w:pPr>
      <w:r w:rsidRPr="003E4605">
        <w:rPr>
          <w:color w:val="221F1F"/>
          <w:sz w:val="24"/>
          <w:szCs w:val="24"/>
        </w:rPr>
        <w:t xml:space="preserve">Пожарная профилактика. Основные задачи пожарной охраны. Государственная противопожарная служба (ГПС), её функции. </w:t>
      </w:r>
      <w:r w:rsidRPr="003E4605">
        <w:rPr>
          <w:i/>
          <w:color w:val="221F1F"/>
          <w:sz w:val="24"/>
          <w:szCs w:val="24"/>
        </w:rPr>
        <w:t xml:space="preserve">Права и обязанности граждан в области пожарной безопасности. </w:t>
      </w:r>
      <w:proofErr w:type="spellStart"/>
      <w:r w:rsidRPr="003E4605">
        <w:rPr>
          <w:color w:val="221F1F"/>
          <w:sz w:val="24"/>
          <w:szCs w:val="24"/>
        </w:rPr>
        <w:t>Ответственностьзанарушениетребованийпожарнойбезопасности</w:t>
      </w:r>
      <w:proofErr w:type="spellEnd"/>
      <w:r w:rsidRPr="003E4605">
        <w:rPr>
          <w:color w:val="221F1F"/>
          <w:sz w:val="24"/>
          <w:szCs w:val="24"/>
        </w:rPr>
        <w:t>.</w:t>
      </w:r>
    </w:p>
    <w:p w:rsidR="00530322" w:rsidRPr="003E4605" w:rsidRDefault="00530322" w:rsidP="00530322">
      <w:pPr>
        <w:pStyle w:val="1"/>
        <w:spacing w:before="315"/>
        <w:rPr>
          <w:sz w:val="24"/>
          <w:szCs w:val="24"/>
        </w:rPr>
      </w:pPr>
      <w:proofErr w:type="gramStart"/>
      <w:r w:rsidRPr="003E4605">
        <w:rPr>
          <w:color w:val="221F1F"/>
          <w:spacing w:val="-2"/>
          <w:sz w:val="24"/>
          <w:szCs w:val="24"/>
        </w:rPr>
        <w:t>МОДУЛЬ«</w:t>
      </w:r>
      <w:proofErr w:type="gramEnd"/>
      <w:r w:rsidRPr="003E4605">
        <w:rPr>
          <w:color w:val="221F1F"/>
          <w:spacing w:val="-2"/>
          <w:sz w:val="24"/>
          <w:szCs w:val="24"/>
        </w:rPr>
        <w:t>БЕЗОПАСНОСТЬВСОЦИУМЕ»</w:t>
      </w:r>
    </w:p>
    <w:p w:rsidR="00530322" w:rsidRPr="003E4605" w:rsidRDefault="00530322" w:rsidP="00530322">
      <w:pPr>
        <w:pStyle w:val="2"/>
        <w:spacing w:before="48"/>
        <w:rPr>
          <w:sz w:val="24"/>
          <w:szCs w:val="24"/>
        </w:rPr>
      </w:pPr>
      <w:proofErr w:type="spellStart"/>
      <w:r w:rsidRPr="003E4605">
        <w:rPr>
          <w:color w:val="221F1F"/>
          <w:sz w:val="24"/>
          <w:szCs w:val="24"/>
        </w:rPr>
        <w:t>Безопасностьвкриминогенных</w:t>
      </w:r>
      <w:r w:rsidRPr="003E4605">
        <w:rPr>
          <w:color w:val="221F1F"/>
          <w:spacing w:val="-2"/>
          <w:sz w:val="24"/>
          <w:szCs w:val="24"/>
        </w:rPr>
        <w:t>ситуациях</w:t>
      </w:r>
      <w:proofErr w:type="spellEnd"/>
    </w:p>
    <w:p w:rsidR="00530322" w:rsidRPr="003E4605" w:rsidRDefault="00530322" w:rsidP="00530322">
      <w:pPr>
        <w:spacing w:before="45"/>
        <w:ind w:left="222" w:right="453"/>
        <w:rPr>
          <w:i/>
          <w:sz w:val="24"/>
          <w:szCs w:val="24"/>
        </w:rPr>
      </w:pPr>
      <w:r w:rsidRPr="003E4605">
        <w:rPr>
          <w:i/>
          <w:color w:val="221F1F"/>
          <w:sz w:val="24"/>
          <w:szCs w:val="24"/>
        </w:rPr>
        <w:t xml:space="preserve">Как избежать контактов со злоумышленниками и преступной средой. </w:t>
      </w:r>
      <w:r w:rsidRPr="003E4605">
        <w:rPr>
          <w:color w:val="221F1F"/>
          <w:sz w:val="24"/>
          <w:szCs w:val="24"/>
        </w:rPr>
        <w:t xml:space="preserve">Понятие «криминогенная ситуация». Разновидности преступлений. Правила </w:t>
      </w:r>
      <w:proofErr w:type="gramStart"/>
      <w:r w:rsidRPr="003E4605">
        <w:rPr>
          <w:color w:val="221F1F"/>
          <w:sz w:val="24"/>
          <w:szCs w:val="24"/>
        </w:rPr>
        <w:t>безопасногоповедениянаулице,вобразовательнойорганизации</w:t>
      </w:r>
      <w:proofErr w:type="gramEnd"/>
      <w:r w:rsidRPr="003E4605">
        <w:rPr>
          <w:color w:val="221F1F"/>
          <w:sz w:val="24"/>
          <w:szCs w:val="24"/>
        </w:rPr>
        <w:t xml:space="preserve">,дома,которые необходимо соблюдать, чтобы не </w:t>
      </w:r>
      <w:proofErr w:type="spellStart"/>
      <w:r w:rsidRPr="003E4605">
        <w:rPr>
          <w:color w:val="221F1F"/>
          <w:sz w:val="24"/>
          <w:szCs w:val="24"/>
        </w:rPr>
        <w:t>статьжертвой</w:t>
      </w:r>
      <w:proofErr w:type="spellEnd"/>
      <w:r w:rsidRPr="003E4605">
        <w:rPr>
          <w:color w:val="221F1F"/>
          <w:sz w:val="24"/>
          <w:szCs w:val="24"/>
        </w:rPr>
        <w:t xml:space="preserve"> злоумышленников. </w:t>
      </w:r>
      <w:r w:rsidRPr="003E4605">
        <w:rPr>
          <w:i/>
          <w:color w:val="221F1F"/>
          <w:sz w:val="24"/>
          <w:szCs w:val="24"/>
        </w:rPr>
        <w:t>Советы на всю жизнь.</w:t>
      </w:r>
    </w:p>
    <w:p w:rsidR="00530322" w:rsidRPr="003E4605" w:rsidRDefault="00530322" w:rsidP="00530322">
      <w:pPr>
        <w:pStyle w:val="a3"/>
        <w:tabs>
          <w:tab w:val="left" w:pos="1647"/>
          <w:tab w:val="left" w:pos="2920"/>
          <w:tab w:val="left" w:pos="4155"/>
          <w:tab w:val="left" w:pos="5382"/>
          <w:tab w:val="left" w:pos="6323"/>
          <w:tab w:val="left" w:pos="6718"/>
          <w:tab w:val="left" w:pos="8359"/>
        </w:tabs>
        <w:ind w:right="450"/>
        <w:rPr>
          <w:sz w:val="24"/>
          <w:szCs w:val="24"/>
        </w:rPr>
      </w:pPr>
      <w:r w:rsidRPr="003E4605">
        <w:rPr>
          <w:color w:val="221F1F"/>
          <w:spacing w:val="-2"/>
          <w:sz w:val="24"/>
          <w:szCs w:val="24"/>
        </w:rPr>
        <w:t>Полезные</w:t>
      </w:r>
      <w:r w:rsidRPr="003E4605">
        <w:rPr>
          <w:color w:val="221F1F"/>
          <w:sz w:val="24"/>
          <w:szCs w:val="24"/>
        </w:rPr>
        <w:tab/>
      </w:r>
      <w:proofErr w:type="gramStart"/>
      <w:r w:rsidRPr="003E4605">
        <w:rPr>
          <w:color w:val="221F1F"/>
          <w:spacing w:val="-2"/>
          <w:sz w:val="24"/>
          <w:szCs w:val="24"/>
        </w:rPr>
        <w:t>правила,</w:t>
      </w:r>
      <w:r w:rsidRPr="003E4605">
        <w:rPr>
          <w:color w:val="221F1F"/>
          <w:sz w:val="24"/>
          <w:szCs w:val="24"/>
        </w:rPr>
        <w:tab/>
      </w:r>
      <w:proofErr w:type="gramEnd"/>
      <w:r w:rsidRPr="003E4605">
        <w:rPr>
          <w:color w:val="221F1F"/>
          <w:spacing w:val="-2"/>
          <w:sz w:val="24"/>
          <w:szCs w:val="24"/>
        </w:rPr>
        <w:t>которые</w:t>
      </w:r>
      <w:r w:rsidRPr="003E4605">
        <w:rPr>
          <w:color w:val="221F1F"/>
          <w:sz w:val="24"/>
          <w:szCs w:val="24"/>
        </w:rPr>
        <w:tab/>
      </w:r>
      <w:r w:rsidRPr="003E4605">
        <w:rPr>
          <w:color w:val="221F1F"/>
          <w:spacing w:val="-2"/>
          <w:sz w:val="24"/>
          <w:szCs w:val="24"/>
        </w:rPr>
        <w:t>помогут</w:t>
      </w:r>
      <w:r w:rsidRPr="003E4605">
        <w:rPr>
          <w:color w:val="221F1F"/>
          <w:sz w:val="24"/>
          <w:szCs w:val="24"/>
        </w:rPr>
        <w:tab/>
      </w:r>
      <w:r w:rsidRPr="003E4605">
        <w:rPr>
          <w:color w:val="221F1F"/>
          <w:spacing w:val="-2"/>
          <w:sz w:val="24"/>
          <w:szCs w:val="24"/>
        </w:rPr>
        <w:t>детям</w:t>
      </w:r>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подросткам</w:t>
      </w:r>
      <w:r w:rsidRPr="003E4605">
        <w:rPr>
          <w:color w:val="221F1F"/>
          <w:sz w:val="24"/>
          <w:szCs w:val="24"/>
        </w:rPr>
        <w:tab/>
      </w:r>
      <w:r w:rsidRPr="003E4605">
        <w:rPr>
          <w:color w:val="221F1F"/>
          <w:spacing w:val="-2"/>
          <w:sz w:val="24"/>
          <w:szCs w:val="24"/>
        </w:rPr>
        <w:t xml:space="preserve">избежать </w:t>
      </w:r>
      <w:r w:rsidRPr="003E4605">
        <w:rPr>
          <w:color w:val="221F1F"/>
          <w:sz w:val="24"/>
          <w:szCs w:val="24"/>
        </w:rPr>
        <w:t>криминальных угроз.</w:t>
      </w:r>
    </w:p>
    <w:p w:rsidR="00530322" w:rsidRPr="003E4605" w:rsidRDefault="00530322" w:rsidP="00530322">
      <w:pPr>
        <w:pStyle w:val="2"/>
        <w:spacing w:before="3"/>
        <w:rPr>
          <w:sz w:val="24"/>
          <w:szCs w:val="24"/>
        </w:rPr>
      </w:pPr>
      <w:proofErr w:type="spellStart"/>
      <w:r w:rsidRPr="003E4605">
        <w:rPr>
          <w:color w:val="221F1F"/>
          <w:sz w:val="24"/>
          <w:szCs w:val="24"/>
        </w:rPr>
        <w:t>Какулучшитьотношенияс</w:t>
      </w:r>
      <w:r w:rsidRPr="003E4605">
        <w:rPr>
          <w:color w:val="221F1F"/>
          <w:spacing w:val="-2"/>
          <w:sz w:val="24"/>
          <w:szCs w:val="24"/>
        </w:rPr>
        <w:t>окружающими</w:t>
      </w:r>
      <w:proofErr w:type="spellEnd"/>
    </w:p>
    <w:p w:rsidR="00530322" w:rsidRPr="003E4605" w:rsidRDefault="00530322" w:rsidP="00530322">
      <w:pPr>
        <w:spacing w:before="45"/>
        <w:ind w:left="222"/>
        <w:rPr>
          <w:i/>
          <w:sz w:val="24"/>
          <w:szCs w:val="24"/>
        </w:rPr>
      </w:pPr>
      <w:r w:rsidRPr="003E4605">
        <w:rPr>
          <w:i/>
          <w:color w:val="221F1F"/>
          <w:sz w:val="24"/>
          <w:szCs w:val="24"/>
        </w:rPr>
        <w:t xml:space="preserve">Стресс </w:t>
      </w:r>
      <w:proofErr w:type="spellStart"/>
      <w:r w:rsidRPr="003E4605">
        <w:rPr>
          <w:i/>
          <w:color w:val="221F1F"/>
          <w:sz w:val="24"/>
          <w:szCs w:val="24"/>
        </w:rPr>
        <w:t>истрессовые</w:t>
      </w:r>
      <w:r w:rsidRPr="003E4605">
        <w:rPr>
          <w:i/>
          <w:color w:val="221F1F"/>
          <w:spacing w:val="-2"/>
          <w:sz w:val="24"/>
          <w:szCs w:val="24"/>
        </w:rPr>
        <w:t>ситуации</w:t>
      </w:r>
      <w:proofErr w:type="spellEnd"/>
      <w:r w:rsidRPr="003E4605">
        <w:rPr>
          <w:i/>
          <w:color w:val="221F1F"/>
          <w:spacing w:val="-2"/>
          <w:sz w:val="24"/>
          <w:szCs w:val="24"/>
        </w:rPr>
        <w:t>.</w:t>
      </w:r>
    </w:p>
    <w:p w:rsidR="00530322" w:rsidRPr="003E4605" w:rsidRDefault="00530322" w:rsidP="00530322">
      <w:pPr>
        <w:spacing w:before="48"/>
        <w:ind w:left="222" w:right="453"/>
        <w:rPr>
          <w:i/>
          <w:sz w:val="24"/>
          <w:szCs w:val="24"/>
        </w:rPr>
      </w:pPr>
      <w:r w:rsidRPr="003E4605">
        <w:rPr>
          <w:i/>
          <w:color w:val="221F1F"/>
          <w:sz w:val="24"/>
          <w:szCs w:val="24"/>
        </w:rPr>
        <w:t xml:space="preserve">Как снизить влияние стресса на поведение и общее </w:t>
      </w:r>
      <w:proofErr w:type="spellStart"/>
      <w:r w:rsidRPr="003E4605">
        <w:rPr>
          <w:i/>
          <w:color w:val="221F1F"/>
          <w:sz w:val="24"/>
          <w:szCs w:val="24"/>
        </w:rPr>
        <w:t>состояниечеловека</w:t>
      </w:r>
      <w:proofErr w:type="spellEnd"/>
      <w:r w:rsidRPr="003E4605">
        <w:rPr>
          <w:i/>
          <w:color w:val="221F1F"/>
          <w:sz w:val="24"/>
          <w:szCs w:val="24"/>
        </w:rPr>
        <w:t xml:space="preserve">. </w:t>
      </w:r>
      <w:proofErr w:type="spellStart"/>
      <w:proofErr w:type="gramStart"/>
      <w:r w:rsidRPr="003E4605">
        <w:rPr>
          <w:color w:val="221F1F"/>
          <w:sz w:val="24"/>
          <w:szCs w:val="24"/>
        </w:rPr>
        <w:t>Методысамовнушения,самоубежденияисамоприказавборьбесострессом</w:t>
      </w:r>
      <w:proofErr w:type="spellEnd"/>
      <w:proofErr w:type="gramEnd"/>
      <w:r w:rsidRPr="003E4605">
        <w:rPr>
          <w:color w:val="221F1F"/>
          <w:sz w:val="24"/>
          <w:szCs w:val="24"/>
        </w:rPr>
        <w:t xml:space="preserve">. </w:t>
      </w:r>
      <w:r w:rsidRPr="003E4605">
        <w:rPr>
          <w:i/>
          <w:color w:val="221F1F"/>
          <w:sz w:val="24"/>
          <w:szCs w:val="24"/>
        </w:rPr>
        <w:t>Конфликт — особенности общения.</w:t>
      </w:r>
    </w:p>
    <w:p w:rsidR="00530322" w:rsidRPr="003E4605" w:rsidRDefault="00530322" w:rsidP="00530322">
      <w:pPr>
        <w:pStyle w:val="a3"/>
        <w:tabs>
          <w:tab w:val="left" w:pos="1001"/>
          <w:tab w:val="left" w:pos="2429"/>
          <w:tab w:val="left" w:pos="4354"/>
          <w:tab w:val="left" w:pos="5865"/>
          <w:tab w:val="left" w:pos="6922"/>
          <w:tab w:val="left" w:pos="7512"/>
          <w:tab w:val="left" w:pos="8500"/>
        </w:tabs>
        <w:spacing w:before="1"/>
        <w:ind w:right="452"/>
        <w:rPr>
          <w:sz w:val="24"/>
          <w:szCs w:val="24"/>
        </w:rPr>
      </w:pPr>
      <w:r w:rsidRPr="003E4605">
        <w:rPr>
          <w:color w:val="221F1F"/>
          <w:spacing w:val="-4"/>
          <w:sz w:val="24"/>
          <w:szCs w:val="24"/>
        </w:rPr>
        <w:t>Как</w:t>
      </w:r>
      <w:r w:rsidRPr="003E4605">
        <w:rPr>
          <w:color w:val="221F1F"/>
          <w:sz w:val="24"/>
          <w:szCs w:val="24"/>
        </w:rPr>
        <w:tab/>
      </w:r>
      <w:r w:rsidRPr="003E4605">
        <w:rPr>
          <w:color w:val="221F1F"/>
          <w:spacing w:val="-2"/>
          <w:sz w:val="24"/>
          <w:szCs w:val="24"/>
        </w:rPr>
        <w:t>избежать</w:t>
      </w:r>
      <w:r w:rsidRPr="003E4605">
        <w:rPr>
          <w:color w:val="221F1F"/>
          <w:sz w:val="24"/>
          <w:szCs w:val="24"/>
        </w:rPr>
        <w:tab/>
      </w:r>
      <w:r w:rsidRPr="003E4605">
        <w:rPr>
          <w:color w:val="221F1F"/>
          <w:spacing w:val="-2"/>
          <w:sz w:val="24"/>
          <w:szCs w:val="24"/>
        </w:rPr>
        <w:t>конфликтной</w:t>
      </w:r>
      <w:r w:rsidRPr="003E4605">
        <w:rPr>
          <w:color w:val="221F1F"/>
          <w:sz w:val="24"/>
          <w:szCs w:val="24"/>
        </w:rPr>
        <w:tab/>
      </w:r>
      <w:r w:rsidRPr="003E4605">
        <w:rPr>
          <w:color w:val="221F1F"/>
          <w:spacing w:val="-2"/>
          <w:sz w:val="24"/>
          <w:szCs w:val="24"/>
        </w:rPr>
        <w:t>ситуации.</w:t>
      </w:r>
      <w:r w:rsidRPr="003E4605">
        <w:rPr>
          <w:color w:val="221F1F"/>
          <w:sz w:val="24"/>
          <w:szCs w:val="24"/>
        </w:rPr>
        <w:tab/>
      </w:r>
      <w:r w:rsidRPr="003E4605">
        <w:rPr>
          <w:color w:val="221F1F"/>
          <w:spacing w:val="-2"/>
          <w:sz w:val="24"/>
          <w:szCs w:val="24"/>
        </w:rPr>
        <w:t>Побег</w:t>
      </w:r>
      <w:r w:rsidRPr="003E4605">
        <w:rPr>
          <w:color w:val="221F1F"/>
          <w:sz w:val="24"/>
          <w:szCs w:val="24"/>
        </w:rPr>
        <w:tab/>
      </w:r>
      <w:r w:rsidRPr="003E4605">
        <w:rPr>
          <w:color w:val="221F1F"/>
          <w:spacing w:val="-6"/>
          <w:sz w:val="24"/>
          <w:szCs w:val="24"/>
        </w:rPr>
        <w:t>из</w:t>
      </w:r>
      <w:r w:rsidRPr="003E4605">
        <w:rPr>
          <w:color w:val="221F1F"/>
          <w:sz w:val="24"/>
          <w:szCs w:val="24"/>
        </w:rPr>
        <w:tab/>
      </w:r>
      <w:r w:rsidRPr="003E4605">
        <w:rPr>
          <w:color w:val="221F1F"/>
          <w:spacing w:val="-2"/>
          <w:sz w:val="24"/>
          <w:szCs w:val="24"/>
        </w:rPr>
        <w:t>дома.</w:t>
      </w:r>
      <w:r w:rsidRPr="003E4605">
        <w:rPr>
          <w:color w:val="221F1F"/>
          <w:sz w:val="24"/>
          <w:szCs w:val="24"/>
        </w:rPr>
        <w:tab/>
      </w:r>
      <w:r w:rsidRPr="003E4605">
        <w:rPr>
          <w:color w:val="221F1F"/>
          <w:spacing w:val="-2"/>
          <w:sz w:val="24"/>
          <w:szCs w:val="24"/>
        </w:rPr>
        <w:t xml:space="preserve">Единый </w:t>
      </w:r>
      <w:r w:rsidRPr="003E4605">
        <w:rPr>
          <w:sz w:val="24"/>
          <w:szCs w:val="24"/>
        </w:rPr>
        <w:t>общероссийский телефон доверия для детей, подростков и их родителей.</w:t>
      </w:r>
    </w:p>
    <w:p w:rsidR="00530322" w:rsidRPr="003E4605" w:rsidRDefault="00530322" w:rsidP="00530322">
      <w:pPr>
        <w:ind w:left="222"/>
        <w:rPr>
          <w:i/>
          <w:sz w:val="24"/>
          <w:szCs w:val="24"/>
        </w:rPr>
      </w:pPr>
      <w:proofErr w:type="spellStart"/>
      <w:r w:rsidRPr="003E4605">
        <w:rPr>
          <w:i/>
          <w:spacing w:val="-2"/>
          <w:sz w:val="24"/>
          <w:szCs w:val="24"/>
        </w:rPr>
        <w:t>Безопасностьвсоциальныхсетях</w:t>
      </w:r>
      <w:proofErr w:type="spellEnd"/>
      <w:r w:rsidRPr="003E4605">
        <w:rPr>
          <w:i/>
          <w:spacing w:val="-2"/>
          <w:sz w:val="24"/>
          <w:szCs w:val="24"/>
        </w:rPr>
        <w:t>.</w:t>
      </w:r>
    </w:p>
    <w:p w:rsidR="00530322" w:rsidRPr="003E4605" w:rsidRDefault="00530322" w:rsidP="00530322">
      <w:pPr>
        <w:pStyle w:val="a3"/>
        <w:tabs>
          <w:tab w:val="left" w:pos="891"/>
          <w:tab w:val="left" w:pos="1393"/>
          <w:tab w:val="left" w:pos="2238"/>
          <w:tab w:val="left" w:pos="3464"/>
          <w:tab w:val="left" w:pos="5308"/>
          <w:tab w:val="left" w:pos="5668"/>
          <w:tab w:val="left" w:pos="7560"/>
        </w:tabs>
        <w:spacing w:before="50"/>
        <w:ind w:right="453"/>
        <w:rPr>
          <w:sz w:val="24"/>
          <w:szCs w:val="24"/>
        </w:rPr>
      </w:pPr>
      <w:r w:rsidRPr="003E4605">
        <w:rPr>
          <w:spacing w:val="-4"/>
          <w:sz w:val="24"/>
          <w:szCs w:val="24"/>
        </w:rPr>
        <w:t>Как</w:t>
      </w:r>
      <w:r w:rsidRPr="003E4605">
        <w:rPr>
          <w:sz w:val="24"/>
          <w:szCs w:val="24"/>
        </w:rPr>
        <w:tab/>
      </w:r>
      <w:r w:rsidRPr="003E4605">
        <w:rPr>
          <w:spacing w:val="-6"/>
          <w:sz w:val="24"/>
          <w:szCs w:val="24"/>
        </w:rPr>
        <w:t>не</w:t>
      </w:r>
      <w:r w:rsidRPr="003E4605">
        <w:rPr>
          <w:sz w:val="24"/>
          <w:szCs w:val="24"/>
        </w:rPr>
        <w:tab/>
      </w:r>
      <w:r w:rsidRPr="003E4605">
        <w:rPr>
          <w:spacing w:val="-4"/>
          <w:sz w:val="24"/>
          <w:szCs w:val="24"/>
        </w:rPr>
        <w:t>стать</w:t>
      </w:r>
      <w:r w:rsidRPr="003E4605">
        <w:rPr>
          <w:sz w:val="24"/>
          <w:szCs w:val="24"/>
        </w:rPr>
        <w:tab/>
      </w:r>
      <w:r w:rsidRPr="003E4605">
        <w:rPr>
          <w:spacing w:val="-2"/>
          <w:sz w:val="24"/>
          <w:szCs w:val="24"/>
        </w:rPr>
        <w:t>жертвой</w:t>
      </w:r>
      <w:r w:rsidRPr="003E4605">
        <w:rPr>
          <w:sz w:val="24"/>
          <w:szCs w:val="24"/>
        </w:rPr>
        <w:tab/>
      </w:r>
      <w:r w:rsidRPr="003E4605">
        <w:rPr>
          <w:spacing w:val="-2"/>
          <w:sz w:val="24"/>
          <w:szCs w:val="24"/>
        </w:rPr>
        <w:t>принуждения</w:t>
      </w:r>
      <w:r w:rsidRPr="003E4605">
        <w:rPr>
          <w:color w:val="221F1F"/>
          <w:sz w:val="24"/>
          <w:szCs w:val="24"/>
        </w:rPr>
        <w:tab/>
      </w:r>
      <w:r w:rsidRPr="003E4605">
        <w:rPr>
          <w:color w:val="221F1F"/>
          <w:spacing w:val="-10"/>
          <w:sz w:val="24"/>
          <w:szCs w:val="24"/>
        </w:rPr>
        <w:t>к</w:t>
      </w:r>
      <w:r w:rsidRPr="003E4605">
        <w:rPr>
          <w:color w:val="221F1F"/>
          <w:sz w:val="24"/>
          <w:szCs w:val="24"/>
        </w:rPr>
        <w:tab/>
      </w:r>
      <w:r w:rsidRPr="003E4605">
        <w:rPr>
          <w:color w:val="221F1F"/>
          <w:spacing w:val="-2"/>
          <w:sz w:val="24"/>
          <w:szCs w:val="24"/>
        </w:rPr>
        <w:t>самоубийству</w:t>
      </w:r>
      <w:r w:rsidRPr="003E4605">
        <w:rPr>
          <w:color w:val="221F1F"/>
          <w:sz w:val="24"/>
          <w:szCs w:val="24"/>
        </w:rPr>
        <w:tab/>
        <w:t>(суициду</w:t>
      </w:r>
      <w:proofErr w:type="gramStart"/>
      <w:r w:rsidRPr="003E4605">
        <w:rPr>
          <w:color w:val="221F1F"/>
          <w:sz w:val="24"/>
          <w:szCs w:val="24"/>
        </w:rPr>
        <w:t>).Как</w:t>
      </w:r>
      <w:proofErr w:type="gramEnd"/>
      <w:r w:rsidRPr="003E4605">
        <w:rPr>
          <w:color w:val="221F1F"/>
          <w:sz w:val="24"/>
          <w:szCs w:val="24"/>
        </w:rPr>
        <w:t xml:space="preserve"> противостоять опасностям вовлечения в группы смерти.</w:t>
      </w:r>
    </w:p>
    <w:p w:rsidR="00530322" w:rsidRPr="003E4605" w:rsidRDefault="00530322" w:rsidP="00530322">
      <w:pPr>
        <w:pStyle w:val="2"/>
        <w:spacing w:before="3"/>
        <w:rPr>
          <w:sz w:val="24"/>
          <w:szCs w:val="24"/>
        </w:rPr>
      </w:pPr>
      <w:proofErr w:type="spellStart"/>
      <w:r w:rsidRPr="003E4605">
        <w:rPr>
          <w:color w:val="221F1F"/>
          <w:sz w:val="24"/>
          <w:szCs w:val="24"/>
        </w:rPr>
        <w:t>Опасностивовлечениявэкстремистские</w:t>
      </w:r>
      <w:r w:rsidRPr="003E4605">
        <w:rPr>
          <w:color w:val="221F1F"/>
          <w:spacing w:val="-2"/>
          <w:sz w:val="24"/>
          <w:szCs w:val="24"/>
        </w:rPr>
        <w:t>субкультуры</w:t>
      </w:r>
      <w:proofErr w:type="spellEnd"/>
    </w:p>
    <w:p w:rsidR="00530322" w:rsidRPr="003E4605" w:rsidRDefault="00530322" w:rsidP="00530322">
      <w:pPr>
        <w:spacing w:before="45"/>
        <w:ind w:left="222"/>
        <w:rPr>
          <w:i/>
          <w:sz w:val="24"/>
          <w:szCs w:val="24"/>
        </w:rPr>
      </w:pPr>
      <w:r w:rsidRPr="003E4605">
        <w:rPr>
          <w:i/>
          <w:color w:val="221F1F"/>
          <w:sz w:val="24"/>
          <w:szCs w:val="24"/>
        </w:rPr>
        <w:t>«</w:t>
      </w:r>
      <w:proofErr w:type="spellStart"/>
      <w:proofErr w:type="gramStart"/>
      <w:r w:rsidRPr="003E4605">
        <w:rPr>
          <w:i/>
          <w:color w:val="221F1F"/>
          <w:sz w:val="24"/>
          <w:szCs w:val="24"/>
        </w:rPr>
        <w:t>Колумбайн»и</w:t>
      </w:r>
      <w:proofErr w:type="gramEnd"/>
      <w:r w:rsidRPr="003E4605">
        <w:rPr>
          <w:i/>
          <w:color w:val="221F1F"/>
          <w:sz w:val="24"/>
          <w:szCs w:val="24"/>
        </w:rPr>
        <w:t>«скулшутинг</w:t>
      </w:r>
      <w:proofErr w:type="spellEnd"/>
      <w:r w:rsidRPr="003E4605">
        <w:rPr>
          <w:i/>
          <w:color w:val="221F1F"/>
          <w:sz w:val="24"/>
          <w:szCs w:val="24"/>
        </w:rPr>
        <w:t xml:space="preserve">»—опасные </w:t>
      </w:r>
      <w:proofErr w:type="spellStart"/>
      <w:r w:rsidRPr="003E4605">
        <w:rPr>
          <w:i/>
          <w:color w:val="221F1F"/>
          <w:sz w:val="24"/>
          <w:szCs w:val="24"/>
        </w:rPr>
        <w:t>враги</w:t>
      </w:r>
      <w:r w:rsidRPr="003E4605">
        <w:rPr>
          <w:i/>
          <w:color w:val="221F1F"/>
          <w:spacing w:val="-2"/>
          <w:sz w:val="24"/>
          <w:szCs w:val="24"/>
        </w:rPr>
        <w:t>общества</w:t>
      </w:r>
      <w:proofErr w:type="spellEnd"/>
      <w:r w:rsidRPr="003E4605">
        <w:rPr>
          <w:i/>
          <w:color w:val="221F1F"/>
          <w:spacing w:val="-2"/>
          <w:sz w:val="24"/>
          <w:szCs w:val="24"/>
        </w:rPr>
        <w:t>.</w:t>
      </w:r>
    </w:p>
    <w:p w:rsidR="00530322" w:rsidRPr="003E4605" w:rsidRDefault="00530322" w:rsidP="00530322">
      <w:pPr>
        <w:pStyle w:val="a3"/>
        <w:spacing w:before="48"/>
        <w:ind w:right="444"/>
        <w:jc w:val="both"/>
        <w:rPr>
          <w:sz w:val="24"/>
          <w:szCs w:val="24"/>
        </w:rPr>
      </w:pPr>
      <w:r w:rsidRPr="003E4605">
        <w:rPr>
          <w:color w:val="221F1F"/>
          <w:sz w:val="24"/>
          <w:szCs w:val="24"/>
        </w:rPr>
        <w:t xml:space="preserve">Признаки агрессивного поведения у подростков. Не позволяйте собой манипулировать. Как противостоять манипуляциям в информационной </w:t>
      </w:r>
      <w:r w:rsidRPr="003E4605">
        <w:rPr>
          <w:color w:val="221F1F"/>
          <w:spacing w:val="-2"/>
          <w:sz w:val="24"/>
          <w:szCs w:val="24"/>
        </w:rPr>
        <w:t>среде.</w:t>
      </w:r>
    </w:p>
    <w:p w:rsidR="00530322" w:rsidRPr="003E4605" w:rsidRDefault="00530322" w:rsidP="00530322">
      <w:pPr>
        <w:spacing w:before="1"/>
        <w:ind w:left="222"/>
        <w:jc w:val="both"/>
        <w:rPr>
          <w:i/>
          <w:sz w:val="24"/>
          <w:szCs w:val="24"/>
        </w:rPr>
      </w:pPr>
      <w:proofErr w:type="spellStart"/>
      <w:r w:rsidRPr="003E4605">
        <w:rPr>
          <w:i/>
          <w:color w:val="221F1F"/>
          <w:sz w:val="24"/>
          <w:szCs w:val="24"/>
        </w:rPr>
        <w:t>Противодействиевовлечениювкриминальные</w:t>
      </w:r>
      <w:r w:rsidRPr="003E4605">
        <w:rPr>
          <w:i/>
          <w:color w:val="221F1F"/>
          <w:spacing w:val="-2"/>
          <w:sz w:val="24"/>
          <w:szCs w:val="24"/>
        </w:rPr>
        <w:t>сообщества</w:t>
      </w:r>
      <w:proofErr w:type="spellEnd"/>
      <w:r w:rsidRPr="003E4605">
        <w:rPr>
          <w:i/>
          <w:color w:val="221F1F"/>
          <w:spacing w:val="-2"/>
          <w:sz w:val="24"/>
          <w:szCs w:val="24"/>
        </w:rPr>
        <w:t>.</w:t>
      </w:r>
    </w:p>
    <w:p w:rsidR="00530322" w:rsidRPr="003E4605" w:rsidRDefault="00530322" w:rsidP="00530322">
      <w:pPr>
        <w:pStyle w:val="a3"/>
        <w:spacing w:before="47"/>
        <w:ind w:right="445"/>
        <w:jc w:val="both"/>
        <w:rPr>
          <w:sz w:val="24"/>
          <w:szCs w:val="24"/>
        </w:rPr>
      </w:pPr>
      <w:r w:rsidRPr="003E4605">
        <w:rPr>
          <w:color w:val="221F1F"/>
          <w:sz w:val="24"/>
          <w:szCs w:val="24"/>
        </w:rPr>
        <w:t xml:space="preserve">Признаки воздействия криминальных сообществ на учащихся. Что нужно </w:t>
      </w:r>
      <w:proofErr w:type="spellStart"/>
      <w:proofErr w:type="gramStart"/>
      <w:r w:rsidRPr="003E4605">
        <w:rPr>
          <w:color w:val="221F1F"/>
          <w:sz w:val="24"/>
          <w:szCs w:val="24"/>
        </w:rPr>
        <w:t>делать,чтобы</w:t>
      </w:r>
      <w:proofErr w:type="spellEnd"/>
      <w:proofErr w:type="gramEnd"/>
      <w:r w:rsidRPr="003E4605">
        <w:rPr>
          <w:color w:val="221F1F"/>
          <w:sz w:val="24"/>
          <w:szCs w:val="24"/>
        </w:rPr>
        <w:t xml:space="preserve"> </w:t>
      </w:r>
      <w:proofErr w:type="spellStart"/>
      <w:r w:rsidRPr="003E4605">
        <w:rPr>
          <w:color w:val="221F1F"/>
          <w:sz w:val="24"/>
          <w:szCs w:val="24"/>
        </w:rPr>
        <w:t>снизитьриск</w:t>
      </w:r>
      <w:proofErr w:type="spellEnd"/>
      <w:r w:rsidRPr="003E4605">
        <w:rPr>
          <w:color w:val="221F1F"/>
          <w:sz w:val="24"/>
          <w:szCs w:val="24"/>
        </w:rPr>
        <w:t xml:space="preserve"> попадания под </w:t>
      </w:r>
      <w:proofErr w:type="spellStart"/>
      <w:r w:rsidRPr="003E4605">
        <w:rPr>
          <w:color w:val="221F1F"/>
          <w:sz w:val="24"/>
          <w:szCs w:val="24"/>
        </w:rPr>
        <w:t>влияниекриминальных</w:t>
      </w:r>
      <w:proofErr w:type="spellEnd"/>
      <w:r w:rsidRPr="003E4605">
        <w:rPr>
          <w:color w:val="221F1F"/>
          <w:sz w:val="24"/>
          <w:szCs w:val="24"/>
        </w:rPr>
        <w:t xml:space="preserve"> структур.</w:t>
      </w:r>
    </w:p>
    <w:p w:rsidR="00530322" w:rsidRPr="003E4605" w:rsidRDefault="00530322" w:rsidP="00530322">
      <w:pPr>
        <w:pStyle w:val="1"/>
        <w:spacing w:before="78"/>
        <w:rPr>
          <w:sz w:val="24"/>
          <w:szCs w:val="24"/>
        </w:rPr>
      </w:pPr>
      <w:r w:rsidRPr="003E4605">
        <w:rPr>
          <w:color w:val="221F1F"/>
          <w:sz w:val="24"/>
          <w:szCs w:val="24"/>
        </w:rPr>
        <w:t xml:space="preserve">МОДУЛЬ «ОСНОВЫ ПРОТИВОДЕЙСТВИЯЭКСТРЕМИЗМУ И </w:t>
      </w:r>
      <w:r w:rsidRPr="003E4605">
        <w:rPr>
          <w:color w:val="221F1F"/>
          <w:spacing w:val="-2"/>
          <w:sz w:val="24"/>
          <w:szCs w:val="24"/>
        </w:rPr>
        <w:t>ТЕРРОРИЗМУ»</w:t>
      </w:r>
    </w:p>
    <w:p w:rsidR="00530322" w:rsidRPr="003E4605" w:rsidRDefault="00530322" w:rsidP="00530322">
      <w:pPr>
        <w:pStyle w:val="2"/>
        <w:spacing w:before="1"/>
        <w:jc w:val="both"/>
        <w:rPr>
          <w:sz w:val="24"/>
          <w:szCs w:val="24"/>
        </w:rPr>
      </w:pPr>
      <w:proofErr w:type="spellStart"/>
      <w:r w:rsidRPr="003E4605">
        <w:rPr>
          <w:color w:val="221F1F"/>
          <w:sz w:val="24"/>
          <w:szCs w:val="24"/>
        </w:rPr>
        <w:t>Экстремизмитерроризм</w:t>
      </w:r>
      <w:proofErr w:type="spellEnd"/>
      <w:r w:rsidRPr="003E4605">
        <w:rPr>
          <w:color w:val="221F1F"/>
          <w:sz w:val="24"/>
          <w:szCs w:val="24"/>
        </w:rPr>
        <w:t>—</w:t>
      </w:r>
      <w:proofErr w:type="spellStart"/>
      <w:proofErr w:type="gramStart"/>
      <w:r w:rsidRPr="003E4605">
        <w:rPr>
          <w:color w:val="221F1F"/>
          <w:sz w:val="24"/>
          <w:szCs w:val="24"/>
        </w:rPr>
        <w:t>угрозыличности,обществуи</w:t>
      </w:r>
      <w:r w:rsidRPr="003E4605">
        <w:rPr>
          <w:color w:val="221F1F"/>
          <w:spacing w:val="-2"/>
          <w:sz w:val="24"/>
          <w:szCs w:val="24"/>
        </w:rPr>
        <w:t>государству</w:t>
      </w:r>
      <w:proofErr w:type="spellEnd"/>
      <w:proofErr w:type="gramEnd"/>
    </w:p>
    <w:p w:rsidR="00530322" w:rsidRPr="003E4605" w:rsidRDefault="00530322" w:rsidP="00530322">
      <w:pPr>
        <w:spacing w:before="43"/>
        <w:ind w:left="222"/>
        <w:jc w:val="both"/>
        <w:rPr>
          <w:i/>
          <w:sz w:val="24"/>
          <w:szCs w:val="24"/>
        </w:rPr>
      </w:pPr>
      <w:proofErr w:type="spellStart"/>
      <w:r w:rsidRPr="003E4605">
        <w:rPr>
          <w:i/>
          <w:color w:val="221F1F"/>
          <w:spacing w:val="-2"/>
          <w:sz w:val="24"/>
          <w:szCs w:val="24"/>
        </w:rPr>
        <w:t>Чтотакоеэкстремизм</w:t>
      </w:r>
      <w:proofErr w:type="spellEnd"/>
      <w:r w:rsidRPr="003E4605">
        <w:rPr>
          <w:i/>
          <w:color w:val="221F1F"/>
          <w:spacing w:val="-2"/>
          <w:sz w:val="24"/>
          <w:szCs w:val="24"/>
        </w:rPr>
        <w:t>.</w:t>
      </w:r>
    </w:p>
    <w:p w:rsidR="00530322" w:rsidRPr="003E4605" w:rsidRDefault="00530322" w:rsidP="00530322">
      <w:pPr>
        <w:pStyle w:val="a3"/>
        <w:spacing w:before="47"/>
        <w:ind w:right="448"/>
        <w:jc w:val="both"/>
        <w:rPr>
          <w:sz w:val="24"/>
          <w:szCs w:val="24"/>
        </w:rPr>
      </w:pPr>
      <w:r w:rsidRPr="003E4605">
        <w:rPr>
          <w:color w:val="221F1F"/>
          <w:sz w:val="24"/>
          <w:szCs w:val="24"/>
        </w:rPr>
        <w:t xml:space="preserve">Понятия «экстремизм», «экстремистская деятельность». Опасные формы экстремистской деятельности. Ответственность за экстремистскую </w:t>
      </w:r>
      <w:r w:rsidRPr="003E4605">
        <w:rPr>
          <w:color w:val="221F1F"/>
          <w:spacing w:val="-2"/>
          <w:sz w:val="24"/>
          <w:szCs w:val="24"/>
        </w:rPr>
        <w:t>деятельность.</w:t>
      </w:r>
    </w:p>
    <w:p w:rsidR="00530322" w:rsidRPr="003E4605" w:rsidRDefault="00530322" w:rsidP="00530322">
      <w:pPr>
        <w:spacing w:before="1"/>
        <w:ind w:left="222"/>
        <w:jc w:val="both"/>
        <w:rPr>
          <w:i/>
          <w:sz w:val="24"/>
          <w:szCs w:val="24"/>
        </w:rPr>
      </w:pPr>
      <w:r w:rsidRPr="003E4605">
        <w:rPr>
          <w:i/>
          <w:color w:val="221F1F"/>
          <w:sz w:val="24"/>
          <w:szCs w:val="24"/>
        </w:rPr>
        <w:t>Терроризм—</w:t>
      </w:r>
      <w:proofErr w:type="spellStart"/>
      <w:r w:rsidRPr="003E4605">
        <w:rPr>
          <w:i/>
          <w:color w:val="221F1F"/>
          <w:sz w:val="24"/>
          <w:szCs w:val="24"/>
        </w:rPr>
        <w:t>крайняяформа</w:t>
      </w:r>
      <w:r w:rsidRPr="003E4605">
        <w:rPr>
          <w:i/>
          <w:color w:val="221F1F"/>
          <w:spacing w:val="-2"/>
          <w:sz w:val="24"/>
          <w:szCs w:val="24"/>
        </w:rPr>
        <w:t>экстремизма</w:t>
      </w:r>
      <w:proofErr w:type="spellEnd"/>
      <w:r w:rsidRPr="003E4605">
        <w:rPr>
          <w:i/>
          <w:color w:val="221F1F"/>
          <w:spacing w:val="-2"/>
          <w:sz w:val="24"/>
          <w:szCs w:val="24"/>
        </w:rPr>
        <w:t>.</w:t>
      </w:r>
    </w:p>
    <w:p w:rsidR="00530322" w:rsidRPr="003E4605" w:rsidRDefault="00530322" w:rsidP="00530322">
      <w:pPr>
        <w:pStyle w:val="a3"/>
        <w:spacing w:before="48"/>
        <w:ind w:right="442"/>
        <w:jc w:val="both"/>
        <w:rPr>
          <w:sz w:val="24"/>
          <w:szCs w:val="24"/>
        </w:rPr>
      </w:pPr>
      <w:r w:rsidRPr="003E4605">
        <w:rPr>
          <w:color w:val="221F1F"/>
          <w:sz w:val="24"/>
          <w:szCs w:val="24"/>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sidRPr="003E4605">
        <w:rPr>
          <w:color w:val="221F1F"/>
          <w:spacing w:val="-2"/>
          <w:sz w:val="24"/>
          <w:szCs w:val="24"/>
        </w:rPr>
        <w:t>деятельности.</w:t>
      </w:r>
    </w:p>
    <w:p w:rsidR="00530322" w:rsidRPr="003E4605" w:rsidRDefault="00530322" w:rsidP="00530322">
      <w:pPr>
        <w:spacing w:before="2"/>
        <w:ind w:left="222" w:right="453"/>
        <w:jc w:val="both"/>
        <w:rPr>
          <w:i/>
          <w:sz w:val="24"/>
          <w:szCs w:val="24"/>
        </w:rPr>
      </w:pPr>
      <w:r w:rsidRPr="003E4605">
        <w:rPr>
          <w:i/>
          <w:color w:val="221F1F"/>
          <w:sz w:val="24"/>
          <w:szCs w:val="24"/>
        </w:rPr>
        <w:t>Правила безопасного поведения при угрозе или совершении террористического акта.</w:t>
      </w:r>
    </w:p>
    <w:p w:rsidR="00530322" w:rsidRPr="003E4605" w:rsidRDefault="00530322" w:rsidP="00530322">
      <w:pPr>
        <w:pStyle w:val="a3"/>
        <w:ind w:right="445"/>
        <w:jc w:val="both"/>
        <w:rPr>
          <w:sz w:val="24"/>
          <w:szCs w:val="24"/>
        </w:rPr>
      </w:pPr>
      <w:r w:rsidRPr="003E4605">
        <w:rPr>
          <w:color w:val="221F1F"/>
          <w:sz w:val="24"/>
          <w:szCs w:val="24"/>
        </w:rPr>
        <w:t xml:space="preserve">Признаки наличия взрывного устройства. Правила </w:t>
      </w:r>
      <w:proofErr w:type="spellStart"/>
      <w:r w:rsidRPr="003E4605">
        <w:rPr>
          <w:color w:val="221F1F"/>
          <w:sz w:val="24"/>
          <w:szCs w:val="24"/>
        </w:rPr>
        <w:t>поведенияв</w:t>
      </w:r>
      <w:proofErr w:type="spellEnd"/>
      <w:r w:rsidRPr="003E4605">
        <w:rPr>
          <w:color w:val="221F1F"/>
          <w:sz w:val="24"/>
          <w:szCs w:val="24"/>
        </w:rPr>
        <w:t xml:space="preserve"> различных ситуациях, связанных с проявлением террористической деятельности.</w:t>
      </w:r>
    </w:p>
    <w:p w:rsidR="00530322" w:rsidRPr="003E4605" w:rsidRDefault="00530322" w:rsidP="00530322">
      <w:pPr>
        <w:pStyle w:val="2"/>
        <w:spacing w:before="5"/>
        <w:jc w:val="both"/>
        <w:rPr>
          <w:sz w:val="24"/>
          <w:szCs w:val="24"/>
        </w:rPr>
      </w:pPr>
      <w:r w:rsidRPr="003E4605">
        <w:rPr>
          <w:color w:val="221F1F"/>
          <w:sz w:val="24"/>
          <w:szCs w:val="24"/>
        </w:rPr>
        <w:t>Терроризм—</w:t>
      </w:r>
      <w:proofErr w:type="spellStart"/>
      <w:r w:rsidRPr="003E4605">
        <w:rPr>
          <w:color w:val="221F1F"/>
          <w:sz w:val="24"/>
          <w:szCs w:val="24"/>
        </w:rPr>
        <w:t>угрозаобществуи</w:t>
      </w:r>
      <w:r w:rsidRPr="003E4605">
        <w:rPr>
          <w:color w:val="221F1F"/>
          <w:spacing w:val="-2"/>
          <w:sz w:val="24"/>
          <w:szCs w:val="24"/>
        </w:rPr>
        <w:t>каждому</w:t>
      </w:r>
      <w:proofErr w:type="spellEnd"/>
    </w:p>
    <w:p w:rsidR="00530322" w:rsidRPr="003E4605" w:rsidRDefault="00530322" w:rsidP="00530322">
      <w:pPr>
        <w:spacing w:before="43"/>
        <w:ind w:left="222"/>
        <w:jc w:val="both"/>
        <w:rPr>
          <w:i/>
          <w:sz w:val="24"/>
          <w:szCs w:val="24"/>
        </w:rPr>
      </w:pPr>
      <w:proofErr w:type="spellStart"/>
      <w:r w:rsidRPr="003E4605">
        <w:rPr>
          <w:i/>
          <w:color w:val="221F1F"/>
          <w:sz w:val="24"/>
          <w:szCs w:val="24"/>
        </w:rPr>
        <w:t>Какгосударствоборетсяс</w:t>
      </w:r>
      <w:r w:rsidRPr="003E4605">
        <w:rPr>
          <w:i/>
          <w:color w:val="221F1F"/>
          <w:spacing w:val="-2"/>
          <w:sz w:val="24"/>
          <w:szCs w:val="24"/>
        </w:rPr>
        <w:t>терроризмом</w:t>
      </w:r>
      <w:proofErr w:type="spellEnd"/>
      <w:r w:rsidRPr="003E4605">
        <w:rPr>
          <w:i/>
          <w:color w:val="221F1F"/>
          <w:spacing w:val="-2"/>
          <w:sz w:val="24"/>
          <w:szCs w:val="24"/>
        </w:rPr>
        <w:t>.</w:t>
      </w:r>
    </w:p>
    <w:p w:rsidR="00530322" w:rsidRPr="003E4605" w:rsidRDefault="00530322" w:rsidP="00530322">
      <w:pPr>
        <w:pStyle w:val="a3"/>
        <w:spacing w:before="48"/>
        <w:ind w:right="444"/>
        <w:jc w:val="both"/>
        <w:rPr>
          <w:sz w:val="24"/>
          <w:szCs w:val="24"/>
        </w:rPr>
      </w:pPr>
      <w:r w:rsidRPr="003E4605">
        <w:rPr>
          <w:color w:val="221F1F"/>
          <w:sz w:val="24"/>
          <w:szCs w:val="24"/>
        </w:rPr>
        <w:t>Государственноезаконодательствооборьбестерроризмом.Основныезадачи Национального антитеррористического комитета(НАК).</w:t>
      </w:r>
    </w:p>
    <w:p w:rsidR="00530322" w:rsidRPr="003E4605" w:rsidRDefault="00530322" w:rsidP="00530322">
      <w:pPr>
        <w:spacing w:before="1"/>
        <w:ind w:left="222"/>
        <w:jc w:val="both"/>
        <w:rPr>
          <w:i/>
          <w:sz w:val="24"/>
          <w:szCs w:val="24"/>
        </w:rPr>
      </w:pPr>
      <w:proofErr w:type="spellStart"/>
      <w:r w:rsidRPr="003E4605">
        <w:rPr>
          <w:i/>
          <w:color w:val="221F1F"/>
          <w:sz w:val="24"/>
          <w:szCs w:val="24"/>
        </w:rPr>
        <w:t>Особенностисовременного</w:t>
      </w:r>
      <w:r w:rsidRPr="003E4605">
        <w:rPr>
          <w:i/>
          <w:color w:val="221F1F"/>
          <w:spacing w:val="-2"/>
          <w:sz w:val="24"/>
          <w:szCs w:val="24"/>
        </w:rPr>
        <w:t>терроризма</w:t>
      </w:r>
      <w:proofErr w:type="spellEnd"/>
      <w:r w:rsidRPr="003E4605">
        <w:rPr>
          <w:i/>
          <w:color w:val="221F1F"/>
          <w:spacing w:val="-2"/>
          <w:sz w:val="24"/>
          <w:szCs w:val="24"/>
        </w:rPr>
        <w:t>.</w:t>
      </w:r>
    </w:p>
    <w:p w:rsidR="00530322" w:rsidRPr="003E4605" w:rsidRDefault="00530322" w:rsidP="00530322">
      <w:pPr>
        <w:spacing w:before="47"/>
        <w:ind w:left="222" w:right="442"/>
        <w:jc w:val="both"/>
        <w:rPr>
          <w:i/>
          <w:sz w:val="24"/>
          <w:szCs w:val="24"/>
        </w:rPr>
      </w:pPr>
      <w:r w:rsidRPr="003E4605">
        <w:rPr>
          <w:i/>
          <w:color w:val="221F1F"/>
          <w:sz w:val="24"/>
          <w:szCs w:val="24"/>
        </w:rPr>
        <w:t xml:space="preserve">Виды современной террористической деятельности. Телефонные </w:t>
      </w:r>
      <w:r w:rsidRPr="003E4605">
        <w:rPr>
          <w:i/>
          <w:color w:val="221F1F"/>
          <w:spacing w:val="-2"/>
          <w:sz w:val="24"/>
          <w:szCs w:val="24"/>
        </w:rPr>
        <w:t>террористы.</w:t>
      </w:r>
    </w:p>
    <w:p w:rsidR="00530322" w:rsidRPr="003E4605" w:rsidRDefault="00530322" w:rsidP="00530322">
      <w:pPr>
        <w:spacing w:before="1"/>
        <w:ind w:left="222"/>
        <w:jc w:val="both"/>
        <w:rPr>
          <w:i/>
          <w:sz w:val="24"/>
          <w:szCs w:val="24"/>
        </w:rPr>
      </w:pPr>
      <w:proofErr w:type="spellStart"/>
      <w:r w:rsidRPr="003E4605">
        <w:rPr>
          <w:i/>
          <w:color w:val="221F1F"/>
          <w:sz w:val="24"/>
          <w:szCs w:val="24"/>
        </w:rPr>
        <w:t>Какнестатьпособником</w:t>
      </w:r>
      <w:r w:rsidRPr="003E4605">
        <w:rPr>
          <w:i/>
          <w:color w:val="221F1F"/>
          <w:spacing w:val="-2"/>
          <w:sz w:val="24"/>
          <w:szCs w:val="24"/>
        </w:rPr>
        <w:t>террористов</w:t>
      </w:r>
      <w:proofErr w:type="spellEnd"/>
      <w:r w:rsidRPr="003E4605">
        <w:rPr>
          <w:i/>
          <w:color w:val="221F1F"/>
          <w:spacing w:val="-2"/>
          <w:sz w:val="24"/>
          <w:szCs w:val="24"/>
        </w:rPr>
        <w:t>.</w:t>
      </w:r>
    </w:p>
    <w:p w:rsidR="00530322" w:rsidRPr="003E4605" w:rsidRDefault="00530322" w:rsidP="00530322">
      <w:pPr>
        <w:pStyle w:val="a3"/>
        <w:spacing w:before="49"/>
        <w:ind w:right="443"/>
        <w:jc w:val="both"/>
        <w:rPr>
          <w:sz w:val="24"/>
          <w:szCs w:val="24"/>
        </w:rPr>
      </w:pPr>
      <w:r w:rsidRPr="003E4605">
        <w:rPr>
          <w:color w:val="221F1F"/>
          <w:sz w:val="24"/>
          <w:szCs w:val="24"/>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530322" w:rsidRPr="003E4605" w:rsidRDefault="00530322" w:rsidP="00530322">
      <w:pPr>
        <w:ind w:left="222" w:right="-3"/>
        <w:rPr>
          <w:sz w:val="24"/>
          <w:szCs w:val="24"/>
        </w:rPr>
      </w:pPr>
      <w:r w:rsidRPr="003E4605">
        <w:rPr>
          <w:i/>
          <w:color w:val="221F1F"/>
          <w:sz w:val="24"/>
          <w:szCs w:val="24"/>
        </w:rPr>
        <w:t xml:space="preserve">Формирование антитеррористического поведения. </w:t>
      </w:r>
      <w:r w:rsidRPr="003E4605">
        <w:rPr>
          <w:b/>
          <w:color w:val="221F1F"/>
          <w:sz w:val="24"/>
          <w:szCs w:val="24"/>
        </w:rPr>
        <w:t xml:space="preserve">Противодействие экстремизму и терроризму </w:t>
      </w:r>
      <w:r w:rsidRPr="003E4605">
        <w:rPr>
          <w:i/>
          <w:color w:val="221F1F"/>
          <w:sz w:val="24"/>
          <w:szCs w:val="24"/>
        </w:rPr>
        <w:t xml:space="preserve">Терроризм — угроза национальной безопасности </w:t>
      </w:r>
      <w:proofErr w:type="spellStart"/>
      <w:r w:rsidRPr="003E4605">
        <w:rPr>
          <w:i/>
          <w:color w:val="221F1F"/>
          <w:sz w:val="24"/>
          <w:szCs w:val="24"/>
        </w:rPr>
        <w:t>России.Основные</w:t>
      </w:r>
      <w:proofErr w:type="spellEnd"/>
      <w:r w:rsidRPr="003E4605">
        <w:rPr>
          <w:i/>
          <w:color w:val="221F1F"/>
          <w:sz w:val="24"/>
          <w:szCs w:val="24"/>
        </w:rPr>
        <w:t xml:space="preserve"> нормативно-правовые акты по </w:t>
      </w:r>
      <w:proofErr w:type="spellStart"/>
      <w:r w:rsidRPr="003E4605">
        <w:rPr>
          <w:i/>
          <w:color w:val="221F1F"/>
          <w:sz w:val="24"/>
          <w:szCs w:val="24"/>
        </w:rPr>
        <w:t>противодействиюэкстремизму</w:t>
      </w:r>
      <w:proofErr w:type="spellEnd"/>
      <w:r w:rsidRPr="003E4605">
        <w:rPr>
          <w:i/>
          <w:color w:val="221F1F"/>
          <w:sz w:val="24"/>
          <w:szCs w:val="24"/>
        </w:rPr>
        <w:t xml:space="preserve"> и </w:t>
      </w:r>
      <w:r w:rsidRPr="003E4605">
        <w:rPr>
          <w:i/>
          <w:color w:val="221F1F"/>
          <w:spacing w:val="-2"/>
          <w:sz w:val="24"/>
          <w:szCs w:val="24"/>
        </w:rPr>
        <w:t>терроризму.</w:t>
      </w:r>
      <w:r w:rsidRPr="003E4605">
        <w:rPr>
          <w:color w:val="221F1F"/>
          <w:sz w:val="24"/>
          <w:szCs w:val="24"/>
        </w:rPr>
        <w:t>Федеральныезаконы«Опротиводействииэкстремистскойдеятельности</w:t>
      </w:r>
      <w:proofErr w:type="gramStart"/>
      <w:r w:rsidRPr="003E4605">
        <w:rPr>
          <w:color w:val="221F1F"/>
          <w:sz w:val="24"/>
          <w:szCs w:val="24"/>
        </w:rPr>
        <w:t>»,«</w:t>
      </w:r>
      <w:proofErr w:type="gramEnd"/>
      <w:r w:rsidRPr="003E4605">
        <w:rPr>
          <w:color w:val="221F1F"/>
          <w:sz w:val="24"/>
          <w:szCs w:val="24"/>
        </w:rPr>
        <w:t>О противодействии терроризму» и другие документы.</w:t>
      </w:r>
    </w:p>
    <w:p w:rsidR="00530322" w:rsidRPr="003E4605" w:rsidRDefault="00530322" w:rsidP="00530322">
      <w:pPr>
        <w:ind w:left="222"/>
        <w:rPr>
          <w:i/>
          <w:sz w:val="24"/>
          <w:szCs w:val="24"/>
        </w:rPr>
      </w:pPr>
      <w:proofErr w:type="spellStart"/>
      <w:r w:rsidRPr="003E4605">
        <w:rPr>
          <w:i/>
          <w:color w:val="221F1F"/>
          <w:sz w:val="24"/>
          <w:szCs w:val="24"/>
        </w:rPr>
        <w:t>Общегосударственноепротиводействие</w:t>
      </w:r>
      <w:r w:rsidRPr="003E4605">
        <w:rPr>
          <w:i/>
          <w:color w:val="221F1F"/>
          <w:spacing w:val="-2"/>
          <w:sz w:val="24"/>
          <w:szCs w:val="24"/>
        </w:rPr>
        <w:t>терроризму</w:t>
      </w:r>
      <w:proofErr w:type="spellEnd"/>
      <w:r w:rsidRPr="003E4605">
        <w:rPr>
          <w:i/>
          <w:color w:val="221F1F"/>
          <w:spacing w:val="-2"/>
          <w:sz w:val="24"/>
          <w:szCs w:val="24"/>
        </w:rPr>
        <w:t>.</w:t>
      </w:r>
    </w:p>
    <w:p w:rsidR="00530322" w:rsidRPr="003E4605" w:rsidRDefault="00530322" w:rsidP="00530322">
      <w:pPr>
        <w:pStyle w:val="a3"/>
        <w:spacing w:before="63"/>
        <w:ind w:right="442"/>
        <w:jc w:val="both"/>
        <w:rPr>
          <w:sz w:val="24"/>
          <w:szCs w:val="24"/>
        </w:rPr>
      </w:pPr>
      <w:r w:rsidRPr="003E4605">
        <w:rPr>
          <w:color w:val="221F1F"/>
          <w:sz w:val="24"/>
          <w:szCs w:val="24"/>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530322" w:rsidRPr="003E4605" w:rsidRDefault="00530322" w:rsidP="00530322">
      <w:pPr>
        <w:spacing w:before="1"/>
        <w:ind w:left="222" w:right="452"/>
        <w:jc w:val="both"/>
        <w:rPr>
          <w:i/>
          <w:sz w:val="24"/>
          <w:szCs w:val="24"/>
        </w:rPr>
      </w:pPr>
      <w:r w:rsidRPr="003E4605">
        <w:rPr>
          <w:i/>
          <w:color w:val="221F1F"/>
          <w:sz w:val="24"/>
          <w:szCs w:val="24"/>
        </w:rPr>
        <w:t xml:space="preserve">Противодействие вовлечению в сообщества экстремистской </w:t>
      </w:r>
      <w:r w:rsidRPr="003E4605">
        <w:rPr>
          <w:i/>
          <w:color w:val="221F1F"/>
          <w:spacing w:val="-2"/>
          <w:sz w:val="24"/>
          <w:szCs w:val="24"/>
        </w:rPr>
        <w:t>направленности.</w:t>
      </w:r>
    </w:p>
    <w:p w:rsidR="00530322" w:rsidRPr="003E4605" w:rsidRDefault="00530322" w:rsidP="00530322">
      <w:pPr>
        <w:pStyle w:val="a3"/>
        <w:ind w:right="442"/>
        <w:jc w:val="both"/>
        <w:rPr>
          <w:sz w:val="24"/>
          <w:szCs w:val="24"/>
        </w:rPr>
      </w:pPr>
      <w:r w:rsidRPr="003E4605">
        <w:rPr>
          <w:color w:val="221F1F"/>
          <w:sz w:val="24"/>
          <w:szCs w:val="24"/>
        </w:rPr>
        <w:t>Праворадикальныесообщества.Леворадикальныесообщества.Какизбежать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530322" w:rsidRPr="003E4605" w:rsidRDefault="00530322" w:rsidP="00530322">
      <w:pPr>
        <w:ind w:left="222" w:right="451"/>
        <w:jc w:val="both"/>
        <w:rPr>
          <w:i/>
          <w:sz w:val="24"/>
          <w:szCs w:val="24"/>
        </w:rPr>
      </w:pPr>
      <w:r w:rsidRPr="003E4605">
        <w:rPr>
          <w:i/>
          <w:color w:val="221F1F"/>
          <w:sz w:val="24"/>
          <w:szCs w:val="24"/>
        </w:rPr>
        <w:t>Правила поведения в различных ситуациях, связанных с антитеррористической безопасностью.</w:t>
      </w:r>
    </w:p>
    <w:p w:rsidR="00530322" w:rsidRPr="003E4605" w:rsidRDefault="00530322" w:rsidP="00530322">
      <w:pPr>
        <w:pStyle w:val="a3"/>
        <w:ind w:right="445"/>
        <w:jc w:val="both"/>
        <w:rPr>
          <w:sz w:val="24"/>
          <w:szCs w:val="24"/>
        </w:rPr>
      </w:pPr>
      <w:r w:rsidRPr="003E4605">
        <w:rPr>
          <w:color w:val="221F1F"/>
          <w:sz w:val="24"/>
          <w:szCs w:val="24"/>
        </w:rPr>
        <w:t xml:space="preserve">Обнаружение подозрительного предмета, который может оказаться взрывным устройством. </w:t>
      </w:r>
      <w:proofErr w:type="spellStart"/>
      <w:r w:rsidRPr="003E4605">
        <w:rPr>
          <w:color w:val="221F1F"/>
          <w:sz w:val="24"/>
          <w:szCs w:val="24"/>
        </w:rPr>
        <w:t>Захватв</w:t>
      </w:r>
      <w:proofErr w:type="spellEnd"/>
      <w:r w:rsidRPr="003E4605">
        <w:rPr>
          <w:color w:val="221F1F"/>
          <w:sz w:val="24"/>
          <w:szCs w:val="24"/>
        </w:rPr>
        <w:t xml:space="preserve"> заложники. </w:t>
      </w:r>
      <w:proofErr w:type="spellStart"/>
      <w:r w:rsidRPr="003E4605">
        <w:rPr>
          <w:color w:val="221F1F"/>
          <w:sz w:val="24"/>
          <w:szCs w:val="24"/>
        </w:rPr>
        <w:t>Правилаповеденияпризахвате</w:t>
      </w:r>
      <w:proofErr w:type="spellEnd"/>
      <w:r w:rsidRPr="003E4605">
        <w:rPr>
          <w:color w:val="221F1F"/>
          <w:sz w:val="24"/>
          <w:szCs w:val="24"/>
        </w:rPr>
        <w:t xml:space="preserve"> самолёта террористами. Обеспечение безопасности при перестрелке.</w:t>
      </w:r>
    </w:p>
    <w:p w:rsidR="00530322" w:rsidRPr="003E4605" w:rsidRDefault="00530322" w:rsidP="00530322">
      <w:pPr>
        <w:pStyle w:val="1"/>
        <w:spacing w:before="308"/>
        <w:rPr>
          <w:sz w:val="24"/>
          <w:szCs w:val="24"/>
        </w:rPr>
      </w:pPr>
      <w:proofErr w:type="gramStart"/>
      <w:r w:rsidRPr="003E4605">
        <w:rPr>
          <w:color w:val="221F1F"/>
          <w:sz w:val="24"/>
          <w:szCs w:val="24"/>
        </w:rPr>
        <w:t>МОДУЛЬ«</w:t>
      </w:r>
      <w:proofErr w:type="gramEnd"/>
      <w:r w:rsidRPr="003E4605">
        <w:rPr>
          <w:color w:val="221F1F"/>
          <w:sz w:val="24"/>
          <w:szCs w:val="24"/>
        </w:rPr>
        <w:t xml:space="preserve">БЕЗОПАСНОСТЬВИНФОРМАЦИОННОМ </w:t>
      </w:r>
      <w:r w:rsidRPr="003E4605">
        <w:rPr>
          <w:color w:val="221F1F"/>
          <w:spacing w:val="-2"/>
          <w:sz w:val="24"/>
          <w:szCs w:val="24"/>
        </w:rPr>
        <w:t>ПРОСТРАНСТВЕ»</w:t>
      </w:r>
    </w:p>
    <w:p w:rsidR="00530322" w:rsidRPr="003E4605" w:rsidRDefault="00530322" w:rsidP="00530322">
      <w:pPr>
        <w:pStyle w:val="2"/>
        <w:spacing w:before="2"/>
        <w:rPr>
          <w:sz w:val="24"/>
          <w:szCs w:val="24"/>
        </w:rPr>
      </w:pPr>
      <w:proofErr w:type="spellStart"/>
      <w:r w:rsidRPr="003E4605">
        <w:rPr>
          <w:color w:val="221F1F"/>
          <w:sz w:val="24"/>
          <w:szCs w:val="24"/>
        </w:rPr>
        <w:t>Безопасностьвинформационной</w:t>
      </w:r>
      <w:r w:rsidRPr="003E4605">
        <w:rPr>
          <w:color w:val="221F1F"/>
          <w:spacing w:val="-2"/>
          <w:sz w:val="24"/>
          <w:szCs w:val="24"/>
        </w:rPr>
        <w:t>среде</w:t>
      </w:r>
      <w:proofErr w:type="spellEnd"/>
    </w:p>
    <w:p w:rsidR="00530322" w:rsidRPr="003E4605" w:rsidRDefault="00530322" w:rsidP="00530322">
      <w:pPr>
        <w:spacing w:before="43"/>
        <w:ind w:left="222"/>
        <w:rPr>
          <w:i/>
          <w:sz w:val="24"/>
          <w:szCs w:val="24"/>
        </w:rPr>
      </w:pPr>
      <w:proofErr w:type="spellStart"/>
      <w:r w:rsidRPr="003E4605">
        <w:rPr>
          <w:i/>
          <w:color w:val="221F1F"/>
          <w:sz w:val="24"/>
          <w:szCs w:val="24"/>
        </w:rPr>
        <w:t>Чтотакоеинформационная</w:t>
      </w:r>
      <w:r w:rsidRPr="003E4605">
        <w:rPr>
          <w:i/>
          <w:color w:val="221F1F"/>
          <w:spacing w:val="-2"/>
          <w:sz w:val="24"/>
          <w:szCs w:val="24"/>
        </w:rPr>
        <w:t>среда</w:t>
      </w:r>
      <w:proofErr w:type="spellEnd"/>
      <w:r w:rsidRPr="003E4605">
        <w:rPr>
          <w:i/>
          <w:color w:val="221F1F"/>
          <w:spacing w:val="-2"/>
          <w:sz w:val="24"/>
          <w:szCs w:val="24"/>
        </w:rPr>
        <w:t>.</w:t>
      </w:r>
    </w:p>
    <w:p w:rsidR="00530322" w:rsidRPr="003E4605" w:rsidRDefault="00530322" w:rsidP="00530322">
      <w:pPr>
        <w:pStyle w:val="a3"/>
        <w:spacing w:before="47"/>
        <w:ind w:right="778"/>
        <w:rPr>
          <w:sz w:val="24"/>
          <w:szCs w:val="24"/>
        </w:rPr>
      </w:pPr>
      <w:r w:rsidRPr="003E4605">
        <w:rPr>
          <w:color w:val="221F1F"/>
          <w:sz w:val="24"/>
          <w:szCs w:val="24"/>
        </w:rPr>
        <w:t>Понятия «информационная среда», «информационная безопасность». Основные источники информации.</w:t>
      </w:r>
    </w:p>
    <w:p w:rsidR="00530322" w:rsidRPr="003E4605" w:rsidRDefault="00530322" w:rsidP="00530322">
      <w:pPr>
        <w:spacing w:before="1"/>
        <w:ind w:left="222"/>
        <w:rPr>
          <w:i/>
          <w:sz w:val="24"/>
          <w:szCs w:val="24"/>
        </w:rPr>
      </w:pPr>
      <w:proofErr w:type="spellStart"/>
      <w:r w:rsidRPr="003E4605">
        <w:rPr>
          <w:i/>
          <w:color w:val="221F1F"/>
          <w:sz w:val="24"/>
          <w:szCs w:val="24"/>
        </w:rPr>
        <w:t>Безопасноеиспользованиеинформационных</w:t>
      </w:r>
      <w:r w:rsidRPr="003E4605">
        <w:rPr>
          <w:i/>
          <w:color w:val="221F1F"/>
          <w:spacing w:val="-2"/>
          <w:sz w:val="24"/>
          <w:szCs w:val="24"/>
        </w:rPr>
        <w:t>ресурсов</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gramStart"/>
      <w:r w:rsidRPr="003E4605">
        <w:rPr>
          <w:color w:val="221F1F"/>
          <w:sz w:val="24"/>
          <w:szCs w:val="24"/>
        </w:rPr>
        <w:t>Понятие«</w:t>
      </w:r>
      <w:proofErr w:type="spellStart"/>
      <w:proofErr w:type="gramEnd"/>
      <w:r w:rsidRPr="003E4605">
        <w:rPr>
          <w:color w:val="221F1F"/>
          <w:sz w:val="24"/>
          <w:szCs w:val="24"/>
        </w:rPr>
        <w:t>киберзависимость</w:t>
      </w:r>
      <w:proofErr w:type="spellEnd"/>
      <w:r w:rsidRPr="003E4605">
        <w:rPr>
          <w:color w:val="221F1F"/>
          <w:sz w:val="24"/>
          <w:szCs w:val="24"/>
        </w:rPr>
        <w:t>».</w:t>
      </w:r>
      <w:proofErr w:type="spellStart"/>
      <w:r w:rsidRPr="003E4605">
        <w:rPr>
          <w:color w:val="221F1F"/>
          <w:sz w:val="24"/>
          <w:szCs w:val="24"/>
        </w:rPr>
        <w:t>Правилабезопасностидлязащитыот</w:t>
      </w:r>
      <w:proofErr w:type="spellEnd"/>
      <w:r w:rsidRPr="003E4605">
        <w:rPr>
          <w:color w:val="221F1F"/>
          <w:sz w:val="24"/>
          <w:szCs w:val="24"/>
        </w:rPr>
        <w:t xml:space="preserve"> информационных угроз и опасностей.</w:t>
      </w:r>
    </w:p>
    <w:p w:rsidR="00530322" w:rsidRPr="003E4605" w:rsidRDefault="00530322" w:rsidP="00530322">
      <w:pPr>
        <w:pStyle w:val="2"/>
        <w:spacing w:before="6"/>
        <w:rPr>
          <w:sz w:val="24"/>
          <w:szCs w:val="24"/>
        </w:rPr>
      </w:pPr>
      <w:proofErr w:type="spellStart"/>
      <w:r w:rsidRPr="003E4605">
        <w:rPr>
          <w:color w:val="221F1F"/>
          <w:sz w:val="24"/>
          <w:szCs w:val="24"/>
        </w:rPr>
        <w:t>Безопасностьв</w:t>
      </w:r>
      <w:r w:rsidRPr="003E4605">
        <w:rPr>
          <w:color w:val="221F1F"/>
          <w:spacing w:val="-2"/>
          <w:sz w:val="24"/>
          <w:szCs w:val="24"/>
        </w:rPr>
        <w:t>Интернете</w:t>
      </w:r>
      <w:proofErr w:type="spellEnd"/>
    </w:p>
    <w:p w:rsidR="00530322" w:rsidRPr="003E4605" w:rsidRDefault="00530322" w:rsidP="00530322">
      <w:pPr>
        <w:spacing w:before="43"/>
        <w:ind w:left="222"/>
        <w:rPr>
          <w:i/>
          <w:sz w:val="24"/>
          <w:szCs w:val="24"/>
        </w:rPr>
      </w:pPr>
      <w:proofErr w:type="spellStart"/>
      <w:r w:rsidRPr="003E4605">
        <w:rPr>
          <w:i/>
          <w:color w:val="221F1F"/>
          <w:sz w:val="24"/>
          <w:szCs w:val="24"/>
        </w:rPr>
        <w:t>Информационная</w:t>
      </w:r>
      <w:r w:rsidRPr="003E4605">
        <w:rPr>
          <w:i/>
          <w:color w:val="221F1F"/>
          <w:spacing w:val="-2"/>
          <w:sz w:val="24"/>
          <w:szCs w:val="24"/>
        </w:rPr>
        <w:t>безопасность</w:t>
      </w:r>
      <w:proofErr w:type="spellEnd"/>
      <w:r w:rsidRPr="003E4605">
        <w:rPr>
          <w:i/>
          <w:color w:val="221F1F"/>
          <w:spacing w:val="-2"/>
          <w:sz w:val="24"/>
          <w:szCs w:val="24"/>
        </w:rPr>
        <w:t>.</w:t>
      </w:r>
    </w:p>
    <w:p w:rsidR="00530322" w:rsidRPr="003E4605" w:rsidRDefault="00530322" w:rsidP="00530322">
      <w:pPr>
        <w:pStyle w:val="a3"/>
        <w:tabs>
          <w:tab w:val="left" w:pos="2802"/>
          <w:tab w:val="left" w:pos="4857"/>
          <w:tab w:val="left" w:pos="6066"/>
          <w:tab w:val="left" w:pos="7368"/>
        </w:tabs>
        <w:spacing w:before="48"/>
        <w:ind w:right="445"/>
        <w:rPr>
          <w:sz w:val="24"/>
          <w:szCs w:val="24"/>
        </w:rPr>
      </w:pPr>
      <w:r w:rsidRPr="003E4605">
        <w:rPr>
          <w:color w:val="221F1F"/>
          <w:spacing w:val="-2"/>
          <w:sz w:val="24"/>
          <w:szCs w:val="24"/>
        </w:rPr>
        <w:t>Информационная</w:t>
      </w:r>
      <w:r w:rsidRPr="003E4605">
        <w:rPr>
          <w:color w:val="221F1F"/>
          <w:sz w:val="24"/>
          <w:szCs w:val="24"/>
        </w:rPr>
        <w:tab/>
      </w:r>
      <w:r w:rsidRPr="003E4605">
        <w:rPr>
          <w:color w:val="221F1F"/>
          <w:spacing w:val="-2"/>
          <w:sz w:val="24"/>
          <w:szCs w:val="24"/>
        </w:rPr>
        <w:t>безопасность</w:t>
      </w:r>
      <w:r w:rsidRPr="003E4605">
        <w:rPr>
          <w:color w:val="221F1F"/>
          <w:sz w:val="24"/>
          <w:szCs w:val="24"/>
        </w:rPr>
        <w:tab/>
      </w:r>
      <w:r w:rsidRPr="003E4605">
        <w:rPr>
          <w:color w:val="221F1F"/>
          <w:spacing w:val="-2"/>
          <w:sz w:val="24"/>
          <w:szCs w:val="24"/>
        </w:rPr>
        <w:t>детей.</w:t>
      </w:r>
      <w:r w:rsidRPr="003E4605">
        <w:rPr>
          <w:color w:val="221F1F"/>
          <w:sz w:val="24"/>
          <w:szCs w:val="24"/>
        </w:rPr>
        <w:tab/>
      </w:r>
      <w:r w:rsidRPr="003E4605">
        <w:rPr>
          <w:color w:val="221F1F"/>
          <w:spacing w:val="-2"/>
          <w:sz w:val="24"/>
          <w:szCs w:val="24"/>
        </w:rPr>
        <w:t>Угроза</w:t>
      </w:r>
      <w:r w:rsidRPr="003E4605">
        <w:rPr>
          <w:color w:val="221F1F"/>
          <w:sz w:val="24"/>
          <w:szCs w:val="24"/>
        </w:rPr>
        <w:tab/>
      </w:r>
      <w:r w:rsidRPr="003E4605">
        <w:rPr>
          <w:color w:val="221F1F"/>
          <w:spacing w:val="-2"/>
          <w:sz w:val="24"/>
          <w:szCs w:val="24"/>
        </w:rPr>
        <w:t xml:space="preserve">информационной </w:t>
      </w:r>
      <w:r w:rsidRPr="003E4605">
        <w:rPr>
          <w:color w:val="221F1F"/>
          <w:sz w:val="24"/>
          <w:szCs w:val="24"/>
        </w:rPr>
        <w:t>безопасности. Основные правила поведения в социальных сетях.</w:t>
      </w:r>
    </w:p>
    <w:p w:rsidR="00530322" w:rsidRPr="003E4605" w:rsidRDefault="00530322" w:rsidP="00530322">
      <w:pPr>
        <w:spacing w:before="1"/>
        <w:ind w:left="222"/>
        <w:rPr>
          <w:i/>
          <w:sz w:val="24"/>
          <w:szCs w:val="24"/>
        </w:rPr>
      </w:pPr>
      <w:proofErr w:type="spellStart"/>
      <w:r w:rsidRPr="003E4605">
        <w:rPr>
          <w:i/>
          <w:color w:val="221F1F"/>
          <w:sz w:val="24"/>
          <w:szCs w:val="24"/>
        </w:rPr>
        <w:t>Компьютерная</w:t>
      </w:r>
      <w:r w:rsidRPr="003E4605">
        <w:rPr>
          <w:i/>
          <w:color w:val="221F1F"/>
          <w:spacing w:val="-2"/>
          <w:sz w:val="24"/>
          <w:szCs w:val="24"/>
        </w:rPr>
        <w:t>игромания</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r w:rsidRPr="003E4605">
        <w:rPr>
          <w:color w:val="221F1F"/>
          <w:sz w:val="24"/>
          <w:szCs w:val="24"/>
        </w:rPr>
        <w:t xml:space="preserve">Признаки заболевания у подростков, слишком увлечённых компьютерными </w:t>
      </w:r>
      <w:r w:rsidRPr="003E4605">
        <w:rPr>
          <w:color w:val="221F1F"/>
          <w:spacing w:val="-2"/>
          <w:sz w:val="24"/>
          <w:szCs w:val="24"/>
        </w:rPr>
        <w:t>играми.</w:t>
      </w:r>
    </w:p>
    <w:p w:rsidR="00530322" w:rsidRPr="003E4605" w:rsidRDefault="00530322" w:rsidP="00530322">
      <w:pPr>
        <w:spacing w:before="1"/>
        <w:ind w:left="222"/>
        <w:rPr>
          <w:i/>
          <w:sz w:val="24"/>
          <w:szCs w:val="24"/>
        </w:rPr>
      </w:pPr>
      <w:proofErr w:type="spellStart"/>
      <w:r w:rsidRPr="003E4605">
        <w:rPr>
          <w:i/>
          <w:color w:val="221F1F"/>
          <w:sz w:val="24"/>
          <w:szCs w:val="24"/>
        </w:rPr>
        <w:t>Деструктивноеповедениевсоциальныхсетях</w:t>
      </w:r>
      <w:proofErr w:type="spellEnd"/>
      <w:r w:rsidRPr="003E4605">
        <w:rPr>
          <w:i/>
          <w:color w:val="221F1F"/>
          <w:sz w:val="24"/>
          <w:szCs w:val="24"/>
        </w:rPr>
        <w:t xml:space="preserve">. </w:t>
      </w:r>
      <w:proofErr w:type="spellStart"/>
      <w:r w:rsidRPr="003E4605">
        <w:rPr>
          <w:i/>
          <w:color w:val="221F1F"/>
          <w:sz w:val="24"/>
          <w:szCs w:val="24"/>
        </w:rPr>
        <w:t>Какнестатьжертвой</w:t>
      </w:r>
      <w:r w:rsidRPr="003E4605">
        <w:rPr>
          <w:i/>
          <w:color w:val="221F1F"/>
          <w:spacing w:val="-2"/>
          <w:sz w:val="24"/>
          <w:szCs w:val="24"/>
        </w:rPr>
        <w:t>кибербуллинга</w:t>
      </w:r>
      <w:proofErr w:type="spellEnd"/>
      <w:r w:rsidRPr="003E4605">
        <w:rPr>
          <w:i/>
          <w:color w:val="221F1F"/>
          <w:spacing w:val="-2"/>
          <w:sz w:val="24"/>
          <w:szCs w:val="24"/>
        </w:rPr>
        <w:t>.</w:t>
      </w:r>
    </w:p>
    <w:p w:rsidR="00530322" w:rsidRPr="003E4605" w:rsidRDefault="00530322" w:rsidP="00530322">
      <w:pPr>
        <w:pStyle w:val="a3"/>
        <w:tabs>
          <w:tab w:val="left" w:pos="1475"/>
          <w:tab w:val="left" w:pos="3027"/>
          <w:tab w:val="left" w:pos="5276"/>
          <w:tab w:val="left" w:pos="6581"/>
          <w:tab w:val="left" w:pos="7902"/>
          <w:tab w:val="left" w:pos="9336"/>
        </w:tabs>
        <w:ind w:right="443"/>
        <w:rPr>
          <w:sz w:val="24"/>
          <w:szCs w:val="24"/>
        </w:rPr>
      </w:pPr>
      <w:r w:rsidRPr="003E4605">
        <w:rPr>
          <w:color w:val="221F1F"/>
          <w:spacing w:val="-2"/>
          <w:sz w:val="24"/>
          <w:szCs w:val="24"/>
        </w:rPr>
        <w:t>Понятия</w:t>
      </w:r>
      <w:proofErr w:type="gramStart"/>
      <w:r w:rsidRPr="003E4605">
        <w:rPr>
          <w:color w:val="221F1F"/>
          <w:sz w:val="24"/>
          <w:szCs w:val="24"/>
        </w:rPr>
        <w:tab/>
      </w:r>
      <w:r w:rsidRPr="003E4605">
        <w:rPr>
          <w:color w:val="221F1F"/>
          <w:spacing w:val="-2"/>
          <w:sz w:val="24"/>
          <w:szCs w:val="24"/>
        </w:rPr>
        <w:t>«</w:t>
      </w:r>
      <w:proofErr w:type="spellStart"/>
      <w:proofErr w:type="gramEnd"/>
      <w:r w:rsidRPr="003E4605">
        <w:rPr>
          <w:color w:val="221F1F"/>
          <w:spacing w:val="-2"/>
          <w:sz w:val="24"/>
          <w:szCs w:val="24"/>
        </w:rPr>
        <w:t>буллинг</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w:t>
      </w:r>
      <w:proofErr w:type="spellStart"/>
      <w:r w:rsidRPr="003E4605">
        <w:rPr>
          <w:color w:val="221F1F"/>
          <w:spacing w:val="-2"/>
          <w:sz w:val="24"/>
          <w:szCs w:val="24"/>
        </w:rPr>
        <w:t>кибербуллинг</w:t>
      </w:r>
      <w:proofErr w:type="spellEnd"/>
      <w:r w:rsidRPr="003E4605">
        <w:rPr>
          <w:color w:val="221F1F"/>
          <w:spacing w:val="-2"/>
          <w:sz w:val="24"/>
          <w:szCs w:val="24"/>
        </w:rPr>
        <w:t>».</w:t>
      </w:r>
      <w:r w:rsidRPr="003E4605">
        <w:rPr>
          <w:color w:val="221F1F"/>
          <w:sz w:val="24"/>
          <w:szCs w:val="24"/>
        </w:rPr>
        <w:tab/>
      </w:r>
      <w:r w:rsidRPr="003E4605">
        <w:rPr>
          <w:color w:val="221F1F"/>
          <w:spacing w:val="-2"/>
          <w:sz w:val="24"/>
          <w:szCs w:val="24"/>
        </w:rPr>
        <w:t>Способы</w:t>
      </w:r>
      <w:r w:rsidRPr="003E4605">
        <w:rPr>
          <w:color w:val="221F1F"/>
          <w:sz w:val="24"/>
          <w:szCs w:val="24"/>
        </w:rPr>
        <w:tab/>
      </w:r>
      <w:r w:rsidRPr="003E4605">
        <w:rPr>
          <w:color w:val="221F1F"/>
          <w:spacing w:val="-2"/>
          <w:sz w:val="24"/>
          <w:szCs w:val="24"/>
        </w:rPr>
        <w:t>избежать</w:t>
      </w:r>
      <w:r w:rsidRPr="003E4605">
        <w:rPr>
          <w:color w:val="221F1F"/>
          <w:sz w:val="24"/>
          <w:szCs w:val="24"/>
        </w:rPr>
        <w:tab/>
      </w:r>
      <w:r w:rsidRPr="003E4605">
        <w:rPr>
          <w:color w:val="221F1F"/>
          <w:spacing w:val="-2"/>
          <w:sz w:val="24"/>
          <w:szCs w:val="24"/>
        </w:rPr>
        <w:t>контактов</w:t>
      </w:r>
      <w:r w:rsidRPr="003E4605">
        <w:rPr>
          <w:color w:val="221F1F"/>
          <w:sz w:val="24"/>
          <w:szCs w:val="24"/>
        </w:rPr>
        <w:tab/>
      </w:r>
      <w:r w:rsidRPr="003E4605">
        <w:rPr>
          <w:color w:val="221F1F"/>
          <w:spacing w:val="-10"/>
          <w:sz w:val="24"/>
          <w:szCs w:val="24"/>
        </w:rPr>
        <w:t xml:space="preserve">с </w:t>
      </w:r>
      <w:r w:rsidRPr="003E4605">
        <w:rPr>
          <w:color w:val="221F1F"/>
          <w:sz w:val="24"/>
          <w:szCs w:val="24"/>
        </w:rPr>
        <w:t>компьютерными агрессорами.</w:t>
      </w:r>
    </w:p>
    <w:p w:rsidR="00530322" w:rsidRPr="003E4605" w:rsidRDefault="00530322" w:rsidP="00530322">
      <w:pPr>
        <w:ind w:left="222"/>
        <w:rPr>
          <w:i/>
          <w:sz w:val="24"/>
          <w:szCs w:val="24"/>
        </w:rPr>
      </w:pPr>
      <w:proofErr w:type="spellStart"/>
      <w:r w:rsidRPr="003E4605">
        <w:rPr>
          <w:i/>
          <w:color w:val="221F1F"/>
          <w:spacing w:val="-2"/>
          <w:sz w:val="24"/>
          <w:szCs w:val="24"/>
        </w:rPr>
        <w:t>Какнестатьжертвоймошенничествавсоциальныхсетях</w:t>
      </w:r>
      <w:proofErr w:type="spellEnd"/>
      <w:r w:rsidRPr="003E4605">
        <w:rPr>
          <w:i/>
          <w:color w:val="221F1F"/>
          <w:spacing w:val="-2"/>
          <w:sz w:val="24"/>
          <w:szCs w:val="24"/>
        </w:rPr>
        <w:t>.</w:t>
      </w:r>
    </w:p>
    <w:p w:rsidR="00530322" w:rsidRPr="003E4605" w:rsidRDefault="00530322" w:rsidP="00530322">
      <w:pPr>
        <w:pStyle w:val="a3"/>
        <w:spacing w:before="47"/>
        <w:ind w:right="444"/>
        <w:rPr>
          <w:sz w:val="24"/>
          <w:szCs w:val="24"/>
        </w:rPr>
      </w:pPr>
      <w:proofErr w:type="spellStart"/>
      <w:r w:rsidRPr="003E4605">
        <w:rPr>
          <w:color w:val="221F1F"/>
          <w:sz w:val="24"/>
          <w:szCs w:val="24"/>
        </w:rPr>
        <w:t>Какраспознатьдействиякибермошенников.Какзащититьсвоиденежные</w:t>
      </w:r>
      <w:proofErr w:type="spellEnd"/>
      <w:r w:rsidRPr="003E4605">
        <w:rPr>
          <w:color w:val="221F1F"/>
          <w:sz w:val="24"/>
          <w:szCs w:val="24"/>
        </w:rPr>
        <w:t xml:space="preserve"> средства при использовании платёжных средств в Интернете.</w:t>
      </w:r>
    </w:p>
    <w:p w:rsidR="00530322" w:rsidRPr="003E4605" w:rsidRDefault="00530322" w:rsidP="00530322">
      <w:pPr>
        <w:pStyle w:val="1"/>
        <w:spacing w:before="78"/>
        <w:rPr>
          <w:sz w:val="24"/>
          <w:szCs w:val="24"/>
        </w:rPr>
      </w:pPr>
      <w:proofErr w:type="gramStart"/>
      <w:r w:rsidRPr="003E4605">
        <w:rPr>
          <w:color w:val="221F1F"/>
          <w:sz w:val="24"/>
          <w:szCs w:val="24"/>
        </w:rPr>
        <w:t>МОДУЛЬ«</w:t>
      </w:r>
      <w:proofErr w:type="gramEnd"/>
      <w:r w:rsidRPr="003E4605">
        <w:rPr>
          <w:color w:val="221F1F"/>
          <w:sz w:val="24"/>
          <w:szCs w:val="24"/>
        </w:rPr>
        <w:t>БЕЗОПАСНОСТЬВПРИРОДНОЙ</w:t>
      </w:r>
      <w:r w:rsidRPr="003E4605">
        <w:rPr>
          <w:color w:val="221F1F"/>
          <w:spacing w:val="-2"/>
          <w:sz w:val="24"/>
          <w:szCs w:val="24"/>
        </w:rPr>
        <w:t>СРЕДЕ»</w:t>
      </w:r>
    </w:p>
    <w:p w:rsidR="00530322" w:rsidRPr="003E4605" w:rsidRDefault="00530322" w:rsidP="00530322">
      <w:pPr>
        <w:pStyle w:val="2"/>
        <w:tabs>
          <w:tab w:val="left" w:pos="2153"/>
          <w:tab w:val="left" w:pos="2536"/>
          <w:tab w:val="left" w:pos="4172"/>
          <w:tab w:val="left" w:pos="5634"/>
          <w:tab w:val="left" w:pos="7034"/>
          <w:tab w:val="left" w:pos="7423"/>
        </w:tabs>
        <w:spacing w:before="48"/>
        <w:ind w:right="450"/>
        <w:rPr>
          <w:sz w:val="24"/>
          <w:szCs w:val="24"/>
        </w:rPr>
      </w:pPr>
      <w:r w:rsidRPr="003E4605">
        <w:rPr>
          <w:color w:val="221F1F"/>
          <w:spacing w:val="-2"/>
          <w:sz w:val="24"/>
          <w:szCs w:val="24"/>
        </w:rPr>
        <w:t>Безопасность</w:t>
      </w:r>
      <w:r w:rsidRPr="003E4605">
        <w:rPr>
          <w:color w:val="221F1F"/>
          <w:sz w:val="24"/>
          <w:szCs w:val="24"/>
        </w:rPr>
        <w:tab/>
      </w:r>
      <w:r w:rsidRPr="003E4605">
        <w:rPr>
          <w:color w:val="221F1F"/>
          <w:spacing w:val="-10"/>
          <w:sz w:val="24"/>
          <w:szCs w:val="24"/>
        </w:rPr>
        <w:t>в</w:t>
      </w:r>
      <w:r w:rsidRPr="003E4605">
        <w:rPr>
          <w:color w:val="221F1F"/>
          <w:sz w:val="24"/>
          <w:szCs w:val="24"/>
        </w:rPr>
        <w:tab/>
      </w:r>
      <w:r w:rsidRPr="003E4605">
        <w:rPr>
          <w:color w:val="221F1F"/>
          <w:spacing w:val="-2"/>
          <w:sz w:val="24"/>
          <w:szCs w:val="24"/>
        </w:rPr>
        <w:t>различных</w:t>
      </w:r>
      <w:r w:rsidRPr="003E4605">
        <w:rPr>
          <w:color w:val="221F1F"/>
          <w:sz w:val="24"/>
          <w:szCs w:val="24"/>
        </w:rPr>
        <w:tab/>
      </w:r>
      <w:r w:rsidRPr="003E4605">
        <w:rPr>
          <w:color w:val="221F1F"/>
          <w:spacing w:val="-2"/>
          <w:sz w:val="24"/>
          <w:szCs w:val="24"/>
        </w:rPr>
        <w:t>погодных</w:t>
      </w:r>
      <w:r w:rsidRPr="003E4605">
        <w:rPr>
          <w:color w:val="221F1F"/>
          <w:sz w:val="24"/>
          <w:szCs w:val="24"/>
        </w:rPr>
        <w:tab/>
      </w:r>
      <w:r w:rsidRPr="003E4605">
        <w:rPr>
          <w:color w:val="221F1F"/>
          <w:spacing w:val="-2"/>
          <w:sz w:val="24"/>
          <w:szCs w:val="24"/>
        </w:rPr>
        <w:t>условиях</w:t>
      </w:r>
      <w:r w:rsidRPr="003E4605">
        <w:rPr>
          <w:color w:val="221F1F"/>
          <w:sz w:val="24"/>
          <w:szCs w:val="24"/>
        </w:rPr>
        <w:tab/>
      </w:r>
      <w:r w:rsidRPr="003E4605">
        <w:rPr>
          <w:color w:val="221F1F"/>
          <w:spacing w:val="-10"/>
          <w:sz w:val="24"/>
          <w:szCs w:val="24"/>
        </w:rPr>
        <w:t>и</w:t>
      </w:r>
      <w:r w:rsidRPr="003E4605">
        <w:rPr>
          <w:color w:val="221F1F"/>
          <w:sz w:val="24"/>
          <w:szCs w:val="24"/>
        </w:rPr>
        <w:tab/>
      </w:r>
      <w:proofErr w:type="spellStart"/>
      <w:r w:rsidRPr="003E4605">
        <w:rPr>
          <w:color w:val="221F1F"/>
          <w:sz w:val="24"/>
          <w:szCs w:val="24"/>
        </w:rPr>
        <w:t>пристихийных</w:t>
      </w:r>
      <w:r w:rsidRPr="003E4605">
        <w:rPr>
          <w:color w:val="221F1F"/>
          <w:spacing w:val="-2"/>
          <w:sz w:val="24"/>
          <w:szCs w:val="24"/>
        </w:rPr>
        <w:t>бедствиях</w:t>
      </w:r>
      <w:proofErr w:type="spellEnd"/>
    </w:p>
    <w:p w:rsidR="00530322" w:rsidRPr="003E4605" w:rsidRDefault="00530322" w:rsidP="00530322">
      <w:pPr>
        <w:ind w:left="222"/>
        <w:rPr>
          <w:i/>
          <w:sz w:val="24"/>
          <w:szCs w:val="24"/>
        </w:rPr>
      </w:pPr>
      <w:proofErr w:type="spellStart"/>
      <w:r w:rsidRPr="003E4605">
        <w:rPr>
          <w:i/>
          <w:color w:val="221F1F"/>
          <w:sz w:val="24"/>
          <w:szCs w:val="24"/>
        </w:rPr>
        <w:t>Какпогодныеусловиямогутвлиятьнабезопасность</w:t>
      </w:r>
      <w:r w:rsidRPr="003E4605">
        <w:rPr>
          <w:i/>
          <w:color w:val="221F1F"/>
          <w:spacing w:val="-2"/>
          <w:sz w:val="24"/>
          <w:szCs w:val="24"/>
        </w:rPr>
        <w:t>человека</w:t>
      </w:r>
      <w:proofErr w:type="spellEnd"/>
      <w:r w:rsidRPr="003E4605">
        <w:rPr>
          <w:i/>
          <w:color w:val="221F1F"/>
          <w:spacing w:val="-2"/>
          <w:sz w:val="24"/>
          <w:szCs w:val="24"/>
        </w:rPr>
        <w:t>.</w:t>
      </w:r>
    </w:p>
    <w:p w:rsidR="00530322" w:rsidRPr="003E4605" w:rsidRDefault="00530322" w:rsidP="00530322">
      <w:pPr>
        <w:pStyle w:val="a3"/>
        <w:spacing w:before="47"/>
        <w:rPr>
          <w:sz w:val="24"/>
          <w:szCs w:val="24"/>
        </w:rPr>
      </w:pPr>
      <w:proofErr w:type="spellStart"/>
      <w:r w:rsidRPr="003E4605">
        <w:rPr>
          <w:color w:val="221F1F"/>
          <w:sz w:val="24"/>
          <w:szCs w:val="24"/>
        </w:rPr>
        <w:t>Ветер.Гроза.Молния.Правилаповеденияпригрозе.Гололёди</w:t>
      </w:r>
      <w:r w:rsidRPr="003E4605">
        <w:rPr>
          <w:color w:val="221F1F"/>
          <w:spacing w:val="-2"/>
          <w:sz w:val="24"/>
          <w:szCs w:val="24"/>
        </w:rPr>
        <w:t>гололедица</w:t>
      </w:r>
      <w:proofErr w:type="spellEnd"/>
      <w:r w:rsidRPr="003E4605">
        <w:rPr>
          <w:color w:val="221F1F"/>
          <w:spacing w:val="-2"/>
          <w:sz w:val="24"/>
          <w:szCs w:val="24"/>
        </w:rPr>
        <w:t>.</w:t>
      </w:r>
    </w:p>
    <w:p w:rsidR="00530322" w:rsidRPr="003E4605" w:rsidRDefault="00530322" w:rsidP="00530322">
      <w:pPr>
        <w:spacing w:before="50"/>
        <w:ind w:left="222"/>
        <w:rPr>
          <w:i/>
          <w:sz w:val="24"/>
          <w:szCs w:val="24"/>
        </w:rPr>
      </w:pPr>
      <w:proofErr w:type="spellStart"/>
      <w:r w:rsidRPr="003E4605">
        <w:rPr>
          <w:i/>
          <w:color w:val="221F1F"/>
          <w:sz w:val="24"/>
          <w:szCs w:val="24"/>
        </w:rPr>
        <w:t>Безопасноеповедениена</w:t>
      </w:r>
      <w:r w:rsidRPr="003E4605">
        <w:rPr>
          <w:i/>
          <w:color w:val="221F1F"/>
          <w:spacing w:val="-2"/>
          <w:sz w:val="24"/>
          <w:szCs w:val="24"/>
        </w:rPr>
        <w:t>водоёмах</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spellStart"/>
      <w:r w:rsidRPr="003E4605">
        <w:rPr>
          <w:color w:val="221F1F"/>
          <w:sz w:val="24"/>
          <w:szCs w:val="24"/>
        </w:rPr>
        <w:t>Правилаповеденияназамёрзшемводоёме.Безопасностьприкупаниив</w:t>
      </w:r>
      <w:proofErr w:type="spellEnd"/>
      <w:r w:rsidRPr="003E4605">
        <w:rPr>
          <w:color w:val="221F1F"/>
          <w:sz w:val="24"/>
          <w:szCs w:val="24"/>
        </w:rPr>
        <w:t xml:space="preserve"> водоёмах летом.</w:t>
      </w:r>
    </w:p>
    <w:p w:rsidR="00530322" w:rsidRPr="003E4605" w:rsidRDefault="00530322" w:rsidP="00530322">
      <w:pPr>
        <w:ind w:left="222"/>
        <w:rPr>
          <w:i/>
          <w:sz w:val="24"/>
          <w:szCs w:val="24"/>
        </w:rPr>
      </w:pPr>
      <w:proofErr w:type="spellStart"/>
      <w:r w:rsidRPr="003E4605">
        <w:rPr>
          <w:i/>
          <w:color w:val="221F1F"/>
          <w:spacing w:val="-2"/>
          <w:sz w:val="24"/>
          <w:szCs w:val="24"/>
        </w:rPr>
        <w:t>Стихийныебедствияисвязанныеснимиопасности</w:t>
      </w:r>
      <w:proofErr w:type="spellEnd"/>
      <w:r w:rsidRPr="003E4605">
        <w:rPr>
          <w:i/>
          <w:color w:val="221F1F"/>
          <w:spacing w:val="-2"/>
          <w:sz w:val="24"/>
          <w:szCs w:val="24"/>
        </w:rPr>
        <w:t>.</w:t>
      </w:r>
    </w:p>
    <w:p w:rsidR="00530322" w:rsidRPr="003E4605" w:rsidRDefault="00530322" w:rsidP="00530322">
      <w:pPr>
        <w:pStyle w:val="a3"/>
        <w:spacing w:before="50"/>
        <w:ind w:right="524"/>
        <w:rPr>
          <w:sz w:val="24"/>
          <w:szCs w:val="24"/>
        </w:rPr>
      </w:pPr>
      <w:r w:rsidRPr="003E4605">
        <w:rPr>
          <w:color w:val="221F1F"/>
          <w:sz w:val="24"/>
          <w:szCs w:val="24"/>
        </w:rPr>
        <w:t xml:space="preserve">Землетрясение. Наводнение. Ураган. Сель. Оползень. </w:t>
      </w:r>
      <w:proofErr w:type="spellStart"/>
      <w:r w:rsidRPr="003E4605">
        <w:rPr>
          <w:color w:val="221F1F"/>
          <w:sz w:val="24"/>
          <w:szCs w:val="24"/>
        </w:rPr>
        <w:t>Правилаповеденияво</w:t>
      </w:r>
      <w:proofErr w:type="spellEnd"/>
      <w:r w:rsidRPr="003E4605">
        <w:rPr>
          <w:color w:val="221F1F"/>
          <w:sz w:val="24"/>
          <w:szCs w:val="24"/>
        </w:rPr>
        <w:t xml:space="preserve"> время стихийных бедствий.</w:t>
      </w:r>
    </w:p>
    <w:p w:rsidR="00530322" w:rsidRPr="003E4605" w:rsidRDefault="00530322" w:rsidP="00530322">
      <w:pPr>
        <w:pStyle w:val="2"/>
        <w:spacing w:before="3"/>
        <w:rPr>
          <w:sz w:val="24"/>
          <w:szCs w:val="24"/>
        </w:rPr>
      </w:pPr>
      <w:proofErr w:type="spellStart"/>
      <w:r w:rsidRPr="003E4605">
        <w:rPr>
          <w:color w:val="221F1F"/>
          <w:sz w:val="24"/>
          <w:szCs w:val="24"/>
        </w:rPr>
        <w:t>Безопасноеповедениена</w:t>
      </w:r>
      <w:r w:rsidRPr="003E4605">
        <w:rPr>
          <w:color w:val="221F1F"/>
          <w:spacing w:val="-2"/>
          <w:sz w:val="24"/>
          <w:szCs w:val="24"/>
        </w:rPr>
        <w:t>природе</w:t>
      </w:r>
      <w:proofErr w:type="spellEnd"/>
    </w:p>
    <w:p w:rsidR="00530322" w:rsidRPr="003E4605" w:rsidRDefault="00530322" w:rsidP="00530322">
      <w:pPr>
        <w:spacing w:before="46"/>
        <w:ind w:left="222"/>
        <w:rPr>
          <w:i/>
          <w:sz w:val="24"/>
          <w:szCs w:val="24"/>
        </w:rPr>
      </w:pPr>
      <w:proofErr w:type="spellStart"/>
      <w:r w:rsidRPr="003E4605">
        <w:rPr>
          <w:i/>
          <w:color w:val="221F1F"/>
          <w:spacing w:val="-2"/>
          <w:sz w:val="24"/>
          <w:szCs w:val="24"/>
        </w:rPr>
        <w:t>Безопасноеповедениевтуристскихпоходах</w:t>
      </w:r>
      <w:proofErr w:type="spellEnd"/>
      <w:r w:rsidRPr="003E4605">
        <w:rPr>
          <w:i/>
          <w:color w:val="221F1F"/>
          <w:spacing w:val="-2"/>
          <w:sz w:val="24"/>
          <w:szCs w:val="24"/>
        </w:rPr>
        <w:t>.</w:t>
      </w:r>
    </w:p>
    <w:p w:rsidR="00530322" w:rsidRPr="003E4605" w:rsidRDefault="00530322" w:rsidP="00530322">
      <w:pPr>
        <w:pStyle w:val="a3"/>
        <w:spacing w:before="47"/>
        <w:rPr>
          <w:sz w:val="24"/>
          <w:szCs w:val="24"/>
        </w:rPr>
      </w:pPr>
      <w:r w:rsidRPr="003E4605">
        <w:rPr>
          <w:color w:val="221F1F"/>
          <w:sz w:val="24"/>
          <w:szCs w:val="24"/>
        </w:rPr>
        <w:t xml:space="preserve">Основные меры </w:t>
      </w:r>
      <w:proofErr w:type="spellStart"/>
      <w:r w:rsidRPr="003E4605">
        <w:rPr>
          <w:color w:val="221F1F"/>
          <w:sz w:val="24"/>
          <w:szCs w:val="24"/>
        </w:rPr>
        <w:t>безопасностив</w:t>
      </w:r>
      <w:proofErr w:type="spellEnd"/>
      <w:r w:rsidRPr="003E4605">
        <w:rPr>
          <w:color w:val="221F1F"/>
          <w:sz w:val="24"/>
          <w:szCs w:val="24"/>
        </w:rPr>
        <w:t xml:space="preserve"> туристских походах. Если </w:t>
      </w:r>
      <w:proofErr w:type="spellStart"/>
      <w:r w:rsidRPr="003E4605">
        <w:rPr>
          <w:color w:val="221F1F"/>
          <w:sz w:val="24"/>
          <w:szCs w:val="24"/>
        </w:rPr>
        <w:t>туристотсталот</w:t>
      </w:r>
      <w:proofErr w:type="spellEnd"/>
      <w:r w:rsidRPr="003E4605">
        <w:rPr>
          <w:color w:val="221F1F"/>
          <w:sz w:val="24"/>
          <w:szCs w:val="24"/>
        </w:rPr>
        <w:t xml:space="preserve"> </w:t>
      </w:r>
      <w:r w:rsidRPr="003E4605">
        <w:rPr>
          <w:color w:val="221F1F"/>
          <w:spacing w:val="-2"/>
          <w:sz w:val="24"/>
          <w:szCs w:val="24"/>
        </w:rPr>
        <w:t>группы.</w:t>
      </w:r>
    </w:p>
    <w:p w:rsidR="00530322" w:rsidRPr="003E4605" w:rsidRDefault="00530322" w:rsidP="00530322">
      <w:pPr>
        <w:ind w:left="222"/>
        <w:rPr>
          <w:i/>
          <w:sz w:val="24"/>
          <w:szCs w:val="24"/>
        </w:rPr>
      </w:pPr>
      <w:proofErr w:type="spellStart"/>
      <w:r w:rsidRPr="003E4605">
        <w:rPr>
          <w:i/>
          <w:color w:val="221F1F"/>
          <w:spacing w:val="-2"/>
          <w:sz w:val="24"/>
          <w:szCs w:val="24"/>
        </w:rPr>
        <w:t>Видытуристскихпоходов</w:t>
      </w:r>
      <w:proofErr w:type="spellEnd"/>
      <w:r w:rsidRPr="003E4605">
        <w:rPr>
          <w:i/>
          <w:color w:val="221F1F"/>
          <w:spacing w:val="-2"/>
          <w:sz w:val="24"/>
          <w:szCs w:val="24"/>
        </w:rPr>
        <w:t>.</w:t>
      </w:r>
    </w:p>
    <w:p w:rsidR="00530322" w:rsidRPr="003E4605" w:rsidRDefault="00530322" w:rsidP="00530322">
      <w:pPr>
        <w:pStyle w:val="a3"/>
        <w:spacing w:before="51"/>
        <w:rPr>
          <w:sz w:val="24"/>
          <w:szCs w:val="24"/>
        </w:rPr>
      </w:pPr>
      <w:proofErr w:type="spellStart"/>
      <w:proofErr w:type="gramStart"/>
      <w:r w:rsidRPr="003E4605">
        <w:rPr>
          <w:color w:val="221F1F"/>
          <w:sz w:val="24"/>
          <w:szCs w:val="24"/>
        </w:rPr>
        <w:t>Однодневныеимногодневные,местныеидальние</w:t>
      </w:r>
      <w:r w:rsidRPr="003E4605">
        <w:rPr>
          <w:color w:val="221F1F"/>
          <w:spacing w:val="-2"/>
          <w:sz w:val="24"/>
          <w:szCs w:val="24"/>
        </w:rPr>
        <w:t>туристскиепоходы</w:t>
      </w:r>
      <w:proofErr w:type="spellEnd"/>
      <w:proofErr w:type="gramEnd"/>
      <w:r w:rsidRPr="003E4605">
        <w:rPr>
          <w:color w:val="221F1F"/>
          <w:spacing w:val="-2"/>
          <w:sz w:val="24"/>
          <w:szCs w:val="24"/>
        </w:rPr>
        <w:t>.</w:t>
      </w:r>
    </w:p>
    <w:p w:rsidR="00530322" w:rsidRPr="003E4605" w:rsidRDefault="00530322" w:rsidP="00530322">
      <w:pPr>
        <w:spacing w:before="47"/>
        <w:ind w:left="222"/>
        <w:rPr>
          <w:i/>
          <w:sz w:val="24"/>
          <w:szCs w:val="24"/>
        </w:rPr>
      </w:pPr>
      <w:proofErr w:type="spellStart"/>
      <w:r w:rsidRPr="003E4605">
        <w:rPr>
          <w:i/>
          <w:color w:val="221F1F"/>
          <w:spacing w:val="-2"/>
          <w:sz w:val="24"/>
          <w:szCs w:val="24"/>
        </w:rPr>
        <w:t>Какориентироватьсянаместности</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spellStart"/>
      <w:r w:rsidRPr="003E4605">
        <w:rPr>
          <w:color w:val="221F1F"/>
          <w:sz w:val="24"/>
          <w:szCs w:val="24"/>
        </w:rPr>
        <w:t>ОриентированиепоСолнцу.Ориентированиепоприродным</w:t>
      </w:r>
      <w:r w:rsidRPr="003E4605">
        <w:rPr>
          <w:color w:val="221F1F"/>
          <w:spacing w:val="-2"/>
          <w:sz w:val="24"/>
          <w:szCs w:val="24"/>
        </w:rPr>
        <w:t>признакам</w:t>
      </w:r>
      <w:proofErr w:type="spellEnd"/>
      <w:r w:rsidRPr="003E4605">
        <w:rPr>
          <w:color w:val="221F1F"/>
          <w:spacing w:val="-2"/>
          <w:sz w:val="24"/>
          <w:szCs w:val="24"/>
        </w:rPr>
        <w:t>.</w:t>
      </w:r>
    </w:p>
    <w:p w:rsidR="00530322" w:rsidRPr="003E4605" w:rsidRDefault="00530322" w:rsidP="00530322">
      <w:pPr>
        <w:pStyle w:val="a3"/>
        <w:spacing w:before="47"/>
        <w:rPr>
          <w:sz w:val="24"/>
          <w:szCs w:val="24"/>
        </w:rPr>
      </w:pPr>
      <w:proofErr w:type="spellStart"/>
      <w:r w:rsidRPr="003E4605">
        <w:rPr>
          <w:color w:val="221F1F"/>
          <w:sz w:val="24"/>
          <w:szCs w:val="24"/>
        </w:rPr>
        <w:t>Ориентированиепоместнымпризнакам.</w:t>
      </w:r>
      <w:r w:rsidRPr="003E4605">
        <w:rPr>
          <w:color w:val="221F1F"/>
          <w:spacing w:val="-2"/>
          <w:sz w:val="24"/>
          <w:szCs w:val="24"/>
        </w:rPr>
        <w:t>Способы</w:t>
      </w:r>
      <w:proofErr w:type="spellEnd"/>
    </w:p>
    <w:p w:rsidR="00530322" w:rsidRPr="003E4605" w:rsidRDefault="00530322" w:rsidP="00530322">
      <w:pPr>
        <w:pStyle w:val="a3"/>
        <w:spacing w:before="50"/>
        <w:rPr>
          <w:sz w:val="24"/>
          <w:szCs w:val="24"/>
        </w:rPr>
      </w:pPr>
      <w:proofErr w:type="spellStart"/>
      <w:proofErr w:type="gramStart"/>
      <w:r w:rsidRPr="003E4605">
        <w:rPr>
          <w:color w:val="221F1F"/>
          <w:sz w:val="24"/>
          <w:szCs w:val="24"/>
        </w:rPr>
        <w:t>Определениясторонгоризонтапокомпасу,небеснымсветилами</w:t>
      </w:r>
      <w:r w:rsidRPr="003E4605">
        <w:rPr>
          <w:color w:val="221F1F"/>
          <w:spacing w:val="-2"/>
          <w:sz w:val="24"/>
          <w:szCs w:val="24"/>
        </w:rPr>
        <w:t>карте</w:t>
      </w:r>
      <w:proofErr w:type="spellEnd"/>
      <w:proofErr w:type="gramEnd"/>
      <w:r w:rsidRPr="003E4605">
        <w:rPr>
          <w:color w:val="221F1F"/>
          <w:spacing w:val="-2"/>
          <w:sz w:val="24"/>
          <w:szCs w:val="24"/>
        </w:rPr>
        <w:t>.</w:t>
      </w:r>
    </w:p>
    <w:p w:rsidR="00530322" w:rsidRPr="003E4605" w:rsidRDefault="00530322" w:rsidP="00530322">
      <w:pPr>
        <w:spacing w:before="48"/>
        <w:ind w:left="222"/>
        <w:jc w:val="both"/>
        <w:rPr>
          <w:i/>
          <w:sz w:val="24"/>
          <w:szCs w:val="24"/>
        </w:rPr>
      </w:pPr>
      <w:proofErr w:type="spellStart"/>
      <w:r w:rsidRPr="003E4605">
        <w:rPr>
          <w:i/>
          <w:color w:val="221F1F"/>
          <w:spacing w:val="-2"/>
          <w:sz w:val="24"/>
          <w:szCs w:val="24"/>
        </w:rPr>
        <w:t>Подготовкакпроведениютуристскогопохода</w:t>
      </w:r>
      <w:proofErr w:type="spellEnd"/>
      <w:r w:rsidRPr="003E4605">
        <w:rPr>
          <w:i/>
          <w:color w:val="221F1F"/>
          <w:spacing w:val="-2"/>
          <w:sz w:val="24"/>
          <w:szCs w:val="24"/>
        </w:rPr>
        <w:t>.</w:t>
      </w:r>
    </w:p>
    <w:p w:rsidR="00530322" w:rsidRPr="003E4605" w:rsidRDefault="00530322" w:rsidP="00530322">
      <w:pPr>
        <w:pStyle w:val="a3"/>
        <w:spacing w:before="48"/>
        <w:ind w:right="442"/>
        <w:jc w:val="both"/>
        <w:rPr>
          <w:sz w:val="24"/>
          <w:szCs w:val="24"/>
        </w:rPr>
      </w:pPr>
      <w:r w:rsidRPr="003E4605">
        <w:rPr>
          <w:color w:val="221F1F"/>
          <w:sz w:val="24"/>
          <w:szCs w:val="24"/>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530322" w:rsidRPr="003E4605" w:rsidRDefault="00530322" w:rsidP="00530322">
      <w:pPr>
        <w:spacing w:before="1"/>
        <w:ind w:left="222" w:right="447"/>
        <w:jc w:val="both"/>
        <w:rPr>
          <w:sz w:val="24"/>
          <w:szCs w:val="24"/>
        </w:rPr>
      </w:pPr>
      <w:r w:rsidRPr="003E4605">
        <w:rPr>
          <w:i/>
          <w:color w:val="221F1F"/>
          <w:sz w:val="24"/>
          <w:szCs w:val="24"/>
        </w:rPr>
        <w:t xml:space="preserve">Приметы, по которым можно определить </w:t>
      </w:r>
      <w:proofErr w:type="spellStart"/>
      <w:r w:rsidRPr="003E4605">
        <w:rPr>
          <w:i/>
          <w:color w:val="221F1F"/>
          <w:sz w:val="24"/>
          <w:szCs w:val="24"/>
        </w:rPr>
        <w:t>погоду.Какразвестикостёрпри</w:t>
      </w:r>
      <w:proofErr w:type="spellEnd"/>
      <w:r w:rsidRPr="003E4605">
        <w:rPr>
          <w:i/>
          <w:color w:val="221F1F"/>
          <w:sz w:val="24"/>
          <w:szCs w:val="24"/>
        </w:rPr>
        <w:t xml:space="preserve"> разной </w:t>
      </w:r>
      <w:proofErr w:type="spellStart"/>
      <w:r w:rsidRPr="003E4605">
        <w:rPr>
          <w:i/>
          <w:color w:val="221F1F"/>
          <w:sz w:val="24"/>
          <w:szCs w:val="24"/>
        </w:rPr>
        <w:t>погоде.</w:t>
      </w:r>
      <w:r w:rsidRPr="003E4605">
        <w:rPr>
          <w:color w:val="221F1F"/>
          <w:sz w:val="24"/>
          <w:szCs w:val="24"/>
        </w:rPr>
        <w:t>Выборместадлякостраиегорозжиг.Виды</w:t>
      </w:r>
      <w:r w:rsidRPr="003E4605">
        <w:rPr>
          <w:color w:val="221F1F"/>
          <w:spacing w:val="-2"/>
          <w:sz w:val="24"/>
          <w:szCs w:val="24"/>
        </w:rPr>
        <w:t>костров</w:t>
      </w:r>
      <w:proofErr w:type="spellEnd"/>
      <w:r w:rsidRPr="003E4605">
        <w:rPr>
          <w:color w:val="221F1F"/>
          <w:spacing w:val="-2"/>
          <w:sz w:val="24"/>
          <w:szCs w:val="24"/>
        </w:rPr>
        <w:t>.</w:t>
      </w:r>
    </w:p>
    <w:p w:rsidR="00530322" w:rsidRPr="003E4605" w:rsidRDefault="00530322" w:rsidP="00530322">
      <w:pPr>
        <w:spacing w:before="47"/>
        <w:ind w:left="222"/>
        <w:jc w:val="both"/>
        <w:rPr>
          <w:i/>
          <w:sz w:val="24"/>
          <w:szCs w:val="24"/>
        </w:rPr>
      </w:pPr>
      <w:proofErr w:type="spellStart"/>
      <w:r w:rsidRPr="003E4605">
        <w:rPr>
          <w:i/>
          <w:color w:val="221F1F"/>
          <w:sz w:val="24"/>
          <w:szCs w:val="24"/>
        </w:rPr>
        <w:t>Есливлесувасзастигла</w:t>
      </w:r>
      <w:r w:rsidRPr="003E4605">
        <w:rPr>
          <w:i/>
          <w:color w:val="221F1F"/>
          <w:spacing w:val="-2"/>
          <w:sz w:val="24"/>
          <w:szCs w:val="24"/>
        </w:rPr>
        <w:t>гроза</w:t>
      </w:r>
      <w:proofErr w:type="spellEnd"/>
      <w:r w:rsidRPr="003E4605">
        <w:rPr>
          <w:i/>
          <w:color w:val="221F1F"/>
          <w:spacing w:val="-2"/>
          <w:sz w:val="24"/>
          <w:szCs w:val="24"/>
        </w:rPr>
        <w:t>.</w:t>
      </w:r>
    </w:p>
    <w:p w:rsidR="00530322" w:rsidRPr="003E4605" w:rsidRDefault="00530322" w:rsidP="00530322">
      <w:pPr>
        <w:pStyle w:val="a3"/>
        <w:spacing w:before="48"/>
        <w:ind w:right="447"/>
        <w:jc w:val="both"/>
        <w:rPr>
          <w:sz w:val="24"/>
          <w:szCs w:val="24"/>
        </w:rPr>
      </w:pPr>
      <w:proofErr w:type="spellStart"/>
      <w:r w:rsidRPr="003E4605">
        <w:rPr>
          <w:color w:val="221F1F"/>
          <w:sz w:val="24"/>
          <w:szCs w:val="24"/>
        </w:rPr>
        <w:t>Признакиприближающейся</w:t>
      </w:r>
      <w:proofErr w:type="spellEnd"/>
      <w:r w:rsidRPr="003E4605">
        <w:rPr>
          <w:color w:val="221F1F"/>
          <w:sz w:val="24"/>
          <w:szCs w:val="24"/>
        </w:rPr>
        <w:t xml:space="preserve"> </w:t>
      </w:r>
      <w:proofErr w:type="spellStart"/>
      <w:r w:rsidRPr="003E4605">
        <w:rPr>
          <w:color w:val="221F1F"/>
          <w:spacing w:val="19"/>
          <w:sz w:val="24"/>
          <w:szCs w:val="24"/>
        </w:rPr>
        <w:t>грозы.</w:t>
      </w:r>
      <w:r w:rsidRPr="003E4605">
        <w:rPr>
          <w:color w:val="221F1F"/>
          <w:sz w:val="24"/>
          <w:szCs w:val="24"/>
        </w:rPr>
        <w:t>Правильное</w:t>
      </w:r>
      <w:proofErr w:type="spellEnd"/>
      <w:r w:rsidRPr="003E4605">
        <w:rPr>
          <w:color w:val="221F1F"/>
          <w:sz w:val="24"/>
          <w:szCs w:val="24"/>
        </w:rPr>
        <w:t xml:space="preserve"> </w:t>
      </w:r>
      <w:proofErr w:type="spellStart"/>
      <w:r w:rsidRPr="003E4605">
        <w:rPr>
          <w:color w:val="221F1F"/>
          <w:spacing w:val="21"/>
          <w:sz w:val="24"/>
          <w:szCs w:val="24"/>
        </w:rPr>
        <w:t>размещение</w:t>
      </w:r>
      <w:r w:rsidRPr="003E4605">
        <w:rPr>
          <w:color w:val="221F1F"/>
          <w:sz w:val="24"/>
          <w:szCs w:val="24"/>
        </w:rPr>
        <w:t>вукрытииво</w:t>
      </w:r>
      <w:proofErr w:type="spellEnd"/>
      <w:r w:rsidRPr="003E4605">
        <w:rPr>
          <w:color w:val="221F1F"/>
          <w:sz w:val="24"/>
          <w:szCs w:val="24"/>
        </w:rPr>
        <w:t xml:space="preserve"> время грозы.</w:t>
      </w:r>
    </w:p>
    <w:p w:rsidR="00530322" w:rsidRPr="003E4605" w:rsidRDefault="00530322" w:rsidP="00530322">
      <w:pPr>
        <w:pStyle w:val="2"/>
        <w:jc w:val="both"/>
        <w:rPr>
          <w:sz w:val="24"/>
          <w:szCs w:val="24"/>
        </w:rPr>
      </w:pPr>
      <w:proofErr w:type="spellStart"/>
      <w:r w:rsidRPr="003E4605">
        <w:rPr>
          <w:color w:val="221F1F"/>
          <w:sz w:val="24"/>
          <w:szCs w:val="24"/>
        </w:rPr>
        <w:t>Правилабезопасногоповедениявразличныхвидах</w:t>
      </w:r>
      <w:r w:rsidRPr="003E4605">
        <w:rPr>
          <w:color w:val="221F1F"/>
          <w:spacing w:val="-2"/>
          <w:sz w:val="24"/>
          <w:szCs w:val="24"/>
        </w:rPr>
        <w:t>походов</w:t>
      </w:r>
      <w:proofErr w:type="spellEnd"/>
    </w:p>
    <w:p w:rsidR="00530322" w:rsidRPr="003E4605" w:rsidRDefault="00530322" w:rsidP="00530322">
      <w:pPr>
        <w:spacing w:before="43"/>
        <w:ind w:left="222"/>
        <w:jc w:val="both"/>
        <w:rPr>
          <w:i/>
          <w:sz w:val="24"/>
          <w:szCs w:val="24"/>
        </w:rPr>
      </w:pPr>
      <w:proofErr w:type="spellStart"/>
      <w:r w:rsidRPr="003E4605">
        <w:rPr>
          <w:i/>
          <w:color w:val="221F1F"/>
          <w:sz w:val="24"/>
          <w:szCs w:val="24"/>
        </w:rPr>
        <w:t>Советынавсю</w:t>
      </w:r>
      <w:r w:rsidRPr="003E4605">
        <w:rPr>
          <w:i/>
          <w:color w:val="221F1F"/>
          <w:spacing w:val="-2"/>
          <w:sz w:val="24"/>
          <w:szCs w:val="24"/>
        </w:rPr>
        <w:t>жизнь</w:t>
      </w:r>
      <w:proofErr w:type="spellEnd"/>
      <w:r w:rsidRPr="003E4605">
        <w:rPr>
          <w:i/>
          <w:color w:val="221F1F"/>
          <w:spacing w:val="-2"/>
          <w:sz w:val="24"/>
          <w:szCs w:val="24"/>
        </w:rPr>
        <w:t>.</w:t>
      </w:r>
    </w:p>
    <w:p w:rsidR="00530322" w:rsidRPr="003E4605" w:rsidRDefault="00530322" w:rsidP="00530322">
      <w:pPr>
        <w:pStyle w:val="a3"/>
        <w:spacing w:before="48"/>
        <w:ind w:right="445"/>
        <w:jc w:val="both"/>
        <w:rPr>
          <w:sz w:val="24"/>
          <w:szCs w:val="24"/>
        </w:rPr>
      </w:pPr>
      <w:r w:rsidRPr="003E4605">
        <w:rPr>
          <w:color w:val="221F1F"/>
          <w:sz w:val="24"/>
          <w:szCs w:val="24"/>
        </w:rPr>
        <w:t>Пеший поход. Ведущий турист. Замыкающий турист. Техника движения по равнинной и пересечённой местности. Устройство бивака.</w:t>
      </w:r>
    </w:p>
    <w:p w:rsidR="00530322" w:rsidRPr="003E4605" w:rsidRDefault="00530322" w:rsidP="00530322">
      <w:pPr>
        <w:ind w:left="222"/>
        <w:jc w:val="both"/>
        <w:rPr>
          <w:i/>
          <w:sz w:val="24"/>
          <w:szCs w:val="24"/>
        </w:rPr>
      </w:pPr>
      <w:proofErr w:type="spellStart"/>
      <w:r w:rsidRPr="003E4605">
        <w:rPr>
          <w:i/>
          <w:color w:val="221F1F"/>
          <w:sz w:val="24"/>
          <w:szCs w:val="24"/>
        </w:rPr>
        <w:t>Лыжные</w:t>
      </w:r>
      <w:r w:rsidRPr="003E4605">
        <w:rPr>
          <w:i/>
          <w:color w:val="221F1F"/>
          <w:spacing w:val="-2"/>
          <w:sz w:val="24"/>
          <w:szCs w:val="24"/>
        </w:rPr>
        <w:t>походы</w:t>
      </w:r>
      <w:proofErr w:type="spellEnd"/>
      <w:r w:rsidRPr="003E4605">
        <w:rPr>
          <w:i/>
          <w:color w:val="221F1F"/>
          <w:spacing w:val="-2"/>
          <w:sz w:val="24"/>
          <w:szCs w:val="24"/>
        </w:rPr>
        <w:t>.</w:t>
      </w:r>
    </w:p>
    <w:p w:rsidR="00530322" w:rsidRPr="003E4605" w:rsidRDefault="00530322" w:rsidP="00530322">
      <w:pPr>
        <w:pStyle w:val="a3"/>
        <w:spacing w:before="48"/>
        <w:jc w:val="both"/>
        <w:rPr>
          <w:sz w:val="24"/>
          <w:szCs w:val="24"/>
        </w:rPr>
      </w:pPr>
      <w:proofErr w:type="spellStart"/>
      <w:r w:rsidRPr="003E4605">
        <w:rPr>
          <w:color w:val="221F1F"/>
          <w:sz w:val="24"/>
          <w:szCs w:val="24"/>
        </w:rPr>
        <w:t>Особенностиснаряжения.Организация</w:t>
      </w:r>
      <w:r w:rsidRPr="003E4605">
        <w:rPr>
          <w:color w:val="221F1F"/>
          <w:spacing w:val="-2"/>
          <w:sz w:val="24"/>
          <w:szCs w:val="24"/>
        </w:rPr>
        <w:t>движения</w:t>
      </w:r>
      <w:proofErr w:type="spellEnd"/>
      <w:r w:rsidRPr="003E4605">
        <w:rPr>
          <w:color w:val="221F1F"/>
          <w:spacing w:val="-2"/>
          <w:sz w:val="24"/>
          <w:szCs w:val="24"/>
        </w:rPr>
        <w:t>.</w:t>
      </w:r>
    </w:p>
    <w:p w:rsidR="00530322" w:rsidRPr="003E4605" w:rsidRDefault="00530322" w:rsidP="00530322">
      <w:pPr>
        <w:spacing w:before="63"/>
        <w:ind w:left="222"/>
        <w:rPr>
          <w:i/>
          <w:sz w:val="24"/>
          <w:szCs w:val="24"/>
        </w:rPr>
      </w:pPr>
      <w:proofErr w:type="spellStart"/>
      <w:r w:rsidRPr="003E4605">
        <w:rPr>
          <w:i/>
          <w:color w:val="221F1F"/>
          <w:sz w:val="24"/>
          <w:szCs w:val="24"/>
        </w:rPr>
        <w:t>Горные</w:t>
      </w:r>
      <w:r w:rsidRPr="003E4605">
        <w:rPr>
          <w:i/>
          <w:color w:val="221F1F"/>
          <w:spacing w:val="-2"/>
          <w:sz w:val="24"/>
          <w:szCs w:val="24"/>
        </w:rPr>
        <w:t>походы</w:t>
      </w:r>
      <w:proofErr w:type="spellEnd"/>
      <w:r w:rsidRPr="003E4605">
        <w:rPr>
          <w:i/>
          <w:color w:val="221F1F"/>
          <w:spacing w:val="-2"/>
          <w:sz w:val="24"/>
          <w:szCs w:val="24"/>
        </w:rPr>
        <w:t>.</w:t>
      </w:r>
    </w:p>
    <w:p w:rsidR="00530322" w:rsidRPr="003E4605" w:rsidRDefault="00530322" w:rsidP="00530322">
      <w:pPr>
        <w:pStyle w:val="a3"/>
        <w:spacing w:before="51"/>
        <w:rPr>
          <w:sz w:val="24"/>
          <w:szCs w:val="24"/>
        </w:rPr>
      </w:pPr>
      <w:proofErr w:type="spellStart"/>
      <w:r w:rsidRPr="003E4605">
        <w:rPr>
          <w:color w:val="221F1F"/>
          <w:sz w:val="24"/>
          <w:szCs w:val="24"/>
        </w:rPr>
        <w:t>Организациядвиженияприподъёмеи</w:t>
      </w:r>
      <w:r w:rsidRPr="003E4605">
        <w:rPr>
          <w:color w:val="221F1F"/>
          <w:spacing w:val="-2"/>
          <w:sz w:val="24"/>
          <w:szCs w:val="24"/>
        </w:rPr>
        <w:t>спуске</w:t>
      </w:r>
      <w:proofErr w:type="spellEnd"/>
      <w:r w:rsidRPr="003E4605">
        <w:rPr>
          <w:color w:val="221F1F"/>
          <w:spacing w:val="-2"/>
          <w:sz w:val="24"/>
          <w:szCs w:val="24"/>
        </w:rPr>
        <w:t>.</w:t>
      </w:r>
    </w:p>
    <w:p w:rsidR="00530322" w:rsidRPr="003E4605" w:rsidRDefault="00530322" w:rsidP="00530322">
      <w:pPr>
        <w:spacing w:before="47"/>
        <w:ind w:left="222"/>
        <w:rPr>
          <w:i/>
          <w:sz w:val="24"/>
          <w:szCs w:val="24"/>
        </w:rPr>
      </w:pPr>
      <w:proofErr w:type="spellStart"/>
      <w:r w:rsidRPr="003E4605">
        <w:rPr>
          <w:i/>
          <w:color w:val="221F1F"/>
          <w:sz w:val="24"/>
          <w:szCs w:val="24"/>
        </w:rPr>
        <w:t>Водныепоходы.Способыи</w:t>
      </w:r>
      <w:proofErr w:type="spellEnd"/>
      <w:r w:rsidRPr="003E4605">
        <w:rPr>
          <w:i/>
          <w:color w:val="221F1F"/>
          <w:sz w:val="24"/>
          <w:szCs w:val="24"/>
        </w:rPr>
        <w:t xml:space="preserve"> средства самопомощи и </w:t>
      </w:r>
      <w:proofErr w:type="spellStart"/>
      <w:r w:rsidRPr="003E4605">
        <w:rPr>
          <w:i/>
          <w:color w:val="221F1F"/>
          <w:sz w:val="24"/>
          <w:szCs w:val="24"/>
        </w:rPr>
        <w:t>взаимопомощивводных</w:t>
      </w:r>
      <w:proofErr w:type="spellEnd"/>
      <w:r w:rsidRPr="003E4605">
        <w:rPr>
          <w:i/>
          <w:color w:val="221F1F"/>
          <w:sz w:val="24"/>
          <w:szCs w:val="24"/>
        </w:rPr>
        <w:t xml:space="preserve"> </w:t>
      </w:r>
      <w:r w:rsidRPr="003E4605">
        <w:rPr>
          <w:i/>
          <w:color w:val="221F1F"/>
          <w:spacing w:val="-2"/>
          <w:sz w:val="24"/>
          <w:szCs w:val="24"/>
        </w:rPr>
        <w:t>походах.</w:t>
      </w:r>
    </w:p>
    <w:p w:rsidR="00530322" w:rsidRPr="003E4605" w:rsidRDefault="00530322" w:rsidP="00530322">
      <w:pPr>
        <w:pStyle w:val="a3"/>
        <w:spacing w:before="1"/>
        <w:rPr>
          <w:sz w:val="24"/>
          <w:szCs w:val="24"/>
        </w:rPr>
      </w:pPr>
      <w:proofErr w:type="spellStart"/>
      <w:r w:rsidRPr="003E4605">
        <w:rPr>
          <w:color w:val="221F1F"/>
          <w:sz w:val="24"/>
          <w:szCs w:val="24"/>
        </w:rPr>
        <w:t>Плавучиесредства.Общийраспорядокходовогодня.Правиладействия</w:t>
      </w:r>
      <w:proofErr w:type="spellEnd"/>
      <w:r w:rsidRPr="003E4605">
        <w:rPr>
          <w:color w:val="221F1F"/>
          <w:sz w:val="24"/>
          <w:szCs w:val="24"/>
        </w:rPr>
        <w:t xml:space="preserve"> во время аварии судна.</w:t>
      </w:r>
    </w:p>
    <w:p w:rsidR="00530322" w:rsidRPr="003E4605" w:rsidRDefault="00530322" w:rsidP="00530322">
      <w:pPr>
        <w:pStyle w:val="2"/>
        <w:spacing w:before="4"/>
        <w:rPr>
          <w:sz w:val="24"/>
          <w:szCs w:val="24"/>
        </w:rPr>
      </w:pPr>
      <w:r w:rsidRPr="003E4605">
        <w:rPr>
          <w:color w:val="221F1F"/>
          <w:sz w:val="24"/>
          <w:szCs w:val="24"/>
        </w:rPr>
        <w:t xml:space="preserve">Безопасное </w:t>
      </w:r>
      <w:proofErr w:type="spellStart"/>
      <w:r w:rsidRPr="003E4605">
        <w:rPr>
          <w:color w:val="221F1F"/>
          <w:sz w:val="24"/>
          <w:szCs w:val="24"/>
        </w:rPr>
        <w:t>поведениеприавтономном</w:t>
      </w:r>
      <w:r w:rsidRPr="003E4605">
        <w:rPr>
          <w:color w:val="221F1F"/>
          <w:spacing w:val="-2"/>
          <w:sz w:val="24"/>
          <w:szCs w:val="24"/>
        </w:rPr>
        <w:t>существовании</w:t>
      </w:r>
      <w:proofErr w:type="spellEnd"/>
    </w:p>
    <w:p w:rsidR="00530322" w:rsidRPr="003E4605" w:rsidRDefault="00530322" w:rsidP="00530322">
      <w:pPr>
        <w:spacing w:before="43"/>
        <w:ind w:left="222" w:right="524"/>
        <w:rPr>
          <w:i/>
          <w:sz w:val="24"/>
          <w:szCs w:val="24"/>
        </w:rPr>
      </w:pPr>
      <w:r w:rsidRPr="003E4605">
        <w:rPr>
          <w:i/>
          <w:color w:val="221F1F"/>
          <w:sz w:val="24"/>
          <w:szCs w:val="24"/>
        </w:rPr>
        <w:t>Поведениечеловекавусловияхавтономногосуществованиявприродной</w:t>
      </w:r>
      <w:r w:rsidRPr="003E4605">
        <w:rPr>
          <w:i/>
          <w:color w:val="221F1F"/>
          <w:spacing w:val="-2"/>
          <w:sz w:val="24"/>
          <w:szCs w:val="24"/>
        </w:rPr>
        <w:t>среде.</w:t>
      </w:r>
    </w:p>
    <w:p w:rsidR="00530322" w:rsidRPr="003E4605" w:rsidRDefault="00530322" w:rsidP="00530322">
      <w:pPr>
        <w:pStyle w:val="a3"/>
        <w:rPr>
          <w:sz w:val="24"/>
          <w:szCs w:val="24"/>
        </w:rPr>
      </w:pPr>
      <w:r w:rsidRPr="003E4605">
        <w:rPr>
          <w:color w:val="221F1F"/>
          <w:sz w:val="24"/>
          <w:szCs w:val="24"/>
        </w:rPr>
        <w:t xml:space="preserve">Факторы, </w:t>
      </w:r>
      <w:proofErr w:type="spellStart"/>
      <w:r w:rsidRPr="003E4605">
        <w:rPr>
          <w:color w:val="221F1F"/>
          <w:sz w:val="24"/>
          <w:szCs w:val="24"/>
        </w:rPr>
        <w:t>способствующиеи</w:t>
      </w:r>
      <w:proofErr w:type="spellEnd"/>
      <w:r w:rsidRPr="003E4605">
        <w:rPr>
          <w:color w:val="221F1F"/>
          <w:sz w:val="24"/>
          <w:szCs w:val="24"/>
        </w:rPr>
        <w:t xml:space="preserve"> </w:t>
      </w:r>
      <w:proofErr w:type="spellStart"/>
      <w:r w:rsidRPr="003E4605">
        <w:rPr>
          <w:color w:val="221F1F"/>
          <w:sz w:val="24"/>
          <w:szCs w:val="24"/>
        </w:rPr>
        <w:t>препятствующиевыживанию</w:t>
      </w:r>
      <w:proofErr w:type="spellEnd"/>
      <w:r w:rsidRPr="003E4605">
        <w:rPr>
          <w:color w:val="221F1F"/>
          <w:sz w:val="24"/>
          <w:szCs w:val="24"/>
        </w:rPr>
        <w:t xml:space="preserve"> </w:t>
      </w:r>
      <w:proofErr w:type="spellStart"/>
      <w:r w:rsidRPr="003E4605">
        <w:rPr>
          <w:color w:val="221F1F"/>
          <w:sz w:val="24"/>
          <w:szCs w:val="24"/>
        </w:rPr>
        <w:t>приавтономном</w:t>
      </w:r>
      <w:proofErr w:type="spellEnd"/>
      <w:r w:rsidRPr="003E4605">
        <w:rPr>
          <w:color w:val="221F1F"/>
          <w:sz w:val="24"/>
          <w:szCs w:val="24"/>
        </w:rPr>
        <w:t xml:space="preserve"> </w:t>
      </w:r>
      <w:r w:rsidRPr="003E4605">
        <w:rPr>
          <w:color w:val="221F1F"/>
          <w:spacing w:val="-2"/>
          <w:sz w:val="24"/>
          <w:szCs w:val="24"/>
        </w:rPr>
        <w:t>существовании.</w:t>
      </w:r>
    </w:p>
    <w:p w:rsidR="00530322" w:rsidRPr="003E4605" w:rsidRDefault="00530322" w:rsidP="00530322">
      <w:pPr>
        <w:ind w:left="222"/>
        <w:rPr>
          <w:i/>
          <w:sz w:val="24"/>
          <w:szCs w:val="24"/>
        </w:rPr>
      </w:pPr>
      <w:proofErr w:type="spellStart"/>
      <w:r w:rsidRPr="003E4605">
        <w:rPr>
          <w:i/>
          <w:color w:val="221F1F"/>
          <w:sz w:val="24"/>
          <w:szCs w:val="24"/>
        </w:rPr>
        <w:t>Добровольнаяивынужденнаяавтономиячеловекавприродной</w:t>
      </w:r>
      <w:r w:rsidRPr="003E4605">
        <w:rPr>
          <w:i/>
          <w:color w:val="221F1F"/>
          <w:spacing w:val="-2"/>
          <w:sz w:val="24"/>
          <w:szCs w:val="24"/>
        </w:rPr>
        <w:t>среде</w:t>
      </w:r>
      <w:proofErr w:type="spellEnd"/>
      <w:r w:rsidRPr="003E4605">
        <w:rPr>
          <w:i/>
          <w:color w:val="221F1F"/>
          <w:spacing w:val="-2"/>
          <w:sz w:val="24"/>
          <w:szCs w:val="24"/>
        </w:rPr>
        <w:t>.</w:t>
      </w:r>
    </w:p>
    <w:p w:rsidR="00530322" w:rsidRPr="003E4605" w:rsidRDefault="00530322" w:rsidP="00530322">
      <w:pPr>
        <w:pStyle w:val="a3"/>
        <w:spacing w:before="43"/>
        <w:rPr>
          <w:sz w:val="24"/>
          <w:szCs w:val="24"/>
        </w:rPr>
      </w:pPr>
      <w:r w:rsidRPr="003E4605">
        <w:rPr>
          <w:color w:val="221F1F"/>
          <w:sz w:val="24"/>
          <w:szCs w:val="24"/>
        </w:rPr>
        <w:t xml:space="preserve">Характерные особенности добровольного и вынужденного </w:t>
      </w:r>
      <w:proofErr w:type="spellStart"/>
      <w:r w:rsidRPr="003E4605">
        <w:rPr>
          <w:color w:val="221F1F"/>
          <w:sz w:val="24"/>
          <w:szCs w:val="24"/>
        </w:rPr>
        <w:t>существованияв</w:t>
      </w:r>
      <w:r w:rsidRPr="003E4605">
        <w:rPr>
          <w:color w:val="221F1F"/>
          <w:spacing w:val="-2"/>
          <w:sz w:val="24"/>
          <w:szCs w:val="24"/>
        </w:rPr>
        <w:t>природе</w:t>
      </w:r>
      <w:proofErr w:type="spellEnd"/>
      <w:r w:rsidRPr="003E4605">
        <w:rPr>
          <w:color w:val="221F1F"/>
          <w:spacing w:val="-2"/>
          <w:sz w:val="24"/>
          <w:szCs w:val="24"/>
        </w:rPr>
        <w:t>.</w:t>
      </w:r>
    </w:p>
    <w:p w:rsidR="00530322" w:rsidRPr="003E4605" w:rsidRDefault="00530322" w:rsidP="00530322">
      <w:pPr>
        <w:ind w:left="222"/>
        <w:rPr>
          <w:i/>
          <w:sz w:val="24"/>
          <w:szCs w:val="24"/>
        </w:rPr>
      </w:pPr>
      <w:proofErr w:type="spellStart"/>
      <w:r w:rsidRPr="003E4605">
        <w:rPr>
          <w:i/>
          <w:color w:val="221F1F"/>
          <w:sz w:val="24"/>
          <w:szCs w:val="24"/>
        </w:rPr>
        <w:t>Организацияночлегапри</w:t>
      </w:r>
      <w:proofErr w:type="spellEnd"/>
      <w:r>
        <w:rPr>
          <w:i/>
          <w:color w:val="221F1F"/>
          <w:sz w:val="24"/>
          <w:szCs w:val="24"/>
        </w:rPr>
        <w:t xml:space="preserve"> </w:t>
      </w:r>
      <w:proofErr w:type="spellStart"/>
      <w:r>
        <w:rPr>
          <w:i/>
          <w:color w:val="221F1F"/>
          <w:sz w:val="24"/>
          <w:szCs w:val="24"/>
        </w:rPr>
        <w:t>а</w:t>
      </w:r>
      <w:r w:rsidRPr="003E4605">
        <w:rPr>
          <w:i/>
          <w:color w:val="221F1F"/>
          <w:sz w:val="24"/>
          <w:szCs w:val="24"/>
        </w:rPr>
        <w:t>втономном</w:t>
      </w:r>
      <w:r w:rsidRPr="003E4605">
        <w:rPr>
          <w:i/>
          <w:color w:val="221F1F"/>
          <w:spacing w:val="-2"/>
          <w:sz w:val="24"/>
          <w:szCs w:val="24"/>
        </w:rPr>
        <w:t>существовании</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spellStart"/>
      <w:r w:rsidRPr="003E4605">
        <w:rPr>
          <w:color w:val="221F1F"/>
          <w:sz w:val="24"/>
          <w:szCs w:val="24"/>
        </w:rPr>
        <w:t>Сооружениевременногожилища.Добываниеогняспомощьюразличных</w:t>
      </w:r>
      <w:proofErr w:type="spellEnd"/>
      <w:r w:rsidRPr="003E4605">
        <w:rPr>
          <w:color w:val="221F1F"/>
          <w:sz w:val="24"/>
          <w:szCs w:val="24"/>
        </w:rPr>
        <w:t xml:space="preserve"> </w:t>
      </w:r>
      <w:r w:rsidRPr="003E4605">
        <w:rPr>
          <w:color w:val="221F1F"/>
          <w:spacing w:val="-2"/>
          <w:sz w:val="24"/>
          <w:szCs w:val="24"/>
        </w:rPr>
        <w:t>предметов.</w:t>
      </w:r>
    </w:p>
    <w:p w:rsidR="00530322" w:rsidRPr="003E4605" w:rsidRDefault="00530322" w:rsidP="00530322">
      <w:pPr>
        <w:ind w:left="222"/>
        <w:rPr>
          <w:i/>
          <w:sz w:val="24"/>
          <w:szCs w:val="24"/>
        </w:rPr>
      </w:pPr>
      <w:proofErr w:type="spellStart"/>
      <w:r w:rsidRPr="003E4605">
        <w:rPr>
          <w:i/>
          <w:color w:val="221F1F"/>
          <w:sz w:val="24"/>
          <w:szCs w:val="24"/>
        </w:rPr>
        <w:t>Какдобытьпитьёипищувусловиях</w:t>
      </w:r>
      <w:r w:rsidRPr="003E4605">
        <w:rPr>
          <w:i/>
          <w:color w:val="221F1F"/>
          <w:spacing w:val="-2"/>
          <w:sz w:val="24"/>
          <w:szCs w:val="24"/>
        </w:rPr>
        <w:t>автономии</w:t>
      </w:r>
      <w:proofErr w:type="spellEnd"/>
      <w:r w:rsidRPr="003E4605">
        <w:rPr>
          <w:i/>
          <w:color w:val="221F1F"/>
          <w:spacing w:val="-2"/>
          <w:sz w:val="24"/>
          <w:szCs w:val="24"/>
        </w:rPr>
        <w:t>.</w:t>
      </w:r>
    </w:p>
    <w:p w:rsidR="00530322" w:rsidRPr="003E4605" w:rsidRDefault="00530322" w:rsidP="00530322">
      <w:pPr>
        <w:pStyle w:val="a3"/>
        <w:spacing w:before="50"/>
        <w:ind w:right="524"/>
        <w:rPr>
          <w:sz w:val="24"/>
          <w:szCs w:val="24"/>
        </w:rPr>
      </w:pPr>
      <w:proofErr w:type="spellStart"/>
      <w:proofErr w:type="gramStart"/>
      <w:r w:rsidRPr="003E4605">
        <w:rPr>
          <w:color w:val="221F1F"/>
          <w:sz w:val="24"/>
          <w:szCs w:val="24"/>
        </w:rPr>
        <w:t>Растения,грибы</w:t>
      </w:r>
      <w:proofErr w:type="gramEnd"/>
      <w:r w:rsidRPr="003E4605">
        <w:rPr>
          <w:color w:val="221F1F"/>
          <w:sz w:val="24"/>
          <w:szCs w:val="24"/>
        </w:rPr>
        <w:t>,орехи,которыеможноупотреблятьвпищу.Очистка</w:t>
      </w:r>
      <w:proofErr w:type="spellEnd"/>
      <w:r w:rsidRPr="003E4605">
        <w:rPr>
          <w:color w:val="221F1F"/>
          <w:sz w:val="24"/>
          <w:szCs w:val="24"/>
        </w:rPr>
        <w:t xml:space="preserve"> и</w:t>
      </w:r>
      <w:r>
        <w:rPr>
          <w:color w:val="221F1F"/>
          <w:sz w:val="24"/>
          <w:szCs w:val="24"/>
        </w:rPr>
        <w:t xml:space="preserve"> о</w:t>
      </w:r>
      <w:r w:rsidRPr="003E4605">
        <w:rPr>
          <w:color w:val="221F1F"/>
          <w:sz w:val="24"/>
          <w:szCs w:val="24"/>
        </w:rPr>
        <w:t>беззараживание вод.</w:t>
      </w:r>
    </w:p>
    <w:p w:rsidR="00530322" w:rsidRDefault="00530322" w:rsidP="00530322">
      <w:pPr>
        <w:ind w:left="222"/>
        <w:rPr>
          <w:color w:val="221F1F"/>
          <w:sz w:val="24"/>
          <w:szCs w:val="24"/>
        </w:rPr>
      </w:pPr>
      <w:proofErr w:type="spellStart"/>
      <w:r w:rsidRPr="003E4605">
        <w:rPr>
          <w:i/>
          <w:color w:val="221F1F"/>
          <w:spacing w:val="-2"/>
          <w:sz w:val="24"/>
          <w:szCs w:val="24"/>
        </w:rPr>
        <w:t>Какподатьсигналыбедствия.</w:t>
      </w:r>
      <w:r w:rsidRPr="003E4605">
        <w:rPr>
          <w:color w:val="221F1F"/>
          <w:sz w:val="24"/>
          <w:szCs w:val="24"/>
        </w:rPr>
        <w:t>Различные</w:t>
      </w:r>
      <w:proofErr w:type="spellEnd"/>
      <w:r w:rsidRPr="003E4605">
        <w:rPr>
          <w:color w:val="221F1F"/>
          <w:sz w:val="24"/>
          <w:szCs w:val="24"/>
        </w:rPr>
        <w:t xml:space="preserve"> средства аварийной сигнализации. </w:t>
      </w:r>
    </w:p>
    <w:p w:rsidR="00530322" w:rsidRDefault="00530322" w:rsidP="00530322">
      <w:pPr>
        <w:ind w:left="222"/>
        <w:rPr>
          <w:b/>
          <w:color w:val="221F1F"/>
          <w:sz w:val="24"/>
          <w:szCs w:val="24"/>
        </w:rPr>
      </w:pPr>
      <w:r w:rsidRPr="003E4605">
        <w:rPr>
          <w:b/>
          <w:color w:val="221F1F"/>
          <w:sz w:val="24"/>
          <w:szCs w:val="24"/>
        </w:rPr>
        <w:t xml:space="preserve">Опасные встречи в природных условиях </w:t>
      </w:r>
    </w:p>
    <w:p w:rsidR="00530322" w:rsidRPr="003E4605" w:rsidRDefault="00530322" w:rsidP="00530322">
      <w:pPr>
        <w:ind w:left="222"/>
        <w:rPr>
          <w:i/>
          <w:sz w:val="24"/>
          <w:szCs w:val="24"/>
        </w:rPr>
      </w:pPr>
      <w:r w:rsidRPr="003E4605">
        <w:rPr>
          <w:i/>
          <w:color w:val="221F1F"/>
          <w:sz w:val="24"/>
          <w:szCs w:val="24"/>
        </w:rPr>
        <w:t>Безопасность при встрече с дикими животными.</w:t>
      </w:r>
    </w:p>
    <w:p w:rsidR="00530322" w:rsidRPr="003E4605" w:rsidRDefault="00530322" w:rsidP="00530322">
      <w:pPr>
        <w:pStyle w:val="a3"/>
        <w:rPr>
          <w:sz w:val="24"/>
          <w:szCs w:val="24"/>
        </w:rPr>
      </w:pPr>
      <w:proofErr w:type="spellStart"/>
      <w:proofErr w:type="gramStart"/>
      <w:r w:rsidRPr="003E4605">
        <w:rPr>
          <w:color w:val="221F1F"/>
          <w:sz w:val="24"/>
          <w:szCs w:val="24"/>
        </w:rPr>
        <w:t>Правилаповеденияпривстречесдикимиживотными</w:t>
      </w:r>
      <w:proofErr w:type="spellEnd"/>
      <w:r w:rsidRPr="003E4605">
        <w:rPr>
          <w:color w:val="221F1F"/>
          <w:sz w:val="24"/>
          <w:szCs w:val="24"/>
        </w:rPr>
        <w:t>(</w:t>
      </w:r>
      <w:proofErr w:type="spellStart"/>
      <w:proofErr w:type="gramEnd"/>
      <w:r w:rsidRPr="003E4605">
        <w:rPr>
          <w:color w:val="221F1F"/>
          <w:sz w:val="24"/>
          <w:szCs w:val="24"/>
        </w:rPr>
        <w:t>лосем,кабаном</w:t>
      </w:r>
      <w:proofErr w:type="spellEnd"/>
      <w:r w:rsidRPr="003E4605">
        <w:rPr>
          <w:color w:val="221F1F"/>
          <w:sz w:val="24"/>
          <w:szCs w:val="24"/>
        </w:rPr>
        <w:t>, волком, медведем и др.</w:t>
      </w:r>
    </w:p>
    <w:p w:rsidR="00530322" w:rsidRPr="003E4605" w:rsidRDefault="00530322" w:rsidP="00530322">
      <w:pPr>
        <w:spacing w:before="2"/>
        <w:ind w:left="222"/>
        <w:rPr>
          <w:i/>
          <w:sz w:val="24"/>
          <w:szCs w:val="24"/>
        </w:rPr>
      </w:pPr>
      <w:proofErr w:type="spellStart"/>
      <w:r w:rsidRPr="003E4605">
        <w:rPr>
          <w:i/>
          <w:color w:val="221F1F"/>
          <w:sz w:val="24"/>
          <w:szCs w:val="24"/>
        </w:rPr>
        <w:t>Безопасностьпривстречесо</w:t>
      </w:r>
      <w:r w:rsidRPr="003E4605">
        <w:rPr>
          <w:i/>
          <w:color w:val="221F1F"/>
          <w:spacing w:val="-2"/>
          <w:sz w:val="24"/>
          <w:szCs w:val="24"/>
        </w:rPr>
        <w:t>змеёй</w:t>
      </w:r>
      <w:proofErr w:type="spellEnd"/>
      <w:r w:rsidRPr="003E4605">
        <w:rPr>
          <w:i/>
          <w:color w:val="221F1F"/>
          <w:spacing w:val="-2"/>
          <w:sz w:val="24"/>
          <w:szCs w:val="24"/>
        </w:rPr>
        <w:t>.</w:t>
      </w:r>
    </w:p>
    <w:p w:rsidR="00530322" w:rsidRPr="003E4605" w:rsidRDefault="00530322" w:rsidP="00530322">
      <w:pPr>
        <w:spacing w:before="48"/>
        <w:ind w:left="222" w:right="524"/>
        <w:rPr>
          <w:i/>
          <w:sz w:val="24"/>
          <w:szCs w:val="24"/>
        </w:rPr>
      </w:pPr>
      <w:r w:rsidRPr="003E4605">
        <w:rPr>
          <w:i/>
          <w:color w:val="221F1F"/>
          <w:sz w:val="24"/>
          <w:szCs w:val="24"/>
        </w:rPr>
        <w:t xml:space="preserve">Защита от комаров, мошки и других </w:t>
      </w:r>
      <w:proofErr w:type="spellStart"/>
      <w:r w:rsidRPr="003E4605">
        <w:rPr>
          <w:i/>
          <w:color w:val="221F1F"/>
          <w:sz w:val="24"/>
          <w:szCs w:val="24"/>
        </w:rPr>
        <w:t>насекомых.Профилактикаклещевого</w:t>
      </w:r>
      <w:proofErr w:type="spellEnd"/>
      <w:r w:rsidRPr="003E4605">
        <w:rPr>
          <w:i/>
          <w:color w:val="221F1F"/>
          <w:sz w:val="24"/>
          <w:szCs w:val="24"/>
        </w:rPr>
        <w:t xml:space="preserve"> </w:t>
      </w:r>
      <w:r w:rsidRPr="003E4605">
        <w:rPr>
          <w:i/>
          <w:color w:val="221F1F"/>
          <w:spacing w:val="-2"/>
          <w:sz w:val="24"/>
          <w:szCs w:val="24"/>
        </w:rPr>
        <w:t>энцефалита.</w:t>
      </w:r>
    </w:p>
    <w:p w:rsidR="00530322" w:rsidRPr="003E4605" w:rsidRDefault="00530322" w:rsidP="00530322">
      <w:pPr>
        <w:pStyle w:val="a3"/>
        <w:spacing w:before="1"/>
        <w:rPr>
          <w:sz w:val="24"/>
          <w:szCs w:val="24"/>
        </w:rPr>
      </w:pPr>
      <w:proofErr w:type="spellStart"/>
      <w:proofErr w:type="gramStart"/>
      <w:r w:rsidRPr="003E4605">
        <w:rPr>
          <w:color w:val="221F1F"/>
          <w:sz w:val="24"/>
          <w:szCs w:val="24"/>
        </w:rPr>
        <w:t>Клещевойвирусныйэнцефалит,егопереносчики</w:t>
      </w:r>
      <w:proofErr w:type="gramEnd"/>
      <w:r w:rsidRPr="003E4605">
        <w:rPr>
          <w:color w:val="221F1F"/>
          <w:sz w:val="24"/>
          <w:szCs w:val="24"/>
        </w:rPr>
        <w:t>,местаивремяпередачи</w:t>
      </w:r>
      <w:proofErr w:type="spellEnd"/>
      <w:r w:rsidRPr="003E4605">
        <w:rPr>
          <w:color w:val="221F1F"/>
          <w:sz w:val="24"/>
          <w:szCs w:val="24"/>
        </w:rPr>
        <w:t>, последствия заболевания. Способы удаления клещей с тела.</w:t>
      </w:r>
    </w:p>
    <w:p w:rsidR="00530322" w:rsidRPr="003E4605" w:rsidRDefault="00530322" w:rsidP="00530322">
      <w:pPr>
        <w:pStyle w:val="2"/>
        <w:spacing w:before="3"/>
        <w:rPr>
          <w:sz w:val="24"/>
          <w:szCs w:val="24"/>
        </w:rPr>
      </w:pPr>
      <w:proofErr w:type="spellStart"/>
      <w:r w:rsidRPr="003E4605">
        <w:rPr>
          <w:color w:val="221F1F"/>
          <w:sz w:val="24"/>
          <w:szCs w:val="24"/>
        </w:rPr>
        <w:t>Чрезвычайныеситуацииприродного</w:t>
      </w:r>
      <w:r w:rsidRPr="003E4605">
        <w:rPr>
          <w:color w:val="221F1F"/>
          <w:spacing w:val="-2"/>
          <w:sz w:val="24"/>
          <w:szCs w:val="24"/>
        </w:rPr>
        <w:t>характера</w:t>
      </w:r>
      <w:proofErr w:type="spellEnd"/>
    </w:p>
    <w:p w:rsidR="00530322" w:rsidRPr="003E4605" w:rsidRDefault="00530322" w:rsidP="00530322">
      <w:pPr>
        <w:spacing w:before="43"/>
        <w:ind w:left="222" w:right="778"/>
        <w:rPr>
          <w:i/>
          <w:sz w:val="24"/>
          <w:szCs w:val="24"/>
        </w:rPr>
      </w:pPr>
      <w:r w:rsidRPr="003E4605">
        <w:rPr>
          <w:i/>
          <w:color w:val="221F1F"/>
          <w:sz w:val="24"/>
          <w:szCs w:val="24"/>
        </w:rPr>
        <w:t xml:space="preserve">Классификация чрезвычайных ситуаций природного характера. </w:t>
      </w:r>
      <w:proofErr w:type="spellStart"/>
      <w:r w:rsidRPr="003E4605">
        <w:rPr>
          <w:i/>
          <w:color w:val="221F1F"/>
          <w:spacing w:val="-2"/>
          <w:sz w:val="24"/>
          <w:szCs w:val="24"/>
        </w:rPr>
        <w:t>Чрезвычайныеситуациигеологическогопроисхождения.Землетрясение</w:t>
      </w:r>
      <w:proofErr w:type="spellEnd"/>
      <w:r w:rsidRPr="003E4605">
        <w:rPr>
          <w:i/>
          <w:color w:val="221F1F"/>
          <w:spacing w:val="-2"/>
          <w:sz w:val="24"/>
          <w:szCs w:val="24"/>
        </w:rPr>
        <w:t>.</w:t>
      </w:r>
    </w:p>
    <w:p w:rsidR="00530322" w:rsidRPr="003E4605" w:rsidRDefault="00530322" w:rsidP="00530322">
      <w:pPr>
        <w:pStyle w:val="a3"/>
        <w:rPr>
          <w:sz w:val="24"/>
          <w:szCs w:val="24"/>
        </w:rPr>
      </w:pPr>
      <w:proofErr w:type="spellStart"/>
      <w:r w:rsidRPr="003E4605">
        <w:rPr>
          <w:color w:val="221F1F"/>
          <w:sz w:val="24"/>
          <w:szCs w:val="24"/>
        </w:rPr>
        <w:t>Правилаприподготовкекземлетрясению.Чтонужноделатьвовремя</w:t>
      </w:r>
      <w:proofErr w:type="spellEnd"/>
      <w:r w:rsidRPr="003E4605">
        <w:rPr>
          <w:color w:val="221F1F"/>
          <w:sz w:val="24"/>
          <w:szCs w:val="24"/>
        </w:rPr>
        <w:t xml:space="preserve"> </w:t>
      </w:r>
      <w:r w:rsidRPr="003E4605">
        <w:rPr>
          <w:color w:val="221F1F"/>
          <w:spacing w:val="-2"/>
          <w:sz w:val="24"/>
          <w:szCs w:val="24"/>
        </w:rPr>
        <w:t>землетрясения.</w:t>
      </w:r>
    </w:p>
    <w:p w:rsidR="00530322" w:rsidRPr="003E4605" w:rsidRDefault="00530322" w:rsidP="00530322">
      <w:pPr>
        <w:ind w:left="222" w:right="2140"/>
        <w:rPr>
          <w:i/>
          <w:sz w:val="24"/>
          <w:szCs w:val="24"/>
        </w:rPr>
      </w:pPr>
      <w:proofErr w:type="spellStart"/>
      <w:r w:rsidRPr="003E4605">
        <w:rPr>
          <w:i/>
          <w:color w:val="221F1F"/>
          <w:sz w:val="24"/>
          <w:szCs w:val="24"/>
        </w:rPr>
        <w:t>Чрезвычайныеситуациигеологическогопроисхождения</w:t>
      </w:r>
      <w:proofErr w:type="spellEnd"/>
      <w:r w:rsidRPr="003E4605">
        <w:rPr>
          <w:i/>
          <w:color w:val="221F1F"/>
          <w:sz w:val="24"/>
          <w:szCs w:val="24"/>
        </w:rPr>
        <w:t>. Извержения вулканов. Оползни, обвалы.</w:t>
      </w:r>
    </w:p>
    <w:p w:rsidR="00530322" w:rsidRPr="003E4605" w:rsidRDefault="00530322" w:rsidP="00530322">
      <w:pPr>
        <w:pStyle w:val="a3"/>
        <w:spacing w:before="63"/>
        <w:ind w:right="446"/>
        <w:jc w:val="both"/>
        <w:rPr>
          <w:sz w:val="24"/>
          <w:szCs w:val="24"/>
        </w:rPr>
      </w:pPr>
      <w:r w:rsidRPr="003E4605">
        <w:rPr>
          <w:color w:val="221F1F"/>
          <w:sz w:val="24"/>
          <w:szCs w:val="24"/>
        </w:rPr>
        <w:t>Что нужно делать при поступившем сигнале о начале стихийного бедствия геологического происхождения.</w:t>
      </w:r>
    </w:p>
    <w:p w:rsidR="00530322" w:rsidRPr="003E4605" w:rsidRDefault="00530322" w:rsidP="00530322">
      <w:pPr>
        <w:ind w:left="222"/>
        <w:jc w:val="both"/>
        <w:rPr>
          <w:i/>
          <w:sz w:val="24"/>
          <w:szCs w:val="24"/>
        </w:rPr>
      </w:pPr>
      <w:proofErr w:type="spellStart"/>
      <w:r w:rsidRPr="003E4605">
        <w:rPr>
          <w:i/>
          <w:color w:val="221F1F"/>
          <w:sz w:val="24"/>
          <w:szCs w:val="24"/>
        </w:rPr>
        <w:t>Чрезвычайныеситуацииметеорологического</w:t>
      </w:r>
      <w:r w:rsidRPr="003E4605">
        <w:rPr>
          <w:i/>
          <w:color w:val="221F1F"/>
          <w:spacing w:val="-2"/>
          <w:sz w:val="24"/>
          <w:szCs w:val="24"/>
        </w:rPr>
        <w:t>происхождения</w:t>
      </w:r>
      <w:proofErr w:type="spellEnd"/>
      <w:r w:rsidRPr="003E4605">
        <w:rPr>
          <w:i/>
          <w:color w:val="221F1F"/>
          <w:spacing w:val="-2"/>
          <w:sz w:val="24"/>
          <w:szCs w:val="24"/>
        </w:rPr>
        <w:t>.</w:t>
      </w:r>
    </w:p>
    <w:p w:rsidR="00530322" w:rsidRPr="003E4605" w:rsidRDefault="00530322" w:rsidP="00530322">
      <w:pPr>
        <w:pStyle w:val="a3"/>
        <w:spacing w:before="48"/>
        <w:ind w:right="445"/>
        <w:jc w:val="both"/>
        <w:rPr>
          <w:sz w:val="24"/>
          <w:szCs w:val="24"/>
        </w:rPr>
      </w:pPr>
      <w:r w:rsidRPr="003E4605">
        <w:rPr>
          <w:color w:val="221F1F"/>
          <w:sz w:val="24"/>
          <w:szCs w:val="24"/>
        </w:rPr>
        <w:t xml:space="preserve">Ураганы и бури. Смерчи. Правила поведения при </w:t>
      </w:r>
      <w:proofErr w:type="spellStart"/>
      <w:r w:rsidRPr="003E4605">
        <w:rPr>
          <w:color w:val="221F1F"/>
          <w:sz w:val="24"/>
          <w:szCs w:val="24"/>
        </w:rPr>
        <w:t>чрезвычайныхситуациях</w:t>
      </w:r>
      <w:proofErr w:type="spellEnd"/>
      <w:r w:rsidRPr="003E4605">
        <w:rPr>
          <w:color w:val="221F1F"/>
          <w:sz w:val="24"/>
          <w:szCs w:val="24"/>
        </w:rPr>
        <w:t xml:space="preserve"> метеорологического происхождения.</w:t>
      </w:r>
    </w:p>
    <w:p w:rsidR="00530322" w:rsidRPr="003E4605" w:rsidRDefault="00530322" w:rsidP="00530322">
      <w:pPr>
        <w:ind w:left="222"/>
        <w:jc w:val="both"/>
        <w:rPr>
          <w:i/>
          <w:sz w:val="24"/>
          <w:szCs w:val="24"/>
        </w:rPr>
      </w:pPr>
      <w:proofErr w:type="spellStart"/>
      <w:r w:rsidRPr="003E4605">
        <w:rPr>
          <w:i/>
          <w:color w:val="221F1F"/>
          <w:sz w:val="24"/>
          <w:szCs w:val="24"/>
        </w:rPr>
        <w:t>Чрезвычайныеситуациигидрологического</w:t>
      </w:r>
      <w:r w:rsidRPr="003E4605">
        <w:rPr>
          <w:i/>
          <w:color w:val="221F1F"/>
          <w:spacing w:val="-2"/>
          <w:sz w:val="24"/>
          <w:szCs w:val="24"/>
        </w:rPr>
        <w:t>происхождения</w:t>
      </w:r>
      <w:proofErr w:type="spellEnd"/>
      <w:r w:rsidRPr="003E4605">
        <w:rPr>
          <w:i/>
          <w:color w:val="221F1F"/>
          <w:spacing w:val="-2"/>
          <w:sz w:val="24"/>
          <w:szCs w:val="24"/>
        </w:rPr>
        <w:t>.</w:t>
      </w:r>
    </w:p>
    <w:p w:rsidR="00530322" w:rsidRPr="003E4605" w:rsidRDefault="00530322" w:rsidP="00530322">
      <w:pPr>
        <w:pStyle w:val="a3"/>
        <w:spacing w:before="47"/>
        <w:ind w:right="452"/>
        <w:jc w:val="both"/>
        <w:rPr>
          <w:sz w:val="24"/>
          <w:szCs w:val="24"/>
        </w:rPr>
      </w:pPr>
      <w:r w:rsidRPr="003E4605">
        <w:rPr>
          <w:color w:val="221F1F"/>
          <w:sz w:val="24"/>
          <w:szCs w:val="24"/>
        </w:rPr>
        <w:t>Наводнения, их виды. Сели. Цунами. Снежные лавины. Правила поведения при чрезвычайных ситуациях гидрологического происхождения.</w:t>
      </w:r>
    </w:p>
    <w:p w:rsidR="00530322" w:rsidRPr="003E4605" w:rsidRDefault="00530322" w:rsidP="00530322">
      <w:pPr>
        <w:spacing w:before="1"/>
        <w:ind w:left="222" w:right="443"/>
        <w:jc w:val="both"/>
        <w:rPr>
          <w:sz w:val="24"/>
          <w:szCs w:val="24"/>
        </w:rPr>
      </w:pPr>
      <w:r w:rsidRPr="003E4605">
        <w:rPr>
          <w:i/>
          <w:color w:val="221F1F"/>
          <w:spacing w:val="-2"/>
          <w:sz w:val="24"/>
          <w:szCs w:val="24"/>
        </w:rPr>
        <w:t xml:space="preserve">Защитанаселенияотчрезвычайныхситуацийгеологическогопроисхождения. </w:t>
      </w:r>
      <w:r w:rsidRPr="003E4605">
        <w:rPr>
          <w:color w:val="221F1F"/>
          <w:sz w:val="24"/>
          <w:szCs w:val="24"/>
        </w:rPr>
        <w:t>Защита от землетрясений и ликвидация их последствий. Защита от вулканических опасностей, оползней и обвалов.</w:t>
      </w:r>
    </w:p>
    <w:p w:rsidR="00530322" w:rsidRPr="003E4605" w:rsidRDefault="00530322" w:rsidP="00530322">
      <w:pPr>
        <w:spacing w:before="1"/>
        <w:ind w:left="222" w:right="444"/>
        <w:jc w:val="both"/>
        <w:rPr>
          <w:i/>
          <w:sz w:val="24"/>
          <w:szCs w:val="24"/>
        </w:rPr>
      </w:pPr>
      <w:r w:rsidRPr="003E4605">
        <w:rPr>
          <w:i/>
          <w:color w:val="221F1F"/>
          <w:sz w:val="24"/>
          <w:szCs w:val="24"/>
        </w:rPr>
        <w:t>Защита населения от чрезвычайных ситуаций метеорологического и гидрологического происхождения.</w:t>
      </w:r>
    </w:p>
    <w:p w:rsidR="00530322" w:rsidRPr="003E4605" w:rsidRDefault="00530322" w:rsidP="00530322">
      <w:pPr>
        <w:pStyle w:val="a3"/>
        <w:ind w:right="447"/>
        <w:jc w:val="both"/>
        <w:rPr>
          <w:sz w:val="24"/>
          <w:szCs w:val="24"/>
        </w:rPr>
      </w:pPr>
      <w:r w:rsidRPr="003E4605">
        <w:rPr>
          <w:color w:val="221F1F"/>
          <w:sz w:val="24"/>
          <w:szCs w:val="24"/>
        </w:rPr>
        <w:t xml:space="preserve">Защита от ураганов, бурь, смерчей. Защита от наводнений. Мероприятия по защите от селей. Мероприятия по защите от </w:t>
      </w:r>
      <w:proofErr w:type="spellStart"/>
      <w:r w:rsidRPr="003E4605">
        <w:rPr>
          <w:color w:val="221F1F"/>
          <w:sz w:val="24"/>
          <w:szCs w:val="24"/>
        </w:rPr>
        <w:t>цунами.Защита</w:t>
      </w:r>
      <w:proofErr w:type="spellEnd"/>
      <w:r w:rsidRPr="003E4605">
        <w:rPr>
          <w:color w:val="221F1F"/>
          <w:sz w:val="24"/>
          <w:szCs w:val="24"/>
        </w:rPr>
        <w:t xml:space="preserve"> от снежных </w:t>
      </w:r>
      <w:r w:rsidRPr="003E4605">
        <w:rPr>
          <w:color w:val="221F1F"/>
          <w:spacing w:val="-2"/>
          <w:sz w:val="24"/>
          <w:szCs w:val="24"/>
        </w:rPr>
        <w:t>лавин.</w:t>
      </w:r>
    </w:p>
    <w:p w:rsidR="00530322" w:rsidRPr="003E4605" w:rsidRDefault="00530322" w:rsidP="00530322">
      <w:pPr>
        <w:pStyle w:val="2"/>
        <w:spacing w:before="4"/>
        <w:rPr>
          <w:sz w:val="24"/>
          <w:szCs w:val="24"/>
        </w:rPr>
      </w:pPr>
      <w:proofErr w:type="spellStart"/>
      <w:r w:rsidRPr="003E4605">
        <w:rPr>
          <w:color w:val="221F1F"/>
          <w:sz w:val="24"/>
          <w:szCs w:val="24"/>
        </w:rPr>
        <w:t>Природные</w:t>
      </w:r>
      <w:r w:rsidRPr="003E4605">
        <w:rPr>
          <w:color w:val="221F1F"/>
          <w:spacing w:val="-2"/>
          <w:sz w:val="24"/>
          <w:szCs w:val="24"/>
        </w:rPr>
        <w:t>пожары</w:t>
      </w:r>
      <w:proofErr w:type="spellEnd"/>
    </w:p>
    <w:p w:rsidR="00530322" w:rsidRPr="003E4605" w:rsidRDefault="00530322" w:rsidP="00530322">
      <w:pPr>
        <w:spacing w:before="43"/>
        <w:ind w:left="222"/>
        <w:rPr>
          <w:i/>
          <w:sz w:val="24"/>
          <w:szCs w:val="24"/>
        </w:rPr>
      </w:pPr>
      <w:proofErr w:type="spellStart"/>
      <w:proofErr w:type="gramStart"/>
      <w:r w:rsidRPr="003E4605">
        <w:rPr>
          <w:i/>
          <w:color w:val="221F1F"/>
          <w:sz w:val="24"/>
          <w:szCs w:val="24"/>
        </w:rPr>
        <w:t>Степные,тростниковые</w:t>
      </w:r>
      <w:proofErr w:type="gramEnd"/>
      <w:r w:rsidRPr="003E4605">
        <w:rPr>
          <w:i/>
          <w:color w:val="221F1F"/>
          <w:sz w:val="24"/>
          <w:szCs w:val="24"/>
        </w:rPr>
        <w:t>,лесныеиторфяные</w:t>
      </w:r>
      <w:r w:rsidRPr="003E4605">
        <w:rPr>
          <w:i/>
          <w:color w:val="221F1F"/>
          <w:spacing w:val="-2"/>
          <w:sz w:val="24"/>
          <w:szCs w:val="24"/>
        </w:rPr>
        <w:t>пожары</w:t>
      </w:r>
      <w:proofErr w:type="spellEnd"/>
      <w:r w:rsidRPr="003E4605">
        <w:rPr>
          <w:i/>
          <w:color w:val="221F1F"/>
          <w:spacing w:val="-2"/>
          <w:sz w:val="24"/>
          <w:szCs w:val="24"/>
        </w:rPr>
        <w:t>.</w:t>
      </w:r>
    </w:p>
    <w:p w:rsidR="00530322" w:rsidRPr="003E4605" w:rsidRDefault="00530322" w:rsidP="00530322">
      <w:pPr>
        <w:pStyle w:val="a3"/>
        <w:spacing w:before="51"/>
        <w:rPr>
          <w:sz w:val="24"/>
          <w:szCs w:val="24"/>
        </w:rPr>
      </w:pPr>
      <w:proofErr w:type="spellStart"/>
      <w:r w:rsidRPr="003E4605">
        <w:rPr>
          <w:color w:val="221F1F"/>
          <w:sz w:val="24"/>
          <w:szCs w:val="24"/>
        </w:rPr>
        <w:t>Правилабезопасностипривозникновениилесныхи</w:t>
      </w:r>
      <w:r w:rsidRPr="003E4605">
        <w:rPr>
          <w:color w:val="221F1F"/>
          <w:spacing w:val="-2"/>
          <w:sz w:val="24"/>
          <w:szCs w:val="24"/>
        </w:rPr>
        <w:t>торфяныхпожаров</w:t>
      </w:r>
      <w:proofErr w:type="spellEnd"/>
      <w:r w:rsidRPr="003E4605">
        <w:rPr>
          <w:color w:val="221F1F"/>
          <w:spacing w:val="-2"/>
          <w:sz w:val="24"/>
          <w:szCs w:val="24"/>
        </w:rPr>
        <w:t>.</w:t>
      </w:r>
    </w:p>
    <w:p w:rsidR="00530322" w:rsidRPr="003E4605" w:rsidRDefault="00530322" w:rsidP="00530322">
      <w:pPr>
        <w:spacing w:before="47"/>
        <w:ind w:left="222"/>
        <w:rPr>
          <w:i/>
          <w:sz w:val="24"/>
          <w:szCs w:val="24"/>
        </w:rPr>
      </w:pPr>
      <w:proofErr w:type="spellStart"/>
      <w:r w:rsidRPr="003E4605">
        <w:rPr>
          <w:i/>
          <w:color w:val="221F1F"/>
          <w:sz w:val="24"/>
          <w:szCs w:val="24"/>
        </w:rPr>
        <w:t>Защитанаселенияотлесныхиторфяных</w:t>
      </w:r>
      <w:r w:rsidRPr="003E4605">
        <w:rPr>
          <w:i/>
          <w:color w:val="221F1F"/>
          <w:spacing w:val="-2"/>
          <w:sz w:val="24"/>
          <w:szCs w:val="24"/>
        </w:rPr>
        <w:t>пожаров</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spellStart"/>
      <w:proofErr w:type="gramStart"/>
      <w:r w:rsidRPr="003E4605">
        <w:rPr>
          <w:color w:val="221F1F"/>
          <w:sz w:val="24"/>
          <w:szCs w:val="24"/>
        </w:rPr>
        <w:t>Средстваиспособы,которыеиспользуютсяпритушениилесных</w:t>
      </w:r>
      <w:r w:rsidRPr="003E4605">
        <w:rPr>
          <w:color w:val="221F1F"/>
          <w:spacing w:val="-2"/>
          <w:sz w:val="24"/>
          <w:szCs w:val="24"/>
        </w:rPr>
        <w:t>пожаров</w:t>
      </w:r>
      <w:proofErr w:type="spellEnd"/>
      <w:proofErr w:type="gramEnd"/>
      <w:r w:rsidRPr="003E4605">
        <w:rPr>
          <w:color w:val="221F1F"/>
          <w:spacing w:val="-2"/>
          <w:sz w:val="24"/>
          <w:szCs w:val="24"/>
        </w:rPr>
        <w:t>.</w:t>
      </w:r>
    </w:p>
    <w:p w:rsidR="00530322" w:rsidRPr="003E4605" w:rsidRDefault="00530322" w:rsidP="00530322">
      <w:pPr>
        <w:pStyle w:val="a3"/>
        <w:spacing w:before="40"/>
        <w:ind w:left="0"/>
        <w:rPr>
          <w:sz w:val="24"/>
          <w:szCs w:val="24"/>
        </w:rPr>
      </w:pPr>
    </w:p>
    <w:p w:rsidR="00530322" w:rsidRPr="003E4605" w:rsidRDefault="00530322" w:rsidP="00530322">
      <w:pPr>
        <w:pStyle w:val="1"/>
        <w:tabs>
          <w:tab w:val="left" w:pos="1767"/>
          <w:tab w:val="left" w:pos="4552"/>
          <w:tab w:val="left" w:pos="5015"/>
        </w:tabs>
        <w:spacing w:before="0"/>
        <w:ind w:right="442"/>
        <w:rPr>
          <w:sz w:val="24"/>
          <w:szCs w:val="24"/>
        </w:rPr>
      </w:pPr>
      <w:r w:rsidRPr="003E4605">
        <w:rPr>
          <w:color w:val="221F1F"/>
          <w:spacing w:val="-2"/>
          <w:sz w:val="24"/>
          <w:szCs w:val="24"/>
        </w:rPr>
        <w:t>МОДУЛЬ</w:t>
      </w:r>
      <w:proofErr w:type="gramStart"/>
      <w:r w:rsidRPr="003E4605">
        <w:rPr>
          <w:color w:val="221F1F"/>
          <w:sz w:val="24"/>
          <w:szCs w:val="24"/>
        </w:rPr>
        <w:tab/>
      </w:r>
      <w:r w:rsidRPr="003E4605">
        <w:rPr>
          <w:color w:val="221F1F"/>
          <w:spacing w:val="-2"/>
          <w:sz w:val="24"/>
          <w:szCs w:val="24"/>
        </w:rPr>
        <w:t>«</w:t>
      </w:r>
      <w:proofErr w:type="gramEnd"/>
      <w:r w:rsidRPr="003E4605">
        <w:rPr>
          <w:color w:val="221F1F"/>
          <w:spacing w:val="-2"/>
          <w:sz w:val="24"/>
          <w:szCs w:val="24"/>
        </w:rPr>
        <w:t>БЕЗОПАСНОСТЬ</w:t>
      </w:r>
      <w:r w:rsidRPr="003E4605">
        <w:rPr>
          <w:color w:val="221F1F"/>
          <w:spacing w:val="-10"/>
          <w:sz w:val="24"/>
          <w:szCs w:val="24"/>
        </w:rPr>
        <w:t>В</w:t>
      </w:r>
      <w:r w:rsidRPr="003E4605">
        <w:rPr>
          <w:color w:val="221F1F"/>
          <w:sz w:val="24"/>
          <w:szCs w:val="24"/>
        </w:rPr>
        <w:tab/>
        <w:t>ЧРЕЗВЫЧАЙНЫХСИТУАЦИЯХ ТЕХНОГЕННОГО ХАРАКТЕРА»</w:t>
      </w:r>
    </w:p>
    <w:p w:rsidR="00530322" w:rsidRPr="003E4605" w:rsidRDefault="00530322" w:rsidP="00530322">
      <w:pPr>
        <w:pStyle w:val="2"/>
        <w:spacing w:before="1"/>
        <w:ind w:right="442"/>
        <w:jc w:val="both"/>
        <w:rPr>
          <w:sz w:val="24"/>
          <w:szCs w:val="24"/>
        </w:rPr>
      </w:pPr>
      <w:r w:rsidRPr="003E4605">
        <w:rPr>
          <w:color w:val="221F1F"/>
          <w:sz w:val="24"/>
          <w:szCs w:val="24"/>
        </w:rPr>
        <w:t>Производственные аварии и их опасность для жизни, здоровья и благополучия человека</w:t>
      </w:r>
    </w:p>
    <w:p w:rsidR="00530322" w:rsidRPr="003E4605" w:rsidRDefault="00530322" w:rsidP="00530322">
      <w:pPr>
        <w:ind w:left="222"/>
        <w:jc w:val="both"/>
        <w:rPr>
          <w:i/>
          <w:sz w:val="24"/>
          <w:szCs w:val="24"/>
        </w:rPr>
      </w:pPr>
      <w:proofErr w:type="spellStart"/>
      <w:r w:rsidRPr="003E4605">
        <w:rPr>
          <w:i/>
          <w:color w:val="221F1F"/>
          <w:spacing w:val="-2"/>
          <w:sz w:val="24"/>
          <w:szCs w:val="24"/>
        </w:rPr>
        <w:t>Химическиепроизводстваисвязанныеснимиопасности</w:t>
      </w:r>
      <w:proofErr w:type="spellEnd"/>
      <w:r w:rsidRPr="003E4605">
        <w:rPr>
          <w:i/>
          <w:color w:val="221F1F"/>
          <w:spacing w:val="-2"/>
          <w:sz w:val="24"/>
          <w:szCs w:val="24"/>
        </w:rPr>
        <w:t>.</w:t>
      </w:r>
    </w:p>
    <w:p w:rsidR="00530322" w:rsidRPr="003E4605" w:rsidRDefault="00530322" w:rsidP="00530322">
      <w:pPr>
        <w:pStyle w:val="a3"/>
        <w:spacing w:before="48"/>
        <w:ind w:right="444"/>
        <w:jc w:val="both"/>
        <w:rPr>
          <w:sz w:val="24"/>
          <w:szCs w:val="24"/>
        </w:rPr>
      </w:pPr>
      <w:r w:rsidRPr="003E4605">
        <w:rPr>
          <w:color w:val="221F1F"/>
          <w:sz w:val="24"/>
          <w:szCs w:val="24"/>
        </w:rPr>
        <w:t>Понятие «химическое заражение местности». Хлор и аммиак —</w:t>
      </w:r>
      <w:proofErr w:type="spellStart"/>
      <w:r w:rsidRPr="003E4605">
        <w:rPr>
          <w:color w:val="221F1F"/>
          <w:sz w:val="24"/>
          <w:szCs w:val="24"/>
        </w:rPr>
        <w:t>аварийно</w:t>
      </w:r>
      <w:proofErr w:type="spellEnd"/>
      <w:r w:rsidRPr="003E4605">
        <w:rPr>
          <w:color w:val="221F1F"/>
          <w:sz w:val="24"/>
          <w:szCs w:val="24"/>
        </w:rPr>
        <w:t xml:space="preserve"> </w:t>
      </w:r>
      <w:proofErr w:type="spellStart"/>
      <w:r w:rsidRPr="003E4605">
        <w:rPr>
          <w:color w:val="221F1F"/>
          <w:sz w:val="24"/>
          <w:szCs w:val="24"/>
        </w:rPr>
        <w:t>химическиопасные</w:t>
      </w:r>
      <w:proofErr w:type="spellEnd"/>
      <w:r w:rsidRPr="003E4605">
        <w:rPr>
          <w:color w:val="221F1F"/>
          <w:sz w:val="24"/>
          <w:szCs w:val="24"/>
        </w:rPr>
        <w:t xml:space="preserve"> вещества (АХОВ). Правила </w:t>
      </w:r>
      <w:proofErr w:type="spellStart"/>
      <w:r w:rsidRPr="003E4605">
        <w:rPr>
          <w:color w:val="221F1F"/>
          <w:sz w:val="24"/>
          <w:szCs w:val="24"/>
        </w:rPr>
        <w:t>действияпосле</w:t>
      </w:r>
      <w:proofErr w:type="spellEnd"/>
      <w:r w:rsidRPr="003E4605">
        <w:rPr>
          <w:color w:val="221F1F"/>
          <w:sz w:val="24"/>
          <w:szCs w:val="24"/>
        </w:rPr>
        <w:t xml:space="preserve"> оповещения об аварии и угрозе химического заражения. Индивидуальные средства </w:t>
      </w:r>
      <w:r w:rsidRPr="003E4605">
        <w:rPr>
          <w:color w:val="221F1F"/>
          <w:spacing w:val="-2"/>
          <w:sz w:val="24"/>
          <w:szCs w:val="24"/>
        </w:rPr>
        <w:t>защиты.</w:t>
      </w:r>
    </w:p>
    <w:p w:rsidR="00530322" w:rsidRPr="003E4605" w:rsidRDefault="00530322" w:rsidP="00530322">
      <w:pPr>
        <w:spacing w:before="2"/>
        <w:ind w:left="222"/>
        <w:jc w:val="both"/>
        <w:rPr>
          <w:i/>
          <w:sz w:val="24"/>
          <w:szCs w:val="24"/>
        </w:rPr>
      </w:pPr>
      <w:proofErr w:type="spellStart"/>
      <w:r w:rsidRPr="003E4605">
        <w:rPr>
          <w:i/>
          <w:color w:val="221F1F"/>
          <w:sz w:val="24"/>
          <w:szCs w:val="24"/>
        </w:rPr>
        <w:t>Ядерныеобъектыиих</w:t>
      </w:r>
      <w:r w:rsidRPr="003E4605">
        <w:rPr>
          <w:i/>
          <w:color w:val="221F1F"/>
          <w:spacing w:val="-2"/>
          <w:sz w:val="24"/>
          <w:szCs w:val="24"/>
        </w:rPr>
        <w:t>опасности</w:t>
      </w:r>
      <w:proofErr w:type="spellEnd"/>
      <w:r w:rsidRPr="003E4605">
        <w:rPr>
          <w:i/>
          <w:color w:val="221F1F"/>
          <w:spacing w:val="-2"/>
          <w:sz w:val="24"/>
          <w:szCs w:val="24"/>
        </w:rPr>
        <w:t>.</w:t>
      </w:r>
    </w:p>
    <w:p w:rsidR="00530322" w:rsidRPr="003E4605" w:rsidRDefault="00530322" w:rsidP="00530322">
      <w:pPr>
        <w:pStyle w:val="a3"/>
        <w:spacing w:before="47"/>
        <w:rPr>
          <w:sz w:val="24"/>
          <w:szCs w:val="24"/>
        </w:rPr>
      </w:pPr>
      <w:proofErr w:type="spellStart"/>
      <w:r w:rsidRPr="003E4605">
        <w:rPr>
          <w:color w:val="221F1F"/>
          <w:sz w:val="24"/>
          <w:szCs w:val="24"/>
        </w:rPr>
        <w:t>Радиационноопасныйобъект.Радиационнаяавария.Правилабезопасного</w:t>
      </w:r>
      <w:proofErr w:type="spellEnd"/>
      <w:r w:rsidRPr="003E4605">
        <w:rPr>
          <w:color w:val="221F1F"/>
          <w:sz w:val="24"/>
          <w:szCs w:val="24"/>
        </w:rPr>
        <w:t xml:space="preserve"> поведения в условиях радиационной обстановки.</w:t>
      </w:r>
    </w:p>
    <w:p w:rsidR="00530322" w:rsidRPr="003E4605" w:rsidRDefault="00530322" w:rsidP="00530322">
      <w:pPr>
        <w:ind w:left="222"/>
        <w:rPr>
          <w:i/>
          <w:sz w:val="24"/>
          <w:szCs w:val="24"/>
        </w:rPr>
      </w:pPr>
      <w:proofErr w:type="spellStart"/>
      <w:r w:rsidRPr="003E4605">
        <w:rPr>
          <w:i/>
          <w:color w:val="221F1F"/>
          <w:sz w:val="24"/>
          <w:szCs w:val="24"/>
        </w:rPr>
        <w:t>Гидротехническиесооруженияиих</w:t>
      </w:r>
      <w:r w:rsidRPr="003E4605">
        <w:rPr>
          <w:i/>
          <w:color w:val="221F1F"/>
          <w:spacing w:val="-2"/>
          <w:sz w:val="24"/>
          <w:szCs w:val="24"/>
        </w:rPr>
        <w:t>опасности</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gramStart"/>
      <w:r w:rsidRPr="003E4605">
        <w:rPr>
          <w:color w:val="221F1F"/>
          <w:sz w:val="24"/>
          <w:szCs w:val="24"/>
        </w:rPr>
        <w:t>Понятие«</w:t>
      </w:r>
      <w:proofErr w:type="spellStart"/>
      <w:proofErr w:type="gramEnd"/>
      <w:r w:rsidRPr="003E4605">
        <w:rPr>
          <w:color w:val="221F1F"/>
          <w:sz w:val="24"/>
          <w:szCs w:val="24"/>
        </w:rPr>
        <w:t>гидродинамическаяавария</w:t>
      </w:r>
      <w:proofErr w:type="spellEnd"/>
      <w:r w:rsidRPr="003E4605">
        <w:rPr>
          <w:color w:val="221F1F"/>
          <w:sz w:val="24"/>
          <w:szCs w:val="24"/>
        </w:rPr>
        <w:t>».</w:t>
      </w:r>
      <w:proofErr w:type="spellStart"/>
      <w:r w:rsidRPr="003E4605">
        <w:rPr>
          <w:color w:val="221F1F"/>
          <w:sz w:val="24"/>
          <w:szCs w:val="24"/>
        </w:rPr>
        <w:t>Правилабезопасногоповеденияв</w:t>
      </w:r>
      <w:proofErr w:type="spellEnd"/>
      <w:r w:rsidRPr="003E4605">
        <w:rPr>
          <w:color w:val="221F1F"/>
          <w:sz w:val="24"/>
          <w:szCs w:val="24"/>
        </w:rPr>
        <w:t xml:space="preserve"> условиях гидродинамической аварии.</w:t>
      </w:r>
    </w:p>
    <w:p w:rsidR="00530322" w:rsidRPr="003E4605" w:rsidRDefault="00530322" w:rsidP="00530322">
      <w:pPr>
        <w:pStyle w:val="1"/>
        <w:rPr>
          <w:sz w:val="24"/>
          <w:szCs w:val="24"/>
        </w:rPr>
      </w:pPr>
      <w:proofErr w:type="gramStart"/>
      <w:r w:rsidRPr="003E4605">
        <w:rPr>
          <w:color w:val="221F1F"/>
          <w:spacing w:val="-2"/>
          <w:sz w:val="24"/>
          <w:szCs w:val="24"/>
        </w:rPr>
        <w:t>МОДУЛЬ«</w:t>
      </w:r>
      <w:proofErr w:type="gramEnd"/>
      <w:r w:rsidRPr="003E4605">
        <w:rPr>
          <w:color w:val="221F1F"/>
          <w:spacing w:val="-2"/>
          <w:sz w:val="24"/>
          <w:szCs w:val="24"/>
        </w:rPr>
        <w:t>ОСНОВЫМЕДИЦИНСКИХ ЗНАНИЙ»</w:t>
      </w:r>
    </w:p>
    <w:p w:rsidR="00530322" w:rsidRPr="003E4605" w:rsidRDefault="00530322" w:rsidP="00530322">
      <w:pPr>
        <w:pStyle w:val="2"/>
        <w:spacing w:before="50"/>
        <w:rPr>
          <w:sz w:val="24"/>
          <w:szCs w:val="24"/>
        </w:rPr>
      </w:pPr>
      <w:proofErr w:type="spellStart"/>
      <w:r w:rsidRPr="003E4605">
        <w:rPr>
          <w:color w:val="221F1F"/>
          <w:sz w:val="24"/>
          <w:szCs w:val="24"/>
        </w:rPr>
        <w:t>Перваяпомощьиправилаеё</w:t>
      </w:r>
      <w:r w:rsidRPr="003E4605">
        <w:rPr>
          <w:color w:val="221F1F"/>
          <w:spacing w:val="-2"/>
          <w:sz w:val="24"/>
          <w:szCs w:val="24"/>
        </w:rPr>
        <w:t>оказания</w:t>
      </w:r>
      <w:proofErr w:type="spellEnd"/>
    </w:p>
    <w:p w:rsidR="00530322" w:rsidRPr="003E4605" w:rsidRDefault="00530322" w:rsidP="00530322">
      <w:pPr>
        <w:spacing w:before="43"/>
        <w:ind w:left="222"/>
        <w:rPr>
          <w:i/>
          <w:sz w:val="24"/>
          <w:szCs w:val="24"/>
        </w:rPr>
      </w:pPr>
      <w:proofErr w:type="spellStart"/>
      <w:r w:rsidRPr="003E4605">
        <w:rPr>
          <w:i/>
          <w:color w:val="221F1F"/>
          <w:spacing w:val="-2"/>
          <w:sz w:val="24"/>
          <w:szCs w:val="24"/>
        </w:rPr>
        <w:t>Основныеправилаоказанияпервойпомощи</w:t>
      </w:r>
      <w:proofErr w:type="spellEnd"/>
      <w:r w:rsidRPr="003E4605">
        <w:rPr>
          <w:i/>
          <w:color w:val="221F1F"/>
          <w:spacing w:val="-2"/>
          <w:sz w:val="24"/>
          <w:szCs w:val="24"/>
        </w:rPr>
        <w:t>.</w:t>
      </w:r>
    </w:p>
    <w:p w:rsidR="00530322" w:rsidRPr="003E4605" w:rsidRDefault="00530322" w:rsidP="00530322">
      <w:pPr>
        <w:pStyle w:val="a3"/>
        <w:spacing w:before="48"/>
        <w:ind w:right="524" w:firstLine="69"/>
        <w:rPr>
          <w:sz w:val="24"/>
          <w:szCs w:val="24"/>
        </w:rPr>
      </w:pPr>
      <w:r w:rsidRPr="003E4605">
        <w:rPr>
          <w:color w:val="221F1F"/>
          <w:sz w:val="24"/>
          <w:szCs w:val="24"/>
        </w:rPr>
        <w:t xml:space="preserve">Цель оказания первой помощи. Неотложные состояния, при которых </w:t>
      </w:r>
      <w:proofErr w:type="spellStart"/>
      <w:r w:rsidRPr="003E4605">
        <w:rPr>
          <w:color w:val="221F1F"/>
          <w:sz w:val="24"/>
          <w:szCs w:val="24"/>
        </w:rPr>
        <w:t>необходимооказыватьпомощь.Телефоныдлявызоваскороймедицинской</w:t>
      </w:r>
      <w:proofErr w:type="spellEnd"/>
      <w:r w:rsidRPr="003E4605">
        <w:rPr>
          <w:color w:val="221F1F"/>
          <w:sz w:val="24"/>
          <w:szCs w:val="24"/>
        </w:rPr>
        <w:t xml:space="preserve"> помощи. Средства из домашней аптечки, </w:t>
      </w:r>
      <w:proofErr w:type="spellStart"/>
      <w:r w:rsidRPr="003E4605">
        <w:rPr>
          <w:color w:val="221F1F"/>
          <w:sz w:val="24"/>
          <w:szCs w:val="24"/>
        </w:rPr>
        <w:t>которыенужноиспользоватьпри</w:t>
      </w:r>
      <w:proofErr w:type="spellEnd"/>
      <w:r w:rsidRPr="003E4605">
        <w:rPr>
          <w:color w:val="221F1F"/>
          <w:sz w:val="24"/>
          <w:szCs w:val="24"/>
        </w:rPr>
        <w:t xml:space="preserve"> оказании первой помощи.</w:t>
      </w:r>
    </w:p>
    <w:p w:rsidR="00530322" w:rsidRPr="003E4605" w:rsidRDefault="00530322" w:rsidP="00530322">
      <w:pPr>
        <w:ind w:left="222"/>
        <w:rPr>
          <w:i/>
          <w:sz w:val="24"/>
          <w:szCs w:val="24"/>
        </w:rPr>
      </w:pPr>
      <w:r>
        <w:rPr>
          <w:i/>
          <w:color w:val="221F1F"/>
          <w:sz w:val="24"/>
          <w:szCs w:val="24"/>
        </w:rPr>
        <w:t xml:space="preserve">Первая помощь и </w:t>
      </w:r>
      <w:proofErr w:type="spellStart"/>
      <w:r>
        <w:rPr>
          <w:i/>
          <w:color w:val="221F1F"/>
          <w:sz w:val="24"/>
          <w:szCs w:val="24"/>
        </w:rPr>
        <w:t>взаимо</w:t>
      </w:r>
      <w:r w:rsidRPr="003E4605">
        <w:rPr>
          <w:i/>
          <w:color w:val="221F1F"/>
          <w:sz w:val="24"/>
          <w:szCs w:val="24"/>
        </w:rPr>
        <w:t>помощьпри</w:t>
      </w:r>
      <w:r w:rsidRPr="003E4605">
        <w:rPr>
          <w:i/>
          <w:color w:val="221F1F"/>
          <w:spacing w:val="-2"/>
          <w:sz w:val="24"/>
          <w:szCs w:val="24"/>
        </w:rPr>
        <w:t>ожоге</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gramStart"/>
      <w:r w:rsidRPr="003E4605">
        <w:rPr>
          <w:color w:val="221F1F"/>
          <w:sz w:val="24"/>
          <w:szCs w:val="24"/>
        </w:rPr>
        <w:t>Видыожоговвзависимостиоттравмирующего</w:t>
      </w:r>
      <w:r w:rsidRPr="003E4605">
        <w:rPr>
          <w:color w:val="221F1F"/>
          <w:spacing w:val="-2"/>
          <w:sz w:val="24"/>
          <w:szCs w:val="24"/>
        </w:rPr>
        <w:t>источника,</w:t>
      </w:r>
      <w:r w:rsidRPr="003E4605">
        <w:rPr>
          <w:color w:val="221F1F"/>
          <w:sz w:val="24"/>
          <w:szCs w:val="24"/>
        </w:rPr>
        <w:t>Воздействующегонакожу</w:t>
      </w:r>
      <w:proofErr w:type="gramEnd"/>
      <w:r w:rsidRPr="003E4605">
        <w:rPr>
          <w:color w:val="221F1F"/>
          <w:sz w:val="24"/>
          <w:szCs w:val="24"/>
        </w:rPr>
        <w:t>(термические,электрические,</w:t>
      </w:r>
      <w:r w:rsidRPr="003E4605">
        <w:rPr>
          <w:color w:val="221F1F"/>
          <w:spacing w:val="-2"/>
          <w:sz w:val="24"/>
          <w:szCs w:val="24"/>
        </w:rPr>
        <w:t>лучевые,</w:t>
      </w:r>
      <w:r>
        <w:rPr>
          <w:color w:val="221F1F"/>
          <w:spacing w:val="-2"/>
          <w:sz w:val="24"/>
          <w:szCs w:val="24"/>
        </w:rPr>
        <w:tab/>
      </w:r>
      <w:r w:rsidRPr="003E4605">
        <w:rPr>
          <w:color w:val="221F1F"/>
          <w:sz w:val="24"/>
          <w:szCs w:val="24"/>
        </w:rPr>
        <w:t>химические).</w:t>
      </w:r>
      <w:proofErr w:type="spellStart"/>
      <w:r w:rsidRPr="003E4605">
        <w:rPr>
          <w:color w:val="221F1F"/>
          <w:sz w:val="24"/>
          <w:szCs w:val="24"/>
        </w:rPr>
        <w:t>Поверхностныеиглубокиеожоги.Правилапервойпомощи</w:t>
      </w:r>
      <w:proofErr w:type="spellEnd"/>
      <w:r w:rsidRPr="003E4605">
        <w:rPr>
          <w:color w:val="221F1F"/>
          <w:sz w:val="24"/>
          <w:szCs w:val="24"/>
        </w:rPr>
        <w:t xml:space="preserve"> при различных видах ожогов.</w:t>
      </w:r>
    </w:p>
    <w:p w:rsidR="00530322" w:rsidRPr="003E4605" w:rsidRDefault="00530322" w:rsidP="00530322">
      <w:pPr>
        <w:spacing w:line="317" w:lineRule="exact"/>
        <w:ind w:left="222"/>
        <w:rPr>
          <w:i/>
          <w:sz w:val="24"/>
          <w:szCs w:val="24"/>
        </w:rPr>
      </w:pPr>
      <w:proofErr w:type="spellStart"/>
      <w:r w:rsidRPr="003E4605">
        <w:rPr>
          <w:i/>
          <w:color w:val="221F1F"/>
          <w:spacing w:val="-2"/>
          <w:sz w:val="24"/>
          <w:szCs w:val="24"/>
        </w:rPr>
        <w:t>Перваяпомощьприотравлениях</w:t>
      </w:r>
      <w:proofErr w:type="spellEnd"/>
      <w:r w:rsidRPr="003E4605">
        <w:rPr>
          <w:i/>
          <w:color w:val="221F1F"/>
          <w:spacing w:val="-2"/>
          <w:sz w:val="24"/>
          <w:szCs w:val="24"/>
        </w:rPr>
        <w:t>.</w:t>
      </w:r>
    </w:p>
    <w:p w:rsidR="00530322" w:rsidRPr="003E4605" w:rsidRDefault="00530322" w:rsidP="00530322">
      <w:pPr>
        <w:pStyle w:val="a3"/>
        <w:spacing w:before="47"/>
        <w:rPr>
          <w:sz w:val="24"/>
          <w:szCs w:val="24"/>
        </w:rPr>
      </w:pPr>
      <w:proofErr w:type="spellStart"/>
      <w:r w:rsidRPr="003E4605">
        <w:rPr>
          <w:color w:val="221F1F"/>
          <w:sz w:val="24"/>
          <w:szCs w:val="24"/>
        </w:rPr>
        <w:t>Различныепутипопаданияядавчеловеческийорганизм.</w:t>
      </w:r>
      <w:r w:rsidRPr="003E4605">
        <w:rPr>
          <w:color w:val="221F1F"/>
          <w:spacing w:val="-2"/>
          <w:sz w:val="24"/>
          <w:szCs w:val="24"/>
        </w:rPr>
        <w:t>Правила</w:t>
      </w:r>
      <w:proofErr w:type="spellEnd"/>
    </w:p>
    <w:p w:rsidR="00530322" w:rsidRPr="003E4605" w:rsidRDefault="00530322" w:rsidP="00530322">
      <w:pPr>
        <w:pStyle w:val="a3"/>
        <w:spacing w:before="48"/>
        <w:rPr>
          <w:sz w:val="24"/>
          <w:szCs w:val="24"/>
        </w:rPr>
      </w:pPr>
      <w:proofErr w:type="spellStart"/>
      <w:r w:rsidRPr="003E4605">
        <w:rPr>
          <w:color w:val="221F1F"/>
          <w:sz w:val="24"/>
          <w:szCs w:val="24"/>
        </w:rPr>
        <w:t>Безопасностидляпредупрежденияслучаевотравления.Перваяпомощьпри</w:t>
      </w:r>
      <w:proofErr w:type="spellEnd"/>
      <w:r w:rsidRPr="003E4605">
        <w:rPr>
          <w:color w:val="221F1F"/>
          <w:sz w:val="24"/>
          <w:szCs w:val="24"/>
        </w:rPr>
        <w:t xml:space="preserve"> отравлении минеральными веществами и </w:t>
      </w:r>
      <w:proofErr w:type="spellStart"/>
      <w:r w:rsidRPr="003E4605">
        <w:rPr>
          <w:color w:val="221F1F"/>
          <w:sz w:val="24"/>
          <w:szCs w:val="24"/>
        </w:rPr>
        <w:t>бытовойхимией</w:t>
      </w:r>
      <w:proofErr w:type="spellEnd"/>
      <w:r w:rsidRPr="003E4605">
        <w:rPr>
          <w:color w:val="221F1F"/>
          <w:sz w:val="24"/>
          <w:szCs w:val="24"/>
        </w:rPr>
        <w:t>.</w:t>
      </w:r>
    </w:p>
    <w:p w:rsidR="00530322" w:rsidRPr="003E4605" w:rsidRDefault="00530322" w:rsidP="00530322">
      <w:pPr>
        <w:ind w:left="222"/>
        <w:rPr>
          <w:i/>
          <w:sz w:val="24"/>
          <w:szCs w:val="24"/>
        </w:rPr>
      </w:pPr>
      <w:proofErr w:type="spellStart"/>
      <w:r w:rsidRPr="003E4605">
        <w:rPr>
          <w:i/>
          <w:color w:val="221F1F"/>
          <w:sz w:val="24"/>
          <w:szCs w:val="24"/>
        </w:rPr>
        <w:t>Перваяпомощьпри</w:t>
      </w:r>
      <w:r w:rsidRPr="003E4605">
        <w:rPr>
          <w:i/>
          <w:color w:val="221F1F"/>
          <w:spacing w:val="-2"/>
          <w:sz w:val="24"/>
          <w:szCs w:val="24"/>
        </w:rPr>
        <w:t>травмах</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gramStart"/>
      <w:r w:rsidRPr="003E4605">
        <w:rPr>
          <w:color w:val="221F1F"/>
          <w:sz w:val="24"/>
          <w:szCs w:val="24"/>
        </w:rPr>
        <w:t>Понятия«</w:t>
      </w:r>
      <w:proofErr w:type="gramEnd"/>
      <w:r w:rsidRPr="003E4605">
        <w:rPr>
          <w:color w:val="221F1F"/>
          <w:sz w:val="24"/>
          <w:szCs w:val="24"/>
        </w:rPr>
        <w:t>ушиб»,«травма».</w:t>
      </w:r>
      <w:proofErr w:type="spellStart"/>
      <w:r w:rsidRPr="003E4605">
        <w:rPr>
          <w:color w:val="221F1F"/>
          <w:sz w:val="24"/>
          <w:szCs w:val="24"/>
        </w:rPr>
        <w:t>Перваяпомощьприушибахи</w:t>
      </w:r>
      <w:r w:rsidRPr="003E4605">
        <w:rPr>
          <w:color w:val="221F1F"/>
          <w:spacing w:val="-2"/>
          <w:sz w:val="24"/>
          <w:szCs w:val="24"/>
        </w:rPr>
        <w:t>ссадинах</w:t>
      </w:r>
      <w:proofErr w:type="spellEnd"/>
      <w:r w:rsidRPr="003E4605">
        <w:rPr>
          <w:color w:val="221F1F"/>
          <w:spacing w:val="-2"/>
          <w:sz w:val="24"/>
          <w:szCs w:val="24"/>
        </w:rPr>
        <w:t>.</w:t>
      </w:r>
    </w:p>
    <w:p w:rsidR="00530322" w:rsidRPr="003E4605" w:rsidRDefault="00530322" w:rsidP="00530322">
      <w:pPr>
        <w:spacing w:before="50"/>
        <w:ind w:left="222"/>
        <w:rPr>
          <w:i/>
          <w:sz w:val="24"/>
          <w:szCs w:val="24"/>
        </w:rPr>
      </w:pPr>
      <w:proofErr w:type="spellStart"/>
      <w:r w:rsidRPr="003E4605">
        <w:rPr>
          <w:i/>
          <w:color w:val="221F1F"/>
          <w:spacing w:val="-2"/>
          <w:sz w:val="24"/>
          <w:szCs w:val="24"/>
        </w:rPr>
        <w:t>Перваяпомощьпричрезвычайныхситуациях</w:t>
      </w:r>
      <w:proofErr w:type="spellEnd"/>
      <w:r w:rsidRPr="003E4605">
        <w:rPr>
          <w:i/>
          <w:color w:val="221F1F"/>
          <w:spacing w:val="-2"/>
          <w:sz w:val="24"/>
          <w:szCs w:val="24"/>
        </w:rPr>
        <w:t>.</w:t>
      </w:r>
    </w:p>
    <w:p w:rsidR="00530322" w:rsidRPr="003E4605" w:rsidRDefault="00530322" w:rsidP="00530322">
      <w:pPr>
        <w:pStyle w:val="a3"/>
        <w:spacing w:before="48"/>
        <w:rPr>
          <w:sz w:val="24"/>
          <w:szCs w:val="24"/>
        </w:rPr>
      </w:pPr>
      <w:proofErr w:type="spellStart"/>
      <w:r w:rsidRPr="003E4605">
        <w:rPr>
          <w:color w:val="221F1F"/>
          <w:sz w:val="24"/>
          <w:szCs w:val="24"/>
        </w:rPr>
        <w:t>Правилаоказанияпервойпомощивусловияхразличныхчрезвычайных</w:t>
      </w:r>
      <w:proofErr w:type="spellEnd"/>
      <w:r w:rsidRPr="003E4605">
        <w:rPr>
          <w:color w:val="221F1F"/>
          <w:sz w:val="24"/>
          <w:szCs w:val="24"/>
        </w:rPr>
        <w:t xml:space="preserve"> </w:t>
      </w:r>
      <w:r w:rsidRPr="003E4605">
        <w:rPr>
          <w:color w:val="221F1F"/>
          <w:spacing w:val="-2"/>
          <w:sz w:val="24"/>
          <w:szCs w:val="24"/>
        </w:rPr>
        <w:t>ситуаций.</w:t>
      </w:r>
    </w:p>
    <w:p w:rsidR="00530322" w:rsidRPr="003E4605" w:rsidRDefault="00530322" w:rsidP="00530322">
      <w:pPr>
        <w:ind w:left="222"/>
        <w:rPr>
          <w:i/>
          <w:sz w:val="24"/>
          <w:szCs w:val="24"/>
        </w:rPr>
      </w:pPr>
      <w:proofErr w:type="spellStart"/>
      <w:r w:rsidRPr="003E4605">
        <w:rPr>
          <w:i/>
          <w:color w:val="221F1F"/>
          <w:sz w:val="24"/>
          <w:szCs w:val="24"/>
        </w:rPr>
        <w:t>Важностьсвоевременногооказанияпервойпомощи.Перваяпомощьпри</w:t>
      </w:r>
      <w:proofErr w:type="spellEnd"/>
      <w:r w:rsidRPr="003E4605">
        <w:rPr>
          <w:i/>
          <w:color w:val="221F1F"/>
          <w:sz w:val="24"/>
          <w:szCs w:val="24"/>
        </w:rPr>
        <w:t xml:space="preserve"> </w:t>
      </w:r>
      <w:proofErr w:type="spellStart"/>
      <w:r w:rsidRPr="003E4605">
        <w:rPr>
          <w:i/>
          <w:color w:val="221F1F"/>
          <w:spacing w:val="-2"/>
          <w:sz w:val="24"/>
          <w:szCs w:val="24"/>
        </w:rPr>
        <w:t>электротравме</w:t>
      </w:r>
      <w:proofErr w:type="spellEnd"/>
      <w:r w:rsidRPr="003E4605">
        <w:rPr>
          <w:i/>
          <w:color w:val="221F1F"/>
          <w:spacing w:val="-2"/>
          <w:sz w:val="24"/>
          <w:szCs w:val="24"/>
        </w:rPr>
        <w:t>.</w:t>
      </w:r>
    </w:p>
    <w:p w:rsidR="00530322" w:rsidRPr="003E4605" w:rsidRDefault="00530322" w:rsidP="00530322">
      <w:pPr>
        <w:ind w:left="222"/>
        <w:rPr>
          <w:i/>
          <w:sz w:val="24"/>
          <w:szCs w:val="24"/>
        </w:rPr>
      </w:pPr>
      <w:proofErr w:type="spellStart"/>
      <w:r w:rsidRPr="003E4605">
        <w:rPr>
          <w:i/>
          <w:color w:val="221F1F"/>
          <w:spacing w:val="-2"/>
          <w:sz w:val="24"/>
          <w:szCs w:val="24"/>
        </w:rPr>
        <w:t>Перваяпомощьприкровотечении</w:t>
      </w:r>
      <w:proofErr w:type="spellEnd"/>
      <w:r w:rsidRPr="003E4605">
        <w:rPr>
          <w:i/>
          <w:color w:val="221F1F"/>
          <w:spacing w:val="-2"/>
          <w:sz w:val="24"/>
          <w:szCs w:val="24"/>
        </w:rPr>
        <w:t>.</w:t>
      </w:r>
    </w:p>
    <w:p w:rsidR="00530322" w:rsidRPr="003E4605" w:rsidRDefault="00530322" w:rsidP="00530322">
      <w:pPr>
        <w:pStyle w:val="a3"/>
        <w:spacing w:before="46"/>
        <w:ind w:right="443"/>
        <w:jc w:val="both"/>
        <w:rPr>
          <w:sz w:val="24"/>
          <w:szCs w:val="24"/>
        </w:rPr>
      </w:pPr>
      <w:r w:rsidRPr="003E4605">
        <w:rPr>
          <w:color w:val="221F1F"/>
          <w:sz w:val="24"/>
          <w:szCs w:val="24"/>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sidRPr="003E4605">
        <w:rPr>
          <w:color w:val="221F1F"/>
          <w:spacing w:val="-2"/>
          <w:sz w:val="24"/>
          <w:szCs w:val="24"/>
        </w:rPr>
        <w:t>кровотечении.</w:t>
      </w:r>
    </w:p>
    <w:p w:rsidR="00530322" w:rsidRPr="003E4605" w:rsidRDefault="00530322" w:rsidP="00530322">
      <w:pPr>
        <w:pStyle w:val="a3"/>
        <w:jc w:val="both"/>
        <w:rPr>
          <w:sz w:val="24"/>
          <w:szCs w:val="24"/>
        </w:rPr>
      </w:pPr>
      <w:proofErr w:type="spellStart"/>
      <w:r w:rsidRPr="003E4605">
        <w:rPr>
          <w:color w:val="221F1F"/>
          <w:spacing w:val="-2"/>
          <w:sz w:val="24"/>
          <w:szCs w:val="24"/>
        </w:rPr>
        <w:t>Перваяпомощьприушибахипереломах</w:t>
      </w:r>
      <w:proofErr w:type="spellEnd"/>
      <w:r w:rsidRPr="003E4605">
        <w:rPr>
          <w:color w:val="221F1F"/>
          <w:spacing w:val="-2"/>
          <w:sz w:val="24"/>
          <w:szCs w:val="24"/>
        </w:rPr>
        <w:t>.</w:t>
      </w:r>
    </w:p>
    <w:p w:rsidR="00530322" w:rsidRPr="003E4605" w:rsidRDefault="00530322" w:rsidP="00530322">
      <w:pPr>
        <w:pStyle w:val="a3"/>
        <w:spacing w:before="50"/>
        <w:ind w:right="2140"/>
        <w:rPr>
          <w:sz w:val="24"/>
          <w:szCs w:val="24"/>
        </w:rPr>
      </w:pPr>
      <w:r w:rsidRPr="003E4605">
        <w:rPr>
          <w:color w:val="221F1F"/>
          <w:sz w:val="24"/>
          <w:szCs w:val="24"/>
        </w:rPr>
        <w:t>Транспортировка пострадавших в медицинское учреждение</w:t>
      </w:r>
      <w:r w:rsidRPr="003E4605">
        <w:rPr>
          <w:i/>
          <w:color w:val="221F1F"/>
          <w:sz w:val="24"/>
          <w:szCs w:val="24"/>
        </w:rPr>
        <w:t xml:space="preserve">. </w:t>
      </w:r>
      <w:r w:rsidRPr="003E4605">
        <w:rPr>
          <w:color w:val="221F1F"/>
          <w:sz w:val="24"/>
          <w:szCs w:val="24"/>
        </w:rPr>
        <w:t>Способы транспортировки пострадавшего.</w:t>
      </w:r>
    </w:p>
    <w:p w:rsidR="00530322" w:rsidRPr="003E4605" w:rsidRDefault="00530322" w:rsidP="00530322">
      <w:pPr>
        <w:pStyle w:val="2"/>
        <w:spacing w:before="4"/>
        <w:rPr>
          <w:sz w:val="24"/>
          <w:szCs w:val="24"/>
        </w:rPr>
      </w:pPr>
      <w:proofErr w:type="spellStart"/>
      <w:r w:rsidRPr="003E4605">
        <w:rPr>
          <w:color w:val="221F1F"/>
          <w:sz w:val="24"/>
          <w:szCs w:val="24"/>
        </w:rPr>
        <w:t>Перваяпомощьвприродных</w:t>
      </w:r>
      <w:r w:rsidRPr="003E4605">
        <w:rPr>
          <w:color w:val="221F1F"/>
          <w:spacing w:val="-2"/>
          <w:sz w:val="24"/>
          <w:szCs w:val="24"/>
        </w:rPr>
        <w:t>условиях</w:t>
      </w:r>
      <w:proofErr w:type="spellEnd"/>
    </w:p>
    <w:p w:rsidR="00530322" w:rsidRPr="003E4605" w:rsidRDefault="00530322" w:rsidP="00530322">
      <w:pPr>
        <w:spacing w:before="43"/>
        <w:ind w:left="222"/>
        <w:rPr>
          <w:i/>
          <w:sz w:val="24"/>
          <w:szCs w:val="24"/>
        </w:rPr>
      </w:pPr>
      <w:proofErr w:type="spellStart"/>
      <w:r w:rsidRPr="003E4605">
        <w:rPr>
          <w:i/>
          <w:color w:val="221F1F"/>
          <w:sz w:val="24"/>
          <w:szCs w:val="24"/>
        </w:rPr>
        <w:t>Народныесредствапервой</w:t>
      </w:r>
      <w:r w:rsidRPr="003E4605">
        <w:rPr>
          <w:i/>
          <w:color w:val="221F1F"/>
          <w:spacing w:val="-2"/>
          <w:sz w:val="24"/>
          <w:szCs w:val="24"/>
        </w:rPr>
        <w:t>помощи</w:t>
      </w:r>
      <w:proofErr w:type="spellEnd"/>
      <w:r w:rsidRPr="003E4605">
        <w:rPr>
          <w:i/>
          <w:color w:val="221F1F"/>
          <w:spacing w:val="-2"/>
          <w:sz w:val="24"/>
          <w:szCs w:val="24"/>
        </w:rPr>
        <w:t>.</w:t>
      </w:r>
    </w:p>
    <w:p w:rsidR="00530322" w:rsidRPr="003E4605" w:rsidRDefault="00530322" w:rsidP="00530322">
      <w:pPr>
        <w:pStyle w:val="a3"/>
        <w:spacing w:before="50"/>
        <w:rPr>
          <w:sz w:val="24"/>
          <w:szCs w:val="24"/>
        </w:rPr>
      </w:pPr>
      <w:proofErr w:type="spellStart"/>
      <w:proofErr w:type="gramStart"/>
      <w:r w:rsidRPr="003E4605">
        <w:rPr>
          <w:color w:val="221F1F"/>
          <w:sz w:val="24"/>
          <w:szCs w:val="24"/>
        </w:rPr>
        <w:t>Средствадляостановкикровотечения,откашля</w:t>
      </w:r>
      <w:proofErr w:type="gramEnd"/>
      <w:r w:rsidRPr="003E4605">
        <w:rPr>
          <w:color w:val="221F1F"/>
          <w:sz w:val="24"/>
          <w:szCs w:val="24"/>
        </w:rPr>
        <w:t>,от</w:t>
      </w:r>
      <w:r w:rsidRPr="003E4605">
        <w:rPr>
          <w:color w:val="221F1F"/>
          <w:spacing w:val="-2"/>
          <w:sz w:val="24"/>
          <w:szCs w:val="24"/>
        </w:rPr>
        <w:t>воспаления</w:t>
      </w:r>
      <w:proofErr w:type="spellEnd"/>
      <w:r w:rsidRPr="003E4605">
        <w:rPr>
          <w:color w:val="221F1F"/>
          <w:spacing w:val="-2"/>
          <w:sz w:val="24"/>
          <w:szCs w:val="24"/>
        </w:rPr>
        <w:t>.</w:t>
      </w:r>
    </w:p>
    <w:p w:rsidR="00530322" w:rsidRPr="003E4605" w:rsidRDefault="00530322" w:rsidP="00530322">
      <w:pPr>
        <w:spacing w:before="48"/>
        <w:ind w:left="222"/>
        <w:rPr>
          <w:i/>
          <w:sz w:val="24"/>
          <w:szCs w:val="24"/>
        </w:rPr>
      </w:pPr>
      <w:proofErr w:type="spellStart"/>
      <w:r w:rsidRPr="003E4605">
        <w:rPr>
          <w:i/>
          <w:color w:val="221F1F"/>
          <w:sz w:val="24"/>
          <w:szCs w:val="24"/>
        </w:rPr>
        <w:t>Перваяпомощьпритравматических</w:t>
      </w:r>
      <w:r w:rsidRPr="003E4605">
        <w:rPr>
          <w:i/>
          <w:color w:val="221F1F"/>
          <w:spacing w:val="-2"/>
          <w:sz w:val="24"/>
          <w:szCs w:val="24"/>
        </w:rPr>
        <w:t>повреждениях</w:t>
      </w:r>
      <w:proofErr w:type="spellEnd"/>
      <w:r w:rsidRPr="003E4605">
        <w:rPr>
          <w:i/>
          <w:color w:val="221F1F"/>
          <w:spacing w:val="-2"/>
          <w:sz w:val="24"/>
          <w:szCs w:val="24"/>
        </w:rPr>
        <w:t>.</w:t>
      </w:r>
    </w:p>
    <w:p w:rsidR="00530322" w:rsidRPr="003E4605" w:rsidRDefault="00530322" w:rsidP="00530322">
      <w:pPr>
        <w:pStyle w:val="a3"/>
        <w:spacing w:before="47"/>
        <w:rPr>
          <w:sz w:val="24"/>
          <w:szCs w:val="24"/>
        </w:rPr>
      </w:pPr>
      <w:proofErr w:type="spellStart"/>
      <w:proofErr w:type="gramStart"/>
      <w:r w:rsidRPr="003E4605">
        <w:rPr>
          <w:color w:val="221F1F"/>
          <w:sz w:val="24"/>
          <w:szCs w:val="24"/>
        </w:rPr>
        <w:t>Перваяпомощьпритравмеконечностей,приповрежденииглазиноса</w:t>
      </w:r>
      <w:proofErr w:type="spellEnd"/>
      <w:proofErr w:type="gramEnd"/>
      <w:r w:rsidRPr="003E4605">
        <w:rPr>
          <w:color w:val="221F1F"/>
          <w:sz w:val="24"/>
          <w:szCs w:val="24"/>
        </w:rPr>
        <w:t>. Иммобилизация при травме конечностей.</w:t>
      </w:r>
    </w:p>
    <w:p w:rsidR="00530322" w:rsidRPr="003E4605" w:rsidRDefault="00530322" w:rsidP="00530322">
      <w:pPr>
        <w:pStyle w:val="a3"/>
        <w:rPr>
          <w:sz w:val="24"/>
          <w:szCs w:val="24"/>
        </w:rPr>
      </w:pPr>
      <w:proofErr w:type="spellStart"/>
      <w:r w:rsidRPr="003E4605">
        <w:rPr>
          <w:color w:val="221F1F"/>
          <w:sz w:val="24"/>
          <w:szCs w:val="24"/>
        </w:rPr>
        <w:t>Перваяпомощьприсолнечномитепловом</w:t>
      </w:r>
      <w:r w:rsidRPr="003E4605">
        <w:rPr>
          <w:color w:val="221F1F"/>
          <w:spacing w:val="-2"/>
          <w:sz w:val="24"/>
          <w:szCs w:val="24"/>
        </w:rPr>
        <w:t>ударе</w:t>
      </w:r>
      <w:proofErr w:type="spellEnd"/>
      <w:r w:rsidRPr="003E4605">
        <w:rPr>
          <w:color w:val="221F1F"/>
          <w:spacing w:val="-2"/>
          <w:sz w:val="24"/>
          <w:szCs w:val="24"/>
        </w:rPr>
        <w:t>.</w:t>
      </w:r>
    </w:p>
    <w:p w:rsidR="00530322" w:rsidRPr="003E4605" w:rsidRDefault="00530322" w:rsidP="00530322">
      <w:pPr>
        <w:pStyle w:val="a3"/>
        <w:spacing w:before="63"/>
        <w:ind w:right="2284"/>
        <w:jc w:val="both"/>
        <w:rPr>
          <w:sz w:val="24"/>
          <w:szCs w:val="24"/>
        </w:rPr>
      </w:pPr>
      <w:r w:rsidRPr="003E4605">
        <w:rPr>
          <w:color w:val="221F1F"/>
          <w:sz w:val="24"/>
          <w:szCs w:val="24"/>
        </w:rPr>
        <w:t>Первая помощь при переохлаждении, отморожении и ожоге. Психологическая поддержка пострадавшего.</w:t>
      </w:r>
    </w:p>
    <w:p w:rsidR="00530322" w:rsidRPr="003E4605" w:rsidRDefault="00530322" w:rsidP="00530322">
      <w:pPr>
        <w:pStyle w:val="2"/>
        <w:jc w:val="both"/>
        <w:rPr>
          <w:sz w:val="24"/>
          <w:szCs w:val="24"/>
        </w:rPr>
      </w:pPr>
      <w:proofErr w:type="spellStart"/>
      <w:r w:rsidRPr="003E4605">
        <w:rPr>
          <w:color w:val="221F1F"/>
          <w:sz w:val="24"/>
          <w:szCs w:val="24"/>
        </w:rPr>
        <w:t>Оказаниепервой</w:t>
      </w:r>
      <w:r w:rsidRPr="003E4605">
        <w:rPr>
          <w:color w:val="221F1F"/>
          <w:spacing w:val="-2"/>
          <w:sz w:val="24"/>
          <w:szCs w:val="24"/>
        </w:rPr>
        <w:t>помощи</w:t>
      </w:r>
      <w:proofErr w:type="spellEnd"/>
    </w:p>
    <w:p w:rsidR="00530322" w:rsidRPr="003E4605" w:rsidRDefault="00530322" w:rsidP="00530322">
      <w:pPr>
        <w:pStyle w:val="a3"/>
        <w:spacing w:before="43"/>
        <w:ind w:right="-3"/>
        <w:jc w:val="both"/>
        <w:rPr>
          <w:sz w:val="24"/>
          <w:szCs w:val="24"/>
        </w:rPr>
      </w:pPr>
      <w:r w:rsidRPr="003E4605">
        <w:rPr>
          <w:color w:val="221F1F"/>
          <w:sz w:val="24"/>
          <w:szCs w:val="24"/>
        </w:rPr>
        <w:t xml:space="preserve">Значение первой помощи при неотложных состояниях. </w:t>
      </w:r>
      <w:proofErr w:type="spellStart"/>
      <w:proofErr w:type="gramStart"/>
      <w:r w:rsidRPr="003E4605">
        <w:rPr>
          <w:color w:val="221F1F"/>
          <w:sz w:val="24"/>
          <w:szCs w:val="24"/>
        </w:rPr>
        <w:t>Средства,рекомендуемыедляоказанияпервойпомощи</w:t>
      </w:r>
      <w:proofErr w:type="spellEnd"/>
      <w:proofErr w:type="gramEnd"/>
      <w:r w:rsidRPr="003E4605">
        <w:rPr>
          <w:color w:val="221F1F"/>
          <w:sz w:val="24"/>
          <w:szCs w:val="24"/>
        </w:rPr>
        <w:t>. Оказание первой помощи при травмах.</w:t>
      </w:r>
    </w:p>
    <w:p w:rsidR="00530322" w:rsidRPr="003E4605" w:rsidRDefault="00530322" w:rsidP="00530322">
      <w:pPr>
        <w:pStyle w:val="a3"/>
        <w:jc w:val="both"/>
        <w:rPr>
          <w:sz w:val="24"/>
          <w:szCs w:val="24"/>
        </w:rPr>
      </w:pPr>
      <w:proofErr w:type="spellStart"/>
      <w:proofErr w:type="gramStart"/>
      <w:r w:rsidRPr="003E4605">
        <w:rPr>
          <w:color w:val="221F1F"/>
          <w:sz w:val="24"/>
          <w:szCs w:val="24"/>
        </w:rPr>
        <w:t>Переломы,вывихи</w:t>
      </w:r>
      <w:proofErr w:type="gramEnd"/>
      <w:r w:rsidRPr="003E4605">
        <w:rPr>
          <w:color w:val="221F1F"/>
          <w:sz w:val="24"/>
          <w:szCs w:val="24"/>
        </w:rPr>
        <w:t>,</w:t>
      </w:r>
      <w:r w:rsidRPr="003E4605">
        <w:rPr>
          <w:color w:val="221F1F"/>
          <w:spacing w:val="-2"/>
          <w:sz w:val="24"/>
          <w:szCs w:val="24"/>
        </w:rPr>
        <w:t>растяжения</w:t>
      </w:r>
      <w:proofErr w:type="spellEnd"/>
      <w:r w:rsidRPr="003E4605">
        <w:rPr>
          <w:color w:val="221F1F"/>
          <w:spacing w:val="-2"/>
          <w:sz w:val="24"/>
          <w:szCs w:val="24"/>
        </w:rPr>
        <w:t>.</w:t>
      </w:r>
    </w:p>
    <w:p w:rsidR="00530322" w:rsidRPr="003E4605" w:rsidRDefault="00530322" w:rsidP="00530322">
      <w:pPr>
        <w:pStyle w:val="a3"/>
        <w:spacing w:before="48"/>
        <w:rPr>
          <w:sz w:val="24"/>
          <w:szCs w:val="24"/>
        </w:rPr>
      </w:pPr>
      <w:proofErr w:type="spellStart"/>
      <w:proofErr w:type="gramStart"/>
      <w:r w:rsidRPr="003E4605">
        <w:rPr>
          <w:color w:val="221F1F"/>
          <w:sz w:val="24"/>
          <w:szCs w:val="24"/>
        </w:rPr>
        <w:t>Оказаниепервойпомощиприутоплении,остановкесердцаи</w:t>
      </w:r>
      <w:r w:rsidRPr="003E4605">
        <w:rPr>
          <w:color w:val="221F1F"/>
          <w:spacing w:val="-2"/>
          <w:sz w:val="24"/>
          <w:szCs w:val="24"/>
        </w:rPr>
        <w:t>коме</w:t>
      </w:r>
      <w:proofErr w:type="spellEnd"/>
      <w:proofErr w:type="gramEnd"/>
      <w:r w:rsidRPr="003E4605">
        <w:rPr>
          <w:color w:val="221F1F"/>
          <w:spacing w:val="-2"/>
          <w:sz w:val="24"/>
          <w:szCs w:val="24"/>
        </w:rPr>
        <w:t>.</w:t>
      </w:r>
    </w:p>
    <w:p w:rsidR="00530322" w:rsidRPr="003E4605" w:rsidRDefault="00530322" w:rsidP="00530322">
      <w:pPr>
        <w:pStyle w:val="a3"/>
        <w:spacing w:before="50"/>
        <w:rPr>
          <w:sz w:val="24"/>
          <w:szCs w:val="24"/>
        </w:rPr>
      </w:pPr>
      <w:proofErr w:type="spellStart"/>
      <w:r w:rsidRPr="003E4605">
        <w:rPr>
          <w:color w:val="221F1F"/>
          <w:spacing w:val="-2"/>
          <w:sz w:val="24"/>
          <w:szCs w:val="24"/>
        </w:rPr>
        <w:t>Перваяпомощьприотравленияхаварийно</w:t>
      </w:r>
      <w:r>
        <w:rPr>
          <w:color w:val="221F1F"/>
          <w:spacing w:val="-2"/>
          <w:sz w:val="24"/>
          <w:szCs w:val="24"/>
        </w:rPr>
        <w:t>-</w:t>
      </w:r>
      <w:r w:rsidRPr="003E4605">
        <w:rPr>
          <w:color w:val="221F1F"/>
          <w:spacing w:val="-2"/>
          <w:sz w:val="24"/>
          <w:szCs w:val="24"/>
        </w:rPr>
        <w:t>химическиопасными</w:t>
      </w:r>
      <w:proofErr w:type="spellEnd"/>
      <w:r w:rsidRPr="003E4605">
        <w:rPr>
          <w:color w:val="221F1F"/>
          <w:spacing w:val="-2"/>
          <w:sz w:val="24"/>
          <w:szCs w:val="24"/>
        </w:rPr>
        <w:t xml:space="preserve"> веществами. </w:t>
      </w:r>
      <w:r w:rsidRPr="003E4605">
        <w:rPr>
          <w:color w:val="221F1F"/>
          <w:sz w:val="24"/>
          <w:szCs w:val="24"/>
        </w:rPr>
        <w:t>Первая помощь при массовых поражениях людей.</w:t>
      </w:r>
    </w:p>
    <w:p w:rsidR="00530322" w:rsidRPr="003E4605" w:rsidRDefault="00530322" w:rsidP="00530322">
      <w:pPr>
        <w:pStyle w:val="a3"/>
        <w:ind w:right="778"/>
        <w:rPr>
          <w:sz w:val="24"/>
          <w:szCs w:val="24"/>
        </w:rPr>
      </w:pPr>
      <w:proofErr w:type="spellStart"/>
      <w:r w:rsidRPr="003E4605">
        <w:rPr>
          <w:color w:val="221F1F"/>
          <w:sz w:val="24"/>
          <w:szCs w:val="24"/>
        </w:rPr>
        <w:t>Перваяпомощьприпопаданииинородноготелавверхниедыхательные</w:t>
      </w:r>
      <w:proofErr w:type="spellEnd"/>
      <w:r w:rsidRPr="003E4605">
        <w:rPr>
          <w:color w:val="221F1F"/>
          <w:sz w:val="24"/>
          <w:szCs w:val="24"/>
        </w:rPr>
        <w:t xml:space="preserve"> </w:t>
      </w:r>
      <w:r w:rsidRPr="003E4605">
        <w:rPr>
          <w:color w:val="221F1F"/>
          <w:spacing w:val="-2"/>
          <w:sz w:val="24"/>
          <w:szCs w:val="24"/>
        </w:rPr>
        <w:t>пути.</w:t>
      </w:r>
    </w:p>
    <w:p w:rsidR="00530322" w:rsidRPr="003E4605" w:rsidRDefault="00530322" w:rsidP="00530322">
      <w:pPr>
        <w:pStyle w:val="a3"/>
        <w:rPr>
          <w:sz w:val="24"/>
          <w:szCs w:val="24"/>
        </w:rPr>
      </w:pPr>
      <w:proofErr w:type="spellStart"/>
      <w:r w:rsidRPr="003E4605">
        <w:rPr>
          <w:color w:val="221F1F"/>
          <w:spacing w:val="-2"/>
          <w:sz w:val="24"/>
          <w:szCs w:val="24"/>
        </w:rPr>
        <w:t>Действияпоудалениюинородного</w:t>
      </w:r>
      <w:r w:rsidRPr="003E4605">
        <w:rPr>
          <w:color w:val="221F1F"/>
          <w:spacing w:val="-4"/>
          <w:sz w:val="24"/>
          <w:szCs w:val="24"/>
        </w:rPr>
        <w:t>тела</w:t>
      </w:r>
      <w:proofErr w:type="spellEnd"/>
      <w:r w:rsidRPr="003E4605">
        <w:rPr>
          <w:color w:val="221F1F"/>
          <w:spacing w:val="-4"/>
          <w:sz w:val="24"/>
          <w:szCs w:val="24"/>
        </w:rPr>
        <w:t>.</w:t>
      </w:r>
    </w:p>
    <w:p w:rsidR="00530322" w:rsidRPr="003E4605" w:rsidRDefault="00530322" w:rsidP="00530322">
      <w:pPr>
        <w:pStyle w:val="a3"/>
        <w:spacing w:before="47"/>
        <w:rPr>
          <w:sz w:val="24"/>
          <w:szCs w:val="24"/>
        </w:rPr>
      </w:pPr>
      <w:proofErr w:type="spellStart"/>
      <w:r w:rsidRPr="003E4605">
        <w:rPr>
          <w:color w:val="221F1F"/>
          <w:sz w:val="24"/>
          <w:szCs w:val="24"/>
        </w:rPr>
        <w:t>Перваяпомощьприотсутствиисознанияиостановке</w:t>
      </w:r>
      <w:r w:rsidRPr="003E4605">
        <w:rPr>
          <w:color w:val="221F1F"/>
          <w:spacing w:val="-2"/>
          <w:sz w:val="24"/>
          <w:szCs w:val="24"/>
        </w:rPr>
        <w:t>дыхания</w:t>
      </w:r>
      <w:proofErr w:type="spellEnd"/>
      <w:r w:rsidRPr="003E4605">
        <w:rPr>
          <w:color w:val="221F1F"/>
          <w:spacing w:val="-2"/>
          <w:sz w:val="24"/>
          <w:szCs w:val="24"/>
        </w:rPr>
        <w:t>.</w:t>
      </w:r>
    </w:p>
    <w:p w:rsidR="00530322" w:rsidRPr="003E4605" w:rsidRDefault="00530322" w:rsidP="00530322">
      <w:pPr>
        <w:pStyle w:val="a3"/>
        <w:spacing w:before="40"/>
        <w:ind w:left="0"/>
        <w:rPr>
          <w:sz w:val="24"/>
          <w:szCs w:val="24"/>
        </w:rPr>
      </w:pPr>
    </w:p>
    <w:p w:rsidR="00530322" w:rsidRPr="003E4605" w:rsidRDefault="00530322" w:rsidP="00530322">
      <w:pPr>
        <w:pStyle w:val="1"/>
        <w:spacing w:before="0"/>
        <w:rPr>
          <w:sz w:val="24"/>
          <w:szCs w:val="24"/>
        </w:rPr>
      </w:pPr>
      <w:proofErr w:type="gramStart"/>
      <w:r w:rsidRPr="003E4605">
        <w:rPr>
          <w:color w:val="221F1F"/>
          <w:sz w:val="24"/>
          <w:szCs w:val="24"/>
        </w:rPr>
        <w:t>МОДУЛЬ«</w:t>
      </w:r>
      <w:proofErr w:type="gramEnd"/>
      <w:r w:rsidRPr="003E4605">
        <w:rPr>
          <w:color w:val="221F1F"/>
          <w:sz w:val="24"/>
          <w:szCs w:val="24"/>
        </w:rPr>
        <w:t>БЕЗОПАСНОСТЬВ</w:t>
      </w:r>
      <w:r w:rsidRPr="003E4605">
        <w:rPr>
          <w:color w:val="221F1F"/>
          <w:spacing w:val="-2"/>
          <w:sz w:val="24"/>
          <w:szCs w:val="24"/>
        </w:rPr>
        <w:t>ОБЩЕСТВЕННЫХМЕСТАХ»</w:t>
      </w:r>
    </w:p>
    <w:p w:rsidR="00530322" w:rsidRPr="003E4605" w:rsidRDefault="00530322" w:rsidP="00530322">
      <w:pPr>
        <w:pStyle w:val="2"/>
        <w:spacing w:before="47"/>
        <w:rPr>
          <w:sz w:val="24"/>
          <w:szCs w:val="24"/>
        </w:rPr>
      </w:pPr>
      <w:proofErr w:type="spellStart"/>
      <w:r w:rsidRPr="003E4605">
        <w:rPr>
          <w:color w:val="221F1F"/>
          <w:sz w:val="24"/>
          <w:szCs w:val="24"/>
        </w:rPr>
        <w:t>Безопасностьвкриминогенных</w:t>
      </w:r>
      <w:r w:rsidRPr="003E4605">
        <w:rPr>
          <w:color w:val="221F1F"/>
          <w:spacing w:val="-2"/>
          <w:sz w:val="24"/>
          <w:szCs w:val="24"/>
        </w:rPr>
        <w:t>ситуациях</w:t>
      </w:r>
      <w:proofErr w:type="spellEnd"/>
    </w:p>
    <w:p w:rsidR="00530322" w:rsidRPr="003E4605" w:rsidRDefault="00530322" w:rsidP="00530322">
      <w:pPr>
        <w:spacing w:before="46"/>
        <w:ind w:left="222"/>
        <w:rPr>
          <w:i/>
          <w:sz w:val="24"/>
          <w:szCs w:val="24"/>
        </w:rPr>
      </w:pPr>
      <w:proofErr w:type="spellStart"/>
      <w:r w:rsidRPr="003E4605">
        <w:rPr>
          <w:i/>
          <w:color w:val="221F1F"/>
          <w:spacing w:val="-2"/>
          <w:sz w:val="24"/>
          <w:szCs w:val="24"/>
        </w:rPr>
        <w:t>Какизбежатьвстречиспреступником</w:t>
      </w:r>
      <w:proofErr w:type="spellEnd"/>
      <w:r w:rsidRPr="003E4605">
        <w:rPr>
          <w:i/>
          <w:color w:val="221F1F"/>
          <w:spacing w:val="-2"/>
          <w:sz w:val="24"/>
          <w:szCs w:val="24"/>
        </w:rPr>
        <w:t>.</w:t>
      </w:r>
    </w:p>
    <w:p w:rsidR="00530322" w:rsidRPr="003E4605" w:rsidRDefault="00530322" w:rsidP="00530322">
      <w:pPr>
        <w:spacing w:before="48"/>
        <w:ind w:left="222" w:right="139"/>
        <w:rPr>
          <w:i/>
          <w:sz w:val="24"/>
          <w:szCs w:val="24"/>
        </w:rPr>
      </w:pPr>
      <w:r w:rsidRPr="003E4605">
        <w:rPr>
          <w:color w:val="221F1F"/>
          <w:sz w:val="24"/>
          <w:szCs w:val="24"/>
        </w:rPr>
        <w:t xml:space="preserve">Безопасность на улице. Безопасность в городском транспорте. Как </w:t>
      </w:r>
      <w:proofErr w:type="spellStart"/>
      <w:proofErr w:type="gramStart"/>
      <w:r w:rsidRPr="003E4605">
        <w:rPr>
          <w:color w:val="221F1F"/>
          <w:sz w:val="24"/>
          <w:szCs w:val="24"/>
        </w:rPr>
        <w:t>обеспечитьсвоюбезопасностьвквартире.Осторожно:мошенничество</w:t>
      </w:r>
      <w:proofErr w:type="spellEnd"/>
      <w:proofErr w:type="gramEnd"/>
      <w:r w:rsidRPr="003E4605">
        <w:rPr>
          <w:color w:val="221F1F"/>
          <w:sz w:val="24"/>
          <w:szCs w:val="24"/>
        </w:rPr>
        <w:t xml:space="preserve">. </w:t>
      </w:r>
      <w:r w:rsidRPr="003E4605">
        <w:rPr>
          <w:i/>
          <w:color w:val="221F1F"/>
          <w:sz w:val="24"/>
          <w:szCs w:val="24"/>
        </w:rPr>
        <w:t>Как избежать встречи с наркоторговцем.</w:t>
      </w:r>
    </w:p>
    <w:p w:rsidR="00530322" w:rsidRPr="003E4605" w:rsidRDefault="00530322" w:rsidP="00530322">
      <w:pPr>
        <w:pStyle w:val="a3"/>
        <w:rPr>
          <w:sz w:val="24"/>
          <w:szCs w:val="24"/>
        </w:rPr>
      </w:pPr>
      <w:proofErr w:type="gramStart"/>
      <w:r w:rsidRPr="003E4605">
        <w:rPr>
          <w:color w:val="221F1F"/>
          <w:spacing w:val="-2"/>
          <w:sz w:val="24"/>
          <w:szCs w:val="24"/>
        </w:rPr>
        <w:t>Понятие«</w:t>
      </w:r>
      <w:proofErr w:type="gramEnd"/>
      <w:r w:rsidRPr="003E4605">
        <w:rPr>
          <w:color w:val="221F1F"/>
          <w:spacing w:val="-2"/>
          <w:sz w:val="24"/>
          <w:szCs w:val="24"/>
        </w:rPr>
        <w:t>наркотизм».</w:t>
      </w:r>
      <w:proofErr w:type="spellStart"/>
      <w:r w:rsidRPr="003E4605">
        <w:rPr>
          <w:color w:val="221F1F"/>
          <w:spacing w:val="-2"/>
          <w:sz w:val="24"/>
          <w:szCs w:val="24"/>
        </w:rPr>
        <w:t>Противодействиенаркотизму</w:t>
      </w:r>
      <w:proofErr w:type="spellEnd"/>
      <w:r w:rsidRPr="003E4605">
        <w:rPr>
          <w:color w:val="221F1F"/>
          <w:spacing w:val="-2"/>
          <w:sz w:val="24"/>
          <w:szCs w:val="24"/>
        </w:rPr>
        <w:t>.</w:t>
      </w:r>
    </w:p>
    <w:p w:rsidR="00530322" w:rsidRPr="003E4605" w:rsidRDefault="00530322" w:rsidP="00530322">
      <w:pPr>
        <w:spacing w:before="52"/>
        <w:ind w:left="222" w:right="1432"/>
        <w:rPr>
          <w:sz w:val="24"/>
          <w:szCs w:val="24"/>
        </w:rPr>
      </w:pPr>
      <w:r w:rsidRPr="003E4605">
        <w:rPr>
          <w:b/>
          <w:color w:val="221F1F"/>
          <w:sz w:val="24"/>
          <w:szCs w:val="24"/>
        </w:rPr>
        <w:t xml:space="preserve">Безопасность в учебном и производственном процессах </w:t>
      </w:r>
      <w:proofErr w:type="spellStart"/>
      <w:r w:rsidRPr="003E4605">
        <w:rPr>
          <w:color w:val="221F1F"/>
          <w:sz w:val="24"/>
          <w:szCs w:val="24"/>
        </w:rPr>
        <w:t>Безопасностьнаурокахипеременах.Безопасностьнапрактических</w:t>
      </w:r>
      <w:proofErr w:type="spellEnd"/>
      <w:r w:rsidRPr="003E4605">
        <w:rPr>
          <w:color w:val="221F1F"/>
          <w:sz w:val="24"/>
          <w:szCs w:val="24"/>
        </w:rPr>
        <w:t xml:space="preserve"> </w:t>
      </w:r>
      <w:r w:rsidRPr="003E4605">
        <w:rPr>
          <w:color w:val="221F1F"/>
          <w:spacing w:val="-2"/>
          <w:sz w:val="24"/>
          <w:szCs w:val="24"/>
        </w:rPr>
        <w:t>занятиях.</w:t>
      </w:r>
    </w:p>
    <w:p w:rsidR="00530322" w:rsidRPr="003E4605" w:rsidRDefault="00530322" w:rsidP="00530322">
      <w:pPr>
        <w:pStyle w:val="2"/>
        <w:spacing w:before="11"/>
        <w:rPr>
          <w:sz w:val="24"/>
          <w:szCs w:val="24"/>
        </w:rPr>
      </w:pPr>
      <w:proofErr w:type="spellStart"/>
      <w:r w:rsidRPr="003E4605">
        <w:rPr>
          <w:color w:val="221F1F"/>
          <w:sz w:val="24"/>
          <w:szCs w:val="24"/>
        </w:rPr>
        <w:t>ЗащитаправпотребителейвРоссийской</w:t>
      </w:r>
      <w:r w:rsidRPr="003E4605">
        <w:rPr>
          <w:color w:val="221F1F"/>
          <w:spacing w:val="-2"/>
          <w:sz w:val="24"/>
          <w:szCs w:val="24"/>
        </w:rPr>
        <w:t>Федерации</w:t>
      </w:r>
      <w:proofErr w:type="spellEnd"/>
    </w:p>
    <w:p w:rsidR="00530322" w:rsidRPr="003E4605" w:rsidRDefault="00530322" w:rsidP="00530322">
      <w:pPr>
        <w:pStyle w:val="a3"/>
        <w:spacing w:before="43"/>
        <w:rPr>
          <w:sz w:val="24"/>
          <w:szCs w:val="24"/>
        </w:rPr>
      </w:pPr>
      <w:proofErr w:type="spellStart"/>
      <w:r w:rsidRPr="003E4605">
        <w:rPr>
          <w:color w:val="221F1F"/>
          <w:sz w:val="24"/>
          <w:szCs w:val="24"/>
        </w:rPr>
        <w:t>Правапотребителянабезопасность</w:t>
      </w:r>
      <w:r w:rsidRPr="003E4605">
        <w:rPr>
          <w:color w:val="221F1F"/>
          <w:spacing w:val="-2"/>
          <w:sz w:val="24"/>
          <w:szCs w:val="24"/>
        </w:rPr>
        <w:t>товара</w:t>
      </w:r>
      <w:proofErr w:type="spellEnd"/>
      <w:r w:rsidRPr="003E4605">
        <w:rPr>
          <w:color w:val="221F1F"/>
          <w:spacing w:val="-2"/>
          <w:sz w:val="24"/>
          <w:szCs w:val="24"/>
        </w:rPr>
        <w:t>.</w:t>
      </w:r>
    </w:p>
    <w:p w:rsidR="00530322" w:rsidRPr="003E4605" w:rsidRDefault="00530322" w:rsidP="00530322">
      <w:pPr>
        <w:pStyle w:val="a3"/>
        <w:spacing w:before="48"/>
        <w:rPr>
          <w:sz w:val="24"/>
          <w:szCs w:val="24"/>
        </w:rPr>
      </w:pPr>
      <w:proofErr w:type="spellStart"/>
      <w:proofErr w:type="gramStart"/>
      <w:r w:rsidRPr="003E4605">
        <w:rPr>
          <w:color w:val="221F1F"/>
          <w:sz w:val="24"/>
          <w:szCs w:val="24"/>
        </w:rPr>
        <w:t>ОсновныеположенияФедеральногозакона«</w:t>
      </w:r>
      <w:proofErr w:type="gramEnd"/>
      <w:r w:rsidRPr="003E4605">
        <w:rPr>
          <w:color w:val="221F1F"/>
          <w:sz w:val="24"/>
          <w:szCs w:val="24"/>
        </w:rPr>
        <w:t>Озащитеправпотребителей</w:t>
      </w:r>
      <w:proofErr w:type="spellEnd"/>
      <w:r w:rsidRPr="003E4605">
        <w:rPr>
          <w:color w:val="221F1F"/>
          <w:sz w:val="24"/>
          <w:szCs w:val="24"/>
        </w:rPr>
        <w:t>». Защита прав потребителей при использовании приобретённого товара.</w:t>
      </w:r>
    </w:p>
    <w:p w:rsidR="00530322" w:rsidRPr="003E4605" w:rsidRDefault="00530322" w:rsidP="00530322">
      <w:pPr>
        <w:pStyle w:val="a3"/>
        <w:ind w:right="443"/>
        <w:jc w:val="both"/>
        <w:rPr>
          <w:sz w:val="24"/>
          <w:szCs w:val="24"/>
        </w:rPr>
      </w:pPr>
      <w:r w:rsidRPr="003E4605">
        <w:rPr>
          <w:color w:val="221F1F"/>
          <w:sz w:val="24"/>
          <w:szCs w:val="24"/>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sidRPr="003E4605">
        <w:rPr>
          <w:color w:val="221F1F"/>
          <w:spacing w:val="-2"/>
          <w:sz w:val="24"/>
          <w:szCs w:val="24"/>
        </w:rPr>
        <w:t>товара.</w:t>
      </w:r>
    </w:p>
    <w:p w:rsidR="00530322" w:rsidRPr="003E4605" w:rsidRDefault="00530322" w:rsidP="00530322">
      <w:pPr>
        <w:pStyle w:val="a3"/>
        <w:jc w:val="both"/>
        <w:rPr>
          <w:sz w:val="24"/>
          <w:szCs w:val="24"/>
        </w:rPr>
      </w:pPr>
      <w:proofErr w:type="spellStart"/>
      <w:r w:rsidRPr="003E4605">
        <w:rPr>
          <w:color w:val="221F1F"/>
          <w:sz w:val="24"/>
          <w:szCs w:val="24"/>
        </w:rPr>
        <w:t>Защитаправпотребителейприпродажетоваров</w:t>
      </w:r>
      <w:r w:rsidRPr="003E4605">
        <w:rPr>
          <w:color w:val="221F1F"/>
          <w:spacing w:val="-2"/>
          <w:sz w:val="24"/>
          <w:szCs w:val="24"/>
        </w:rPr>
        <w:t>потребителям</w:t>
      </w:r>
      <w:proofErr w:type="spellEnd"/>
      <w:r w:rsidRPr="003E4605">
        <w:rPr>
          <w:color w:val="221F1F"/>
          <w:spacing w:val="-2"/>
          <w:sz w:val="24"/>
          <w:szCs w:val="24"/>
        </w:rPr>
        <w:t>.</w:t>
      </w:r>
    </w:p>
    <w:p w:rsidR="00530322" w:rsidRPr="003E4605" w:rsidRDefault="00530322" w:rsidP="00530322">
      <w:pPr>
        <w:pStyle w:val="a3"/>
        <w:spacing w:before="43"/>
        <w:ind w:right="778"/>
        <w:rPr>
          <w:sz w:val="24"/>
          <w:szCs w:val="24"/>
        </w:rPr>
      </w:pPr>
      <w:r w:rsidRPr="003E4605">
        <w:rPr>
          <w:color w:val="221F1F"/>
          <w:sz w:val="24"/>
          <w:szCs w:val="24"/>
        </w:rPr>
        <w:t xml:space="preserve">Права потребителя при </w:t>
      </w:r>
      <w:r w:rsidRPr="003E4605">
        <w:rPr>
          <w:color w:val="221F1F"/>
          <w:spacing w:val="11"/>
          <w:sz w:val="24"/>
          <w:szCs w:val="24"/>
        </w:rPr>
        <w:t xml:space="preserve">обнаружении </w:t>
      </w:r>
      <w:r w:rsidRPr="003E4605">
        <w:rPr>
          <w:color w:val="221F1F"/>
          <w:sz w:val="24"/>
          <w:szCs w:val="24"/>
        </w:rPr>
        <w:t xml:space="preserve">в </w:t>
      </w:r>
      <w:r w:rsidRPr="003E4605">
        <w:rPr>
          <w:color w:val="221F1F"/>
          <w:spacing w:val="11"/>
          <w:sz w:val="24"/>
          <w:szCs w:val="24"/>
        </w:rPr>
        <w:t xml:space="preserve">товаре </w:t>
      </w:r>
      <w:proofErr w:type="spellStart"/>
      <w:r w:rsidRPr="003E4605">
        <w:rPr>
          <w:color w:val="221F1F"/>
          <w:spacing w:val="12"/>
          <w:sz w:val="24"/>
          <w:szCs w:val="24"/>
        </w:rPr>
        <w:t>недостатков.</w:t>
      </w:r>
      <w:r w:rsidRPr="003E4605">
        <w:rPr>
          <w:color w:val="221F1F"/>
          <w:sz w:val="24"/>
          <w:szCs w:val="24"/>
        </w:rPr>
        <w:t>Замена</w:t>
      </w:r>
      <w:proofErr w:type="spellEnd"/>
      <w:r w:rsidRPr="003E4605">
        <w:rPr>
          <w:color w:val="221F1F"/>
          <w:sz w:val="24"/>
          <w:szCs w:val="24"/>
        </w:rPr>
        <w:t xml:space="preserve"> товара ненадлежащего качества.</w:t>
      </w:r>
    </w:p>
    <w:p w:rsidR="00530322" w:rsidRPr="003E4605" w:rsidRDefault="00530322" w:rsidP="00530322">
      <w:pPr>
        <w:pStyle w:val="a3"/>
        <w:spacing w:before="1"/>
        <w:rPr>
          <w:sz w:val="24"/>
          <w:szCs w:val="24"/>
        </w:rPr>
      </w:pPr>
      <w:proofErr w:type="spellStart"/>
      <w:r w:rsidRPr="003E4605">
        <w:rPr>
          <w:color w:val="221F1F"/>
          <w:spacing w:val="-2"/>
          <w:sz w:val="24"/>
          <w:szCs w:val="24"/>
        </w:rPr>
        <w:t>Защитаправпотребителейпривыполненииработ</w:t>
      </w:r>
      <w:proofErr w:type="spellEnd"/>
      <w:r w:rsidRPr="003E4605">
        <w:rPr>
          <w:color w:val="221F1F"/>
          <w:spacing w:val="-2"/>
          <w:sz w:val="24"/>
          <w:szCs w:val="24"/>
        </w:rPr>
        <w:t>(</w:t>
      </w:r>
      <w:proofErr w:type="spellStart"/>
      <w:r w:rsidRPr="003E4605">
        <w:rPr>
          <w:color w:val="221F1F"/>
          <w:spacing w:val="-2"/>
          <w:sz w:val="24"/>
          <w:szCs w:val="24"/>
        </w:rPr>
        <w:t>оказанииуслуг</w:t>
      </w:r>
      <w:proofErr w:type="spellEnd"/>
      <w:r w:rsidRPr="003E4605">
        <w:rPr>
          <w:color w:val="221F1F"/>
          <w:spacing w:val="-2"/>
          <w:sz w:val="24"/>
          <w:szCs w:val="24"/>
        </w:rPr>
        <w:t>).</w:t>
      </w:r>
    </w:p>
    <w:p w:rsidR="00530322" w:rsidRDefault="00530322" w:rsidP="00530322">
      <w:pPr>
        <w:pStyle w:val="a3"/>
        <w:spacing w:before="47"/>
        <w:rPr>
          <w:color w:val="221F1F"/>
          <w:sz w:val="24"/>
          <w:szCs w:val="24"/>
        </w:rPr>
      </w:pPr>
      <w:proofErr w:type="spellStart"/>
      <w:r w:rsidRPr="003E4605">
        <w:rPr>
          <w:color w:val="221F1F"/>
          <w:sz w:val="24"/>
          <w:szCs w:val="24"/>
        </w:rPr>
        <w:t>Правапотребителяприобнаружениинедостатковвыполненнойработы</w:t>
      </w:r>
      <w:proofErr w:type="spellEnd"/>
      <w:r w:rsidRPr="003E4605">
        <w:rPr>
          <w:color w:val="221F1F"/>
          <w:sz w:val="24"/>
          <w:szCs w:val="24"/>
        </w:rPr>
        <w:t xml:space="preserve"> (оказанной услуги).</w:t>
      </w:r>
    </w:p>
    <w:p w:rsidR="00530322" w:rsidRPr="003E4605" w:rsidRDefault="00530322" w:rsidP="00530322">
      <w:pPr>
        <w:pStyle w:val="a3"/>
        <w:spacing w:before="47"/>
        <w:rPr>
          <w:sz w:val="24"/>
          <w:szCs w:val="24"/>
        </w:rPr>
      </w:pPr>
      <w:r w:rsidRPr="003E4605">
        <w:rPr>
          <w:color w:val="221F1F"/>
          <w:sz w:val="24"/>
          <w:szCs w:val="24"/>
        </w:rPr>
        <w:t>МОДУЛЬ «ВЗАИМОДЕЙСТВИЕ ЛИЧНОСТИ, ОБЩЕСТВА И ГОСУДАРСТВА В ОБЕСПЕЧЕНИИ БЕЗОПАСНОСТИ ЖИЗНИ И ЗДОРОВЬЯ НАСЕЛЕНИЯ»</w:t>
      </w:r>
    </w:p>
    <w:p w:rsidR="00530322" w:rsidRPr="003E4605" w:rsidRDefault="00530322" w:rsidP="00530322">
      <w:pPr>
        <w:pStyle w:val="2"/>
        <w:ind w:right="445"/>
        <w:rPr>
          <w:sz w:val="24"/>
          <w:szCs w:val="24"/>
        </w:rPr>
      </w:pPr>
      <w:proofErr w:type="spellStart"/>
      <w:r w:rsidRPr="003E4605">
        <w:rPr>
          <w:color w:val="221F1F"/>
          <w:sz w:val="24"/>
          <w:szCs w:val="24"/>
        </w:rPr>
        <w:t>Чрезвычайныеситуациитехногенногохарактераизащитанаселенияот</w:t>
      </w:r>
      <w:proofErr w:type="spellEnd"/>
      <w:r w:rsidRPr="003E4605">
        <w:rPr>
          <w:color w:val="221F1F"/>
          <w:sz w:val="24"/>
          <w:szCs w:val="24"/>
        </w:rPr>
        <w:t xml:space="preserve"> их последствий</w:t>
      </w:r>
    </w:p>
    <w:p w:rsidR="00530322" w:rsidRPr="003E4605" w:rsidRDefault="00530322" w:rsidP="00530322">
      <w:pPr>
        <w:pStyle w:val="a3"/>
        <w:ind w:right="1103"/>
        <w:rPr>
          <w:sz w:val="24"/>
          <w:szCs w:val="24"/>
        </w:rPr>
      </w:pPr>
      <w:r w:rsidRPr="003E4605">
        <w:rPr>
          <w:color w:val="221F1F"/>
          <w:sz w:val="24"/>
          <w:szCs w:val="24"/>
        </w:rPr>
        <w:t xml:space="preserve">Разновидности чрезвычайных ситуаций техногенного характера. </w:t>
      </w:r>
      <w:proofErr w:type="spellStart"/>
      <w:r w:rsidRPr="003E4605">
        <w:rPr>
          <w:color w:val="221F1F"/>
          <w:sz w:val="24"/>
          <w:szCs w:val="24"/>
        </w:rPr>
        <w:t>Аварииикатастрофывсовременнойпромышленностииэнергетике</w:t>
      </w:r>
      <w:proofErr w:type="spellEnd"/>
      <w:r w:rsidRPr="003E4605">
        <w:rPr>
          <w:color w:val="221F1F"/>
          <w:sz w:val="24"/>
          <w:szCs w:val="24"/>
        </w:rPr>
        <w:t>.</w:t>
      </w:r>
    </w:p>
    <w:p w:rsidR="00530322" w:rsidRPr="003E4605" w:rsidRDefault="00530322" w:rsidP="00530322">
      <w:pPr>
        <w:pStyle w:val="a3"/>
        <w:rPr>
          <w:sz w:val="24"/>
          <w:szCs w:val="24"/>
        </w:rPr>
      </w:pPr>
      <w:r w:rsidRPr="003E4605">
        <w:rPr>
          <w:color w:val="221F1F"/>
          <w:sz w:val="24"/>
          <w:szCs w:val="24"/>
        </w:rPr>
        <w:t>Авариинарадиационн</w:t>
      </w:r>
      <w:r>
        <w:rPr>
          <w:color w:val="221F1F"/>
          <w:sz w:val="24"/>
          <w:szCs w:val="24"/>
        </w:rPr>
        <w:t>и</w:t>
      </w:r>
      <w:r w:rsidRPr="003E4605">
        <w:rPr>
          <w:color w:val="221F1F"/>
          <w:sz w:val="24"/>
          <w:szCs w:val="24"/>
        </w:rPr>
        <w:t>о</w:t>
      </w:r>
      <w:r>
        <w:rPr>
          <w:color w:val="221F1F"/>
          <w:sz w:val="24"/>
          <w:szCs w:val="24"/>
        </w:rPr>
        <w:t>-</w:t>
      </w:r>
      <w:r w:rsidRPr="003E4605">
        <w:rPr>
          <w:color w:val="221F1F"/>
          <w:sz w:val="24"/>
          <w:szCs w:val="24"/>
        </w:rPr>
        <w:t>опасныхобъектахизащитанаселенияотих</w:t>
      </w:r>
      <w:r w:rsidRPr="003E4605">
        <w:rPr>
          <w:color w:val="221F1F"/>
          <w:spacing w:val="-2"/>
          <w:sz w:val="24"/>
          <w:szCs w:val="24"/>
        </w:rPr>
        <w:t>последствий.</w:t>
      </w:r>
    </w:p>
    <w:p w:rsidR="00530322" w:rsidRPr="003E4605" w:rsidRDefault="00530322" w:rsidP="00530322">
      <w:pPr>
        <w:pStyle w:val="a3"/>
        <w:ind w:right="444"/>
        <w:jc w:val="both"/>
        <w:rPr>
          <w:sz w:val="24"/>
          <w:szCs w:val="24"/>
        </w:rPr>
      </w:pPr>
      <w:proofErr w:type="gramStart"/>
      <w:r w:rsidRPr="003E4605">
        <w:rPr>
          <w:color w:val="221F1F"/>
          <w:sz w:val="24"/>
          <w:szCs w:val="24"/>
        </w:rPr>
        <w:t>Понятие«</w:t>
      </w:r>
      <w:proofErr w:type="spellStart"/>
      <w:proofErr w:type="gramEnd"/>
      <w:r w:rsidRPr="003E4605">
        <w:rPr>
          <w:color w:val="221F1F"/>
          <w:sz w:val="24"/>
          <w:szCs w:val="24"/>
        </w:rPr>
        <w:t>радиационнаязащита</w:t>
      </w:r>
      <w:proofErr w:type="spellEnd"/>
      <w:r w:rsidRPr="003E4605">
        <w:rPr>
          <w:color w:val="221F1F"/>
          <w:sz w:val="24"/>
          <w:szCs w:val="24"/>
        </w:rPr>
        <w:t>».</w:t>
      </w:r>
      <w:proofErr w:type="spellStart"/>
      <w:r w:rsidRPr="003E4605">
        <w:rPr>
          <w:color w:val="221F1F"/>
          <w:sz w:val="24"/>
          <w:szCs w:val="24"/>
        </w:rPr>
        <w:t>Источникиоблучения.Правила</w:t>
      </w:r>
      <w:proofErr w:type="spellEnd"/>
      <w:r w:rsidRPr="003E4605">
        <w:rPr>
          <w:color w:val="221F1F"/>
          <w:sz w:val="24"/>
          <w:szCs w:val="24"/>
        </w:rPr>
        <w:t xml:space="preserve"> поведения при аварии на </w:t>
      </w:r>
      <w:proofErr w:type="spellStart"/>
      <w:r w:rsidRPr="003E4605">
        <w:rPr>
          <w:color w:val="221F1F"/>
          <w:sz w:val="24"/>
          <w:szCs w:val="24"/>
        </w:rPr>
        <w:t>радиационно</w:t>
      </w:r>
      <w:proofErr w:type="spellEnd"/>
      <w:r w:rsidRPr="003E4605">
        <w:rPr>
          <w:color w:val="221F1F"/>
          <w:sz w:val="24"/>
          <w:szCs w:val="24"/>
        </w:rPr>
        <w:t xml:space="preserve"> опасном объекте. Меры радиационной защиты </w:t>
      </w:r>
      <w:r w:rsidRPr="003E4605">
        <w:rPr>
          <w:color w:val="221F1F"/>
          <w:spacing w:val="-2"/>
          <w:sz w:val="24"/>
          <w:szCs w:val="24"/>
        </w:rPr>
        <w:t>населения.</w:t>
      </w:r>
    </w:p>
    <w:p w:rsidR="00530322" w:rsidRPr="003E4605" w:rsidRDefault="00530322" w:rsidP="00530322">
      <w:pPr>
        <w:ind w:left="222" w:right="442"/>
        <w:jc w:val="both"/>
        <w:rPr>
          <w:i/>
          <w:sz w:val="24"/>
          <w:szCs w:val="24"/>
        </w:rPr>
      </w:pPr>
      <w:r w:rsidRPr="003E4605">
        <w:rPr>
          <w:i/>
          <w:color w:val="221F1F"/>
          <w:sz w:val="24"/>
          <w:szCs w:val="24"/>
        </w:rPr>
        <w:t xml:space="preserve">Аварии на химически опасных объектах и защита населения от их </w:t>
      </w:r>
      <w:r w:rsidRPr="003E4605">
        <w:rPr>
          <w:i/>
          <w:color w:val="221F1F"/>
          <w:spacing w:val="-2"/>
          <w:sz w:val="24"/>
          <w:szCs w:val="24"/>
        </w:rPr>
        <w:t>последствий.</w:t>
      </w:r>
    </w:p>
    <w:p w:rsidR="00530322" w:rsidRPr="003E4605" w:rsidRDefault="00530322" w:rsidP="00530322">
      <w:pPr>
        <w:pStyle w:val="a3"/>
        <w:ind w:right="453"/>
        <w:jc w:val="both"/>
        <w:rPr>
          <w:sz w:val="24"/>
          <w:szCs w:val="24"/>
        </w:rPr>
      </w:pPr>
      <w:r w:rsidRPr="003E4605">
        <w:rPr>
          <w:color w:val="221F1F"/>
          <w:sz w:val="24"/>
          <w:szCs w:val="24"/>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sidRPr="003E4605">
        <w:rPr>
          <w:color w:val="221F1F"/>
          <w:sz w:val="24"/>
          <w:szCs w:val="24"/>
        </w:rPr>
        <w:t>защитынаселения</w:t>
      </w:r>
      <w:proofErr w:type="spellEnd"/>
      <w:r w:rsidRPr="003E4605">
        <w:rPr>
          <w:color w:val="221F1F"/>
          <w:sz w:val="24"/>
          <w:szCs w:val="24"/>
        </w:rPr>
        <w:t xml:space="preserve"> от АХОВ.</w:t>
      </w:r>
    </w:p>
    <w:p w:rsidR="00530322" w:rsidRPr="003E4605" w:rsidRDefault="00530322" w:rsidP="00530322">
      <w:pPr>
        <w:pStyle w:val="a3"/>
        <w:ind w:right="448"/>
        <w:jc w:val="both"/>
        <w:rPr>
          <w:sz w:val="24"/>
          <w:szCs w:val="24"/>
        </w:rPr>
      </w:pPr>
      <w:r w:rsidRPr="003E4605">
        <w:rPr>
          <w:color w:val="221F1F"/>
          <w:sz w:val="24"/>
          <w:szCs w:val="24"/>
        </w:rPr>
        <w:t xml:space="preserve">Аварии на взрывопожароопасных объектах и защита населения от их </w:t>
      </w:r>
      <w:r w:rsidRPr="003E4605">
        <w:rPr>
          <w:color w:val="221F1F"/>
          <w:spacing w:val="-2"/>
          <w:sz w:val="24"/>
          <w:szCs w:val="24"/>
        </w:rPr>
        <w:t>последствий.</w:t>
      </w:r>
    </w:p>
    <w:p w:rsidR="00530322" w:rsidRPr="003E4605" w:rsidRDefault="00530322" w:rsidP="00530322">
      <w:pPr>
        <w:pStyle w:val="a3"/>
        <w:ind w:right="444"/>
        <w:jc w:val="both"/>
        <w:rPr>
          <w:sz w:val="24"/>
          <w:szCs w:val="24"/>
        </w:rPr>
      </w:pPr>
      <w:r w:rsidRPr="003E4605">
        <w:rPr>
          <w:color w:val="221F1F"/>
          <w:sz w:val="24"/>
          <w:szCs w:val="24"/>
        </w:rPr>
        <w:t xml:space="preserve">Пожары и взрывы с тяжёлыми социальными и </w:t>
      </w:r>
      <w:proofErr w:type="spellStart"/>
      <w:r w:rsidRPr="003E4605">
        <w:rPr>
          <w:color w:val="221F1F"/>
          <w:sz w:val="24"/>
          <w:szCs w:val="24"/>
        </w:rPr>
        <w:t>экономическимипотерями</w:t>
      </w:r>
      <w:proofErr w:type="spellEnd"/>
      <w:r w:rsidRPr="003E4605">
        <w:rPr>
          <w:color w:val="221F1F"/>
          <w:sz w:val="24"/>
          <w:szCs w:val="24"/>
        </w:rPr>
        <w:t>. Четыре класса опасностей производственных объектов. Средства защиты населения. Как вести себя при взрыве.</w:t>
      </w:r>
    </w:p>
    <w:p w:rsidR="00530322" w:rsidRPr="003E4605" w:rsidRDefault="00530322" w:rsidP="00530322">
      <w:pPr>
        <w:pStyle w:val="a3"/>
        <w:ind w:right="445"/>
        <w:jc w:val="both"/>
        <w:rPr>
          <w:sz w:val="24"/>
          <w:szCs w:val="24"/>
        </w:rPr>
      </w:pPr>
      <w:r w:rsidRPr="003E4605">
        <w:rPr>
          <w:color w:val="221F1F"/>
          <w:sz w:val="24"/>
          <w:szCs w:val="24"/>
        </w:rPr>
        <w:t xml:space="preserve">Аварии на гидротехнических сооружениях и защита населения от их </w:t>
      </w:r>
      <w:r w:rsidRPr="003E4605">
        <w:rPr>
          <w:color w:val="221F1F"/>
          <w:spacing w:val="-2"/>
          <w:sz w:val="24"/>
          <w:szCs w:val="24"/>
        </w:rPr>
        <w:t>последствий.</w:t>
      </w:r>
    </w:p>
    <w:p w:rsidR="00530322" w:rsidRPr="003E4605" w:rsidRDefault="00530322" w:rsidP="00530322">
      <w:pPr>
        <w:pStyle w:val="a3"/>
        <w:ind w:right="442"/>
        <w:jc w:val="both"/>
        <w:rPr>
          <w:sz w:val="24"/>
          <w:szCs w:val="24"/>
        </w:rPr>
      </w:pPr>
      <w:r w:rsidRPr="003E4605">
        <w:rPr>
          <w:color w:val="221F1F"/>
          <w:sz w:val="24"/>
          <w:szCs w:val="24"/>
        </w:rPr>
        <w:t>Виды гидротехнических сооружений. Основные причины аварий на плотинах. Меры по защите населения.</w:t>
      </w:r>
    </w:p>
    <w:p w:rsidR="00530322" w:rsidRPr="003E4605" w:rsidRDefault="00530322" w:rsidP="00530322">
      <w:pPr>
        <w:pStyle w:val="a3"/>
        <w:tabs>
          <w:tab w:val="left" w:pos="1417"/>
          <w:tab w:val="left" w:pos="3092"/>
          <w:tab w:val="left" w:pos="4288"/>
          <w:tab w:val="left" w:pos="6647"/>
          <w:tab w:val="left" w:pos="8513"/>
        </w:tabs>
        <w:ind w:right="443"/>
        <w:rPr>
          <w:sz w:val="24"/>
          <w:szCs w:val="24"/>
        </w:rPr>
      </w:pPr>
      <w:r w:rsidRPr="003E4605">
        <w:rPr>
          <w:color w:val="221F1F"/>
          <w:sz w:val="24"/>
          <w:szCs w:val="24"/>
        </w:rPr>
        <w:t xml:space="preserve">Оповещение населения о чрезвычайных ситуациях техногенного характера. </w:t>
      </w:r>
      <w:proofErr w:type="spellStart"/>
      <w:proofErr w:type="gramStart"/>
      <w:r w:rsidRPr="003E4605">
        <w:rPr>
          <w:color w:val="221F1F"/>
          <w:spacing w:val="-2"/>
          <w:sz w:val="24"/>
          <w:szCs w:val="24"/>
        </w:rPr>
        <w:t>Сигнал«</w:t>
      </w:r>
      <w:proofErr w:type="gramEnd"/>
      <w:r w:rsidRPr="003E4605">
        <w:rPr>
          <w:color w:val="221F1F"/>
          <w:spacing w:val="-2"/>
          <w:sz w:val="24"/>
          <w:szCs w:val="24"/>
        </w:rPr>
        <w:t>Внимание</w:t>
      </w:r>
      <w:proofErr w:type="spellEnd"/>
      <w:r w:rsidRPr="003E4605">
        <w:rPr>
          <w:color w:val="221F1F"/>
          <w:sz w:val="24"/>
          <w:szCs w:val="24"/>
        </w:rPr>
        <w:tab/>
      </w:r>
      <w:proofErr w:type="spellStart"/>
      <w:r w:rsidRPr="003E4605">
        <w:rPr>
          <w:color w:val="221F1F"/>
          <w:spacing w:val="-2"/>
          <w:sz w:val="24"/>
          <w:szCs w:val="24"/>
        </w:rPr>
        <w:t>всем!».Общероссийская</w:t>
      </w:r>
      <w:proofErr w:type="spellEnd"/>
      <w:r w:rsidRPr="003E4605">
        <w:rPr>
          <w:color w:val="221F1F"/>
          <w:sz w:val="24"/>
          <w:szCs w:val="24"/>
        </w:rPr>
        <w:tab/>
      </w:r>
      <w:proofErr w:type="spellStart"/>
      <w:r w:rsidRPr="003E4605">
        <w:rPr>
          <w:color w:val="221F1F"/>
          <w:spacing w:val="-2"/>
          <w:sz w:val="24"/>
          <w:szCs w:val="24"/>
        </w:rPr>
        <w:t>комплекснаясистема</w:t>
      </w:r>
      <w:proofErr w:type="spellEnd"/>
      <w:r w:rsidRPr="003E4605">
        <w:rPr>
          <w:color w:val="221F1F"/>
          <w:spacing w:val="-2"/>
          <w:sz w:val="24"/>
          <w:szCs w:val="24"/>
        </w:rPr>
        <w:t xml:space="preserve"> </w:t>
      </w:r>
      <w:proofErr w:type="spellStart"/>
      <w:r w:rsidRPr="003E4605">
        <w:rPr>
          <w:color w:val="221F1F"/>
          <w:sz w:val="24"/>
          <w:szCs w:val="24"/>
        </w:rPr>
        <w:t>информированияиоповещениянаселениявместахмассовогопребывания</w:t>
      </w:r>
      <w:proofErr w:type="spellEnd"/>
      <w:r w:rsidRPr="003E4605">
        <w:rPr>
          <w:color w:val="221F1F"/>
          <w:sz w:val="24"/>
          <w:szCs w:val="24"/>
        </w:rPr>
        <w:t xml:space="preserve"> людей (ОКСИОН). Действия по сигналам гражданской обороны.</w:t>
      </w:r>
    </w:p>
    <w:p w:rsidR="00530322" w:rsidRPr="003E4605" w:rsidRDefault="00530322" w:rsidP="00530322">
      <w:pPr>
        <w:pStyle w:val="a3"/>
        <w:rPr>
          <w:sz w:val="24"/>
          <w:szCs w:val="24"/>
        </w:rPr>
      </w:pPr>
      <w:proofErr w:type="spellStart"/>
      <w:r w:rsidRPr="003E4605">
        <w:rPr>
          <w:color w:val="221F1F"/>
          <w:spacing w:val="-2"/>
          <w:sz w:val="24"/>
          <w:szCs w:val="24"/>
        </w:rPr>
        <w:t>Видыиспособыэвакуациинаселения</w:t>
      </w:r>
      <w:proofErr w:type="spellEnd"/>
      <w:r w:rsidRPr="003E4605">
        <w:rPr>
          <w:color w:val="221F1F"/>
          <w:spacing w:val="-2"/>
          <w:sz w:val="24"/>
          <w:szCs w:val="24"/>
        </w:rPr>
        <w:t>.</w:t>
      </w:r>
    </w:p>
    <w:p w:rsidR="00530322" w:rsidRPr="003E4605" w:rsidRDefault="00530322" w:rsidP="00530322">
      <w:pPr>
        <w:pStyle w:val="a3"/>
        <w:spacing w:before="39"/>
        <w:ind w:right="443"/>
        <w:jc w:val="both"/>
        <w:rPr>
          <w:sz w:val="24"/>
          <w:szCs w:val="24"/>
        </w:rPr>
      </w:pPr>
      <w:r w:rsidRPr="003E4605">
        <w:rPr>
          <w:color w:val="221F1F"/>
          <w:sz w:val="24"/>
          <w:szCs w:val="24"/>
        </w:rPr>
        <w:t xml:space="preserve">Организация эвакуации населения по производственно-территориальному </w:t>
      </w:r>
      <w:proofErr w:type="spellStart"/>
      <w:r w:rsidRPr="003E4605">
        <w:rPr>
          <w:color w:val="221F1F"/>
          <w:sz w:val="24"/>
          <w:szCs w:val="24"/>
        </w:rPr>
        <w:t>принципу.Виды</w:t>
      </w:r>
      <w:proofErr w:type="spellEnd"/>
      <w:r w:rsidRPr="003E4605">
        <w:rPr>
          <w:color w:val="221F1F"/>
          <w:sz w:val="24"/>
          <w:szCs w:val="24"/>
        </w:rPr>
        <w:t xml:space="preserve"> эвакуации </w:t>
      </w:r>
      <w:proofErr w:type="spellStart"/>
      <w:r w:rsidRPr="003E4605">
        <w:rPr>
          <w:color w:val="221F1F"/>
          <w:sz w:val="24"/>
          <w:szCs w:val="24"/>
        </w:rPr>
        <w:t>взависимости</w:t>
      </w:r>
      <w:proofErr w:type="spellEnd"/>
      <w:r w:rsidRPr="003E4605">
        <w:rPr>
          <w:color w:val="221F1F"/>
          <w:sz w:val="24"/>
          <w:szCs w:val="24"/>
        </w:rPr>
        <w:t xml:space="preserve"> </w:t>
      </w:r>
      <w:proofErr w:type="spellStart"/>
      <w:r w:rsidRPr="003E4605">
        <w:rPr>
          <w:color w:val="221F1F"/>
          <w:sz w:val="24"/>
          <w:szCs w:val="24"/>
        </w:rPr>
        <w:t>отсроков</w:t>
      </w:r>
      <w:proofErr w:type="spellEnd"/>
      <w:r w:rsidRPr="003E4605">
        <w:rPr>
          <w:color w:val="221F1F"/>
          <w:sz w:val="24"/>
          <w:szCs w:val="24"/>
        </w:rPr>
        <w:t xml:space="preserve">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530322" w:rsidRPr="003E4605" w:rsidRDefault="00530322" w:rsidP="00530322">
      <w:pPr>
        <w:pStyle w:val="a3"/>
        <w:jc w:val="both"/>
        <w:rPr>
          <w:sz w:val="24"/>
          <w:szCs w:val="24"/>
        </w:rPr>
      </w:pPr>
      <w:proofErr w:type="spellStart"/>
      <w:r w:rsidRPr="003E4605">
        <w:rPr>
          <w:color w:val="221F1F"/>
          <w:sz w:val="24"/>
          <w:szCs w:val="24"/>
        </w:rPr>
        <w:t>Инженерныесооружениядлязащиты</w:t>
      </w:r>
      <w:r w:rsidRPr="003E4605">
        <w:rPr>
          <w:color w:val="221F1F"/>
          <w:spacing w:val="-2"/>
          <w:sz w:val="24"/>
          <w:szCs w:val="24"/>
        </w:rPr>
        <w:t>населения</w:t>
      </w:r>
      <w:proofErr w:type="spellEnd"/>
      <w:r w:rsidRPr="003E4605">
        <w:rPr>
          <w:color w:val="221F1F"/>
          <w:spacing w:val="-2"/>
          <w:sz w:val="24"/>
          <w:szCs w:val="24"/>
        </w:rPr>
        <w:t>.</w:t>
      </w:r>
    </w:p>
    <w:p w:rsidR="00530322" w:rsidRPr="003E4605" w:rsidRDefault="00530322" w:rsidP="00530322">
      <w:pPr>
        <w:pStyle w:val="a3"/>
        <w:spacing w:before="63"/>
        <w:rPr>
          <w:sz w:val="24"/>
          <w:szCs w:val="24"/>
        </w:rPr>
      </w:pPr>
      <w:proofErr w:type="spellStart"/>
      <w:r w:rsidRPr="003E4605">
        <w:rPr>
          <w:color w:val="221F1F"/>
          <w:sz w:val="24"/>
          <w:szCs w:val="24"/>
        </w:rPr>
        <w:t>Инженернаязащитанаселенияиеёфункции.Защитные</w:t>
      </w:r>
      <w:r w:rsidRPr="003E4605">
        <w:rPr>
          <w:color w:val="221F1F"/>
          <w:spacing w:val="-2"/>
          <w:sz w:val="24"/>
          <w:szCs w:val="24"/>
        </w:rPr>
        <w:t>сооружения</w:t>
      </w:r>
      <w:proofErr w:type="spellEnd"/>
    </w:p>
    <w:p w:rsidR="00530322" w:rsidRPr="003E4605" w:rsidRDefault="00530322" w:rsidP="00530322">
      <w:pPr>
        <w:pStyle w:val="a3"/>
        <w:spacing w:before="51"/>
        <w:rPr>
          <w:sz w:val="24"/>
          <w:szCs w:val="24"/>
        </w:rPr>
      </w:pPr>
      <w:proofErr w:type="spellStart"/>
      <w:r w:rsidRPr="003E4605">
        <w:rPr>
          <w:color w:val="221F1F"/>
          <w:sz w:val="24"/>
          <w:szCs w:val="24"/>
        </w:rPr>
        <w:t>Гражданскойобороны.Противорадиационные</w:t>
      </w:r>
      <w:proofErr w:type="spellEnd"/>
      <w:r w:rsidRPr="003E4605">
        <w:rPr>
          <w:color w:val="221F1F"/>
          <w:sz w:val="24"/>
          <w:szCs w:val="24"/>
        </w:rPr>
        <w:t xml:space="preserve"> укрытия(ПРУ</w:t>
      </w:r>
      <w:proofErr w:type="gramStart"/>
      <w:r w:rsidRPr="003E4605">
        <w:rPr>
          <w:color w:val="221F1F"/>
          <w:sz w:val="24"/>
          <w:szCs w:val="24"/>
        </w:rPr>
        <w:t>).Простейшие</w:t>
      </w:r>
      <w:proofErr w:type="gramEnd"/>
      <w:r w:rsidRPr="003E4605">
        <w:rPr>
          <w:color w:val="221F1F"/>
          <w:sz w:val="24"/>
          <w:szCs w:val="24"/>
        </w:rPr>
        <w:t xml:space="preserve"> </w:t>
      </w:r>
      <w:r w:rsidRPr="003E4605">
        <w:rPr>
          <w:color w:val="221F1F"/>
          <w:spacing w:val="-2"/>
          <w:sz w:val="24"/>
          <w:szCs w:val="24"/>
        </w:rPr>
        <w:t>укрытия.</w:t>
      </w:r>
    </w:p>
    <w:p w:rsidR="00530322" w:rsidRPr="003E4605" w:rsidRDefault="00530322" w:rsidP="00530322">
      <w:pPr>
        <w:pStyle w:val="2"/>
        <w:spacing w:before="3"/>
        <w:rPr>
          <w:sz w:val="24"/>
          <w:szCs w:val="24"/>
        </w:rPr>
      </w:pPr>
      <w:proofErr w:type="spellStart"/>
      <w:r w:rsidRPr="003E4605">
        <w:rPr>
          <w:color w:val="221F1F"/>
          <w:sz w:val="24"/>
          <w:szCs w:val="24"/>
        </w:rPr>
        <w:t>НациональнаябезопасностьРоссийскойФедерациинасовременном</w:t>
      </w:r>
      <w:proofErr w:type="spellEnd"/>
      <w:r w:rsidRPr="003E4605">
        <w:rPr>
          <w:color w:val="221F1F"/>
          <w:sz w:val="24"/>
          <w:szCs w:val="24"/>
        </w:rPr>
        <w:t xml:space="preserve"> </w:t>
      </w:r>
      <w:r w:rsidRPr="003E4605">
        <w:rPr>
          <w:color w:val="221F1F"/>
          <w:spacing w:val="-2"/>
          <w:sz w:val="24"/>
          <w:szCs w:val="24"/>
        </w:rPr>
        <w:t>этапе</w:t>
      </w:r>
    </w:p>
    <w:p w:rsidR="00530322" w:rsidRPr="003E4605" w:rsidRDefault="00530322" w:rsidP="00530322">
      <w:pPr>
        <w:pStyle w:val="a3"/>
        <w:ind w:right="524"/>
        <w:rPr>
          <w:i/>
          <w:sz w:val="24"/>
          <w:szCs w:val="24"/>
        </w:rPr>
      </w:pPr>
      <w:r w:rsidRPr="003E4605">
        <w:rPr>
          <w:color w:val="221F1F"/>
          <w:sz w:val="24"/>
          <w:szCs w:val="24"/>
        </w:rPr>
        <w:t>Нормативно-</w:t>
      </w:r>
      <w:proofErr w:type="spellStart"/>
      <w:r w:rsidRPr="003E4605">
        <w:rPr>
          <w:color w:val="221F1F"/>
          <w:sz w:val="24"/>
          <w:szCs w:val="24"/>
        </w:rPr>
        <w:t>правоваябазаРоссийскойФедерациивобласти</w:t>
      </w:r>
      <w:proofErr w:type="spellEnd"/>
      <w:r w:rsidRPr="003E4605">
        <w:rPr>
          <w:color w:val="221F1F"/>
          <w:sz w:val="24"/>
          <w:szCs w:val="24"/>
        </w:rPr>
        <w:t xml:space="preserve"> обеспечения безопасности личности, общества, государства</w:t>
      </w:r>
      <w:r w:rsidRPr="003E4605">
        <w:rPr>
          <w:i/>
          <w:color w:val="221F1F"/>
          <w:sz w:val="24"/>
          <w:szCs w:val="24"/>
        </w:rPr>
        <w:t>.</w:t>
      </w:r>
    </w:p>
    <w:p w:rsidR="00530322" w:rsidRPr="003E4605" w:rsidRDefault="00530322" w:rsidP="00530322">
      <w:pPr>
        <w:pStyle w:val="a3"/>
        <w:rPr>
          <w:sz w:val="24"/>
          <w:szCs w:val="24"/>
        </w:rPr>
      </w:pPr>
      <w:r w:rsidRPr="003E4605">
        <w:rPr>
          <w:color w:val="221F1F"/>
          <w:sz w:val="24"/>
          <w:szCs w:val="24"/>
        </w:rPr>
        <w:t xml:space="preserve">Права и обязанности граждан в области безопасности жизнедеятельности, </w:t>
      </w:r>
      <w:proofErr w:type="gramStart"/>
      <w:r w:rsidRPr="003E4605">
        <w:rPr>
          <w:color w:val="221F1F"/>
          <w:sz w:val="24"/>
          <w:szCs w:val="24"/>
        </w:rPr>
        <w:t>изложенныевдокументахгосударственногозаконодательства(</w:t>
      </w:r>
      <w:proofErr w:type="gramEnd"/>
      <w:r w:rsidRPr="003E4605">
        <w:rPr>
          <w:color w:val="221F1F"/>
          <w:sz w:val="24"/>
          <w:szCs w:val="24"/>
        </w:rPr>
        <w:t>Конституция Российской Федерации, Стратегия национальной безопасности Российской Федерации и др.).</w:t>
      </w:r>
    </w:p>
    <w:p w:rsidR="00530322" w:rsidRPr="003E4605" w:rsidRDefault="00530322" w:rsidP="00530322">
      <w:pPr>
        <w:pStyle w:val="a3"/>
        <w:tabs>
          <w:tab w:val="left" w:pos="2365"/>
          <w:tab w:val="left" w:pos="4364"/>
          <w:tab w:val="left" w:pos="5747"/>
          <w:tab w:val="left" w:pos="7425"/>
          <w:tab w:val="left" w:pos="7848"/>
        </w:tabs>
        <w:ind w:right="445"/>
        <w:rPr>
          <w:sz w:val="24"/>
          <w:szCs w:val="24"/>
        </w:rPr>
      </w:pPr>
      <w:r w:rsidRPr="003E4605">
        <w:rPr>
          <w:color w:val="221F1F"/>
          <w:spacing w:val="-2"/>
          <w:sz w:val="24"/>
          <w:szCs w:val="24"/>
        </w:rPr>
        <w:t>Классификация</w:t>
      </w:r>
      <w:r w:rsidRPr="003E4605">
        <w:rPr>
          <w:color w:val="221F1F"/>
          <w:sz w:val="24"/>
          <w:szCs w:val="24"/>
        </w:rPr>
        <w:tab/>
      </w:r>
      <w:r w:rsidRPr="003E4605">
        <w:rPr>
          <w:color w:val="221F1F"/>
          <w:spacing w:val="-2"/>
          <w:sz w:val="24"/>
          <w:szCs w:val="24"/>
        </w:rPr>
        <w:t>чрезвычайных</w:t>
      </w:r>
      <w:r w:rsidRPr="003E4605">
        <w:rPr>
          <w:color w:val="221F1F"/>
          <w:sz w:val="24"/>
          <w:szCs w:val="24"/>
        </w:rPr>
        <w:tab/>
      </w:r>
      <w:r w:rsidRPr="003E4605">
        <w:rPr>
          <w:color w:val="221F1F"/>
          <w:spacing w:val="-2"/>
          <w:sz w:val="24"/>
          <w:szCs w:val="24"/>
        </w:rPr>
        <w:t>ситуаций</w:t>
      </w:r>
      <w:r w:rsidRPr="003E4605">
        <w:rPr>
          <w:color w:val="221F1F"/>
          <w:sz w:val="24"/>
          <w:szCs w:val="24"/>
        </w:rPr>
        <w:tab/>
      </w:r>
      <w:r w:rsidRPr="003E4605">
        <w:rPr>
          <w:color w:val="221F1F"/>
          <w:spacing w:val="-2"/>
          <w:sz w:val="24"/>
          <w:szCs w:val="24"/>
        </w:rPr>
        <w:t>природного</w:t>
      </w:r>
      <w:r w:rsidRPr="003E4605">
        <w:rPr>
          <w:color w:val="221F1F"/>
          <w:sz w:val="24"/>
          <w:szCs w:val="24"/>
        </w:rPr>
        <w:tab/>
      </w:r>
      <w:r w:rsidRPr="003E4605">
        <w:rPr>
          <w:color w:val="221F1F"/>
          <w:spacing w:val="-10"/>
          <w:sz w:val="24"/>
          <w:szCs w:val="24"/>
        </w:rPr>
        <w:t>и</w:t>
      </w:r>
      <w:r w:rsidRPr="003E4605">
        <w:rPr>
          <w:color w:val="221F1F"/>
          <w:sz w:val="24"/>
          <w:szCs w:val="24"/>
        </w:rPr>
        <w:tab/>
      </w:r>
      <w:r w:rsidRPr="003E4605">
        <w:rPr>
          <w:color w:val="221F1F"/>
          <w:spacing w:val="-2"/>
          <w:sz w:val="24"/>
          <w:szCs w:val="24"/>
        </w:rPr>
        <w:t>техногенного характера.</w:t>
      </w:r>
    </w:p>
    <w:p w:rsidR="00530322" w:rsidRPr="003E4605" w:rsidRDefault="00530322" w:rsidP="00530322">
      <w:pPr>
        <w:pStyle w:val="a3"/>
        <w:rPr>
          <w:sz w:val="24"/>
          <w:szCs w:val="24"/>
        </w:rPr>
      </w:pPr>
      <w:proofErr w:type="spellStart"/>
      <w:r w:rsidRPr="003E4605">
        <w:rPr>
          <w:color w:val="221F1F"/>
          <w:sz w:val="24"/>
          <w:szCs w:val="24"/>
        </w:rPr>
        <w:t>ОсновныеугрозывоеннойбезопасностиРоссийской</w:t>
      </w:r>
      <w:r w:rsidRPr="003E4605">
        <w:rPr>
          <w:color w:val="221F1F"/>
          <w:spacing w:val="-2"/>
          <w:sz w:val="24"/>
          <w:szCs w:val="24"/>
        </w:rPr>
        <w:t>Федерации</w:t>
      </w:r>
      <w:proofErr w:type="spellEnd"/>
      <w:r w:rsidRPr="003E4605">
        <w:rPr>
          <w:color w:val="221F1F"/>
          <w:spacing w:val="-2"/>
          <w:sz w:val="24"/>
          <w:szCs w:val="24"/>
        </w:rPr>
        <w:t>.</w:t>
      </w:r>
    </w:p>
    <w:p w:rsidR="00530322" w:rsidRPr="003E4605" w:rsidRDefault="00530322" w:rsidP="00530322">
      <w:pPr>
        <w:pStyle w:val="a3"/>
        <w:spacing w:before="39"/>
        <w:rPr>
          <w:sz w:val="24"/>
          <w:szCs w:val="24"/>
        </w:rPr>
      </w:pPr>
      <w:proofErr w:type="spellStart"/>
      <w:r w:rsidRPr="003E4605">
        <w:rPr>
          <w:color w:val="221F1F"/>
          <w:sz w:val="24"/>
          <w:szCs w:val="24"/>
        </w:rPr>
        <w:t>Основныевнешниевоенныеопасности.Основныевнутренние</w:t>
      </w:r>
      <w:proofErr w:type="spellEnd"/>
      <w:r w:rsidRPr="003E4605">
        <w:rPr>
          <w:color w:val="221F1F"/>
          <w:sz w:val="24"/>
          <w:szCs w:val="24"/>
        </w:rPr>
        <w:t xml:space="preserve"> военные опасности. Основные военные угрозы.</w:t>
      </w:r>
    </w:p>
    <w:p w:rsidR="00530322" w:rsidRPr="003E4605" w:rsidRDefault="00530322" w:rsidP="00530322">
      <w:pPr>
        <w:pStyle w:val="1"/>
        <w:spacing w:before="309"/>
        <w:rPr>
          <w:sz w:val="24"/>
          <w:szCs w:val="24"/>
        </w:rPr>
      </w:pPr>
      <w:proofErr w:type="gramStart"/>
      <w:r w:rsidRPr="003E4605">
        <w:rPr>
          <w:color w:val="221F1F"/>
          <w:sz w:val="24"/>
          <w:szCs w:val="24"/>
        </w:rPr>
        <w:t>МОДУЛЬ«</w:t>
      </w:r>
      <w:proofErr w:type="gramEnd"/>
      <w:r w:rsidRPr="003E4605">
        <w:rPr>
          <w:color w:val="221F1F"/>
          <w:sz w:val="24"/>
          <w:szCs w:val="24"/>
        </w:rPr>
        <w:t>ЭКОЛОГИЧЕСКАЯ</w:t>
      </w:r>
      <w:r w:rsidRPr="003E4605">
        <w:rPr>
          <w:color w:val="221F1F"/>
          <w:spacing w:val="-2"/>
          <w:sz w:val="24"/>
          <w:szCs w:val="24"/>
        </w:rPr>
        <w:t>БЕЗОПАСНОСТЬ»</w:t>
      </w:r>
    </w:p>
    <w:p w:rsidR="00530322" w:rsidRPr="003E4605" w:rsidRDefault="00530322" w:rsidP="00530322">
      <w:pPr>
        <w:pStyle w:val="2"/>
        <w:spacing w:before="48"/>
        <w:jc w:val="both"/>
        <w:rPr>
          <w:sz w:val="24"/>
          <w:szCs w:val="24"/>
        </w:rPr>
      </w:pPr>
      <w:proofErr w:type="spellStart"/>
      <w:r w:rsidRPr="003E4605">
        <w:rPr>
          <w:color w:val="221F1F"/>
          <w:sz w:val="24"/>
          <w:szCs w:val="24"/>
        </w:rPr>
        <w:t>Антропогенноевлияниенаокружающуюсредуи</w:t>
      </w:r>
      <w:r w:rsidRPr="003E4605">
        <w:rPr>
          <w:color w:val="221F1F"/>
          <w:spacing w:val="-2"/>
          <w:sz w:val="24"/>
          <w:szCs w:val="24"/>
        </w:rPr>
        <w:t>безопасность</w:t>
      </w:r>
      <w:proofErr w:type="spellEnd"/>
    </w:p>
    <w:p w:rsidR="00530322" w:rsidRPr="003E4605" w:rsidRDefault="00530322" w:rsidP="00530322">
      <w:pPr>
        <w:pStyle w:val="a3"/>
        <w:spacing w:before="43"/>
        <w:jc w:val="both"/>
        <w:rPr>
          <w:sz w:val="24"/>
          <w:szCs w:val="24"/>
        </w:rPr>
      </w:pPr>
      <w:proofErr w:type="spellStart"/>
      <w:r w:rsidRPr="003E4605">
        <w:rPr>
          <w:color w:val="221F1F"/>
          <w:sz w:val="24"/>
          <w:szCs w:val="24"/>
        </w:rPr>
        <w:t>Источникизагрязненияокружающей</w:t>
      </w:r>
      <w:r w:rsidRPr="003E4605">
        <w:rPr>
          <w:color w:val="221F1F"/>
          <w:spacing w:val="-2"/>
          <w:sz w:val="24"/>
          <w:szCs w:val="24"/>
        </w:rPr>
        <w:t>среды</w:t>
      </w:r>
      <w:proofErr w:type="spellEnd"/>
      <w:r w:rsidRPr="003E4605">
        <w:rPr>
          <w:color w:val="221F1F"/>
          <w:spacing w:val="-2"/>
          <w:sz w:val="24"/>
          <w:szCs w:val="24"/>
        </w:rPr>
        <w:t>.</w:t>
      </w:r>
    </w:p>
    <w:p w:rsidR="00530322" w:rsidRPr="003E4605" w:rsidRDefault="00530322" w:rsidP="00530322">
      <w:pPr>
        <w:pStyle w:val="a3"/>
        <w:spacing w:before="47"/>
        <w:ind w:right="443"/>
        <w:jc w:val="both"/>
        <w:rPr>
          <w:sz w:val="24"/>
          <w:szCs w:val="24"/>
        </w:rPr>
      </w:pPr>
      <w:r w:rsidRPr="003E4605">
        <w:rPr>
          <w:color w:val="221F1F"/>
          <w:sz w:val="24"/>
          <w:szCs w:val="24"/>
        </w:rPr>
        <w:t>Загрязнение атмосферы. Загрязнение почв. Загрязнение вод. Типовые приборы контроля качества окружающей среды и продуктов питания.</w:t>
      </w:r>
    </w:p>
    <w:p w:rsidR="00530322" w:rsidRPr="003E4605" w:rsidRDefault="00530322" w:rsidP="00530322">
      <w:pPr>
        <w:pStyle w:val="a3"/>
        <w:ind w:right="445"/>
        <w:jc w:val="both"/>
        <w:rPr>
          <w:i/>
          <w:sz w:val="24"/>
          <w:szCs w:val="24"/>
        </w:rPr>
      </w:pPr>
      <w:proofErr w:type="spellStart"/>
      <w:r w:rsidRPr="003E4605">
        <w:rPr>
          <w:color w:val="221F1F"/>
          <w:sz w:val="24"/>
          <w:szCs w:val="24"/>
        </w:rPr>
        <w:t>Правилабезопасного</w:t>
      </w:r>
      <w:proofErr w:type="spellEnd"/>
      <w:r w:rsidRPr="003E4605">
        <w:rPr>
          <w:color w:val="221F1F"/>
          <w:sz w:val="24"/>
          <w:szCs w:val="24"/>
        </w:rPr>
        <w:t xml:space="preserve"> поведения в местах с </w:t>
      </w:r>
      <w:proofErr w:type="spellStart"/>
      <w:r w:rsidRPr="003E4605">
        <w:rPr>
          <w:color w:val="221F1F"/>
          <w:sz w:val="24"/>
          <w:szCs w:val="24"/>
        </w:rPr>
        <w:t>неблагоприятнойэкологической</w:t>
      </w:r>
      <w:r w:rsidRPr="003E4605">
        <w:rPr>
          <w:color w:val="221F1F"/>
          <w:spacing w:val="-2"/>
          <w:sz w:val="24"/>
          <w:szCs w:val="24"/>
        </w:rPr>
        <w:t>обстановкой</w:t>
      </w:r>
      <w:proofErr w:type="spellEnd"/>
      <w:r w:rsidRPr="003E4605">
        <w:rPr>
          <w:i/>
          <w:color w:val="221F1F"/>
          <w:spacing w:val="-2"/>
          <w:sz w:val="24"/>
          <w:szCs w:val="24"/>
        </w:rPr>
        <w:t>.</w:t>
      </w:r>
    </w:p>
    <w:p w:rsidR="00530322" w:rsidRPr="003E4605" w:rsidRDefault="00530322" w:rsidP="00530322">
      <w:pPr>
        <w:pStyle w:val="a3"/>
        <w:ind w:right="443"/>
        <w:jc w:val="both"/>
        <w:rPr>
          <w:sz w:val="24"/>
          <w:szCs w:val="24"/>
        </w:rPr>
      </w:pPr>
      <w:r w:rsidRPr="003E4605">
        <w:rPr>
          <w:color w:val="221F1F"/>
          <w:sz w:val="24"/>
          <w:szCs w:val="24"/>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530322" w:rsidRPr="003E4605" w:rsidRDefault="00530322" w:rsidP="00530322">
      <w:pPr>
        <w:pStyle w:val="1"/>
        <w:spacing w:before="309"/>
        <w:jc w:val="both"/>
        <w:rPr>
          <w:sz w:val="24"/>
          <w:szCs w:val="24"/>
        </w:rPr>
      </w:pPr>
      <w:proofErr w:type="gramStart"/>
      <w:r w:rsidRPr="003E4605">
        <w:rPr>
          <w:color w:val="221F1F"/>
          <w:sz w:val="24"/>
          <w:szCs w:val="24"/>
        </w:rPr>
        <w:t>МОДУЛЬ«</w:t>
      </w:r>
      <w:proofErr w:type="gramEnd"/>
      <w:r w:rsidRPr="003E4605">
        <w:rPr>
          <w:color w:val="221F1F"/>
          <w:sz w:val="24"/>
          <w:szCs w:val="24"/>
        </w:rPr>
        <w:t>КУЛЬТУРАБЕЗОПАСНОСТИ</w:t>
      </w:r>
      <w:r w:rsidRPr="003E4605">
        <w:rPr>
          <w:color w:val="221F1F"/>
          <w:spacing w:val="-2"/>
          <w:sz w:val="24"/>
          <w:szCs w:val="24"/>
        </w:rPr>
        <w:t>ЖИЗНЕДЕЯТЕЛЬНОСТИ»</w:t>
      </w:r>
    </w:p>
    <w:p w:rsidR="00530322" w:rsidRPr="003E4605" w:rsidRDefault="00530322" w:rsidP="00530322">
      <w:pPr>
        <w:pStyle w:val="2"/>
        <w:spacing w:before="48"/>
        <w:jc w:val="both"/>
        <w:rPr>
          <w:sz w:val="24"/>
          <w:szCs w:val="24"/>
        </w:rPr>
      </w:pPr>
      <w:proofErr w:type="spellStart"/>
      <w:r w:rsidRPr="003E4605">
        <w:rPr>
          <w:color w:val="221F1F"/>
          <w:sz w:val="24"/>
          <w:szCs w:val="24"/>
        </w:rPr>
        <w:t>Защитанаселенияитерриторийотчрезвычайных</w:t>
      </w:r>
      <w:r w:rsidRPr="003E4605">
        <w:rPr>
          <w:color w:val="221F1F"/>
          <w:spacing w:val="-2"/>
          <w:sz w:val="24"/>
          <w:szCs w:val="24"/>
        </w:rPr>
        <w:t>ситуаций</w:t>
      </w:r>
      <w:proofErr w:type="spellEnd"/>
    </w:p>
    <w:p w:rsidR="00530322" w:rsidRPr="003E4605" w:rsidRDefault="00530322" w:rsidP="00530322">
      <w:pPr>
        <w:spacing w:before="45"/>
        <w:ind w:left="222"/>
        <w:jc w:val="both"/>
        <w:rPr>
          <w:i/>
          <w:sz w:val="24"/>
          <w:szCs w:val="24"/>
        </w:rPr>
      </w:pPr>
      <w:proofErr w:type="spellStart"/>
      <w:r w:rsidRPr="003E4605">
        <w:rPr>
          <w:i/>
          <w:color w:val="221F1F"/>
          <w:sz w:val="24"/>
          <w:szCs w:val="24"/>
        </w:rPr>
        <w:t>Гражданская</w:t>
      </w:r>
      <w:r w:rsidRPr="003E4605">
        <w:rPr>
          <w:i/>
          <w:color w:val="221F1F"/>
          <w:spacing w:val="-2"/>
          <w:sz w:val="24"/>
          <w:szCs w:val="24"/>
        </w:rPr>
        <w:t>оборона</w:t>
      </w:r>
      <w:proofErr w:type="spellEnd"/>
      <w:r w:rsidRPr="003E4605">
        <w:rPr>
          <w:i/>
          <w:color w:val="221F1F"/>
          <w:spacing w:val="-2"/>
          <w:sz w:val="24"/>
          <w:szCs w:val="24"/>
        </w:rPr>
        <w:t>.</w:t>
      </w:r>
    </w:p>
    <w:p w:rsidR="00530322" w:rsidRPr="003E4605" w:rsidRDefault="00530322" w:rsidP="00530322">
      <w:pPr>
        <w:pStyle w:val="a3"/>
        <w:spacing w:before="47"/>
        <w:ind w:right="444"/>
        <w:jc w:val="both"/>
        <w:rPr>
          <w:sz w:val="24"/>
          <w:szCs w:val="24"/>
        </w:rPr>
      </w:pPr>
      <w:r w:rsidRPr="003E4605">
        <w:rPr>
          <w:color w:val="221F1F"/>
          <w:sz w:val="24"/>
          <w:szCs w:val="24"/>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530322" w:rsidRPr="003E4605" w:rsidRDefault="00530322" w:rsidP="00530322">
      <w:pPr>
        <w:pStyle w:val="a3"/>
        <w:jc w:val="both"/>
        <w:rPr>
          <w:sz w:val="24"/>
          <w:szCs w:val="24"/>
        </w:rPr>
      </w:pPr>
      <w:proofErr w:type="spellStart"/>
      <w:r w:rsidRPr="003E4605">
        <w:rPr>
          <w:color w:val="221F1F"/>
          <w:sz w:val="24"/>
          <w:szCs w:val="24"/>
        </w:rPr>
        <w:t>ДеятельностьМЧС</w:t>
      </w:r>
      <w:r w:rsidRPr="003E4605">
        <w:rPr>
          <w:color w:val="221F1F"/>
          <w:spacing w:val="-2"/>
          <w:sz w:val="24"/>
          <w:szCs w:val="24"/>
        </w:rPr>
        <w:t>России</w:t>
      </w:r>
      <w:proofErr w:type="spellEnd"/>
      <w:r w:rsidRPr="003E4605">
        <w:rPr>
          <w:color w:val="221F1F"/>
          <w:spacing w:val="-2"/>
          <w:sz w:val="24"/>
          <w:szCs w:val="24"/>
        </w:rPr>
        <w:t>.</w:t>
      </w:r>
    </w:p>
    <w:p w:rsidR="00530322" w:rsidRPr="003E4605" w:rsidRDefault="00530322" w:rsidP="00530322">
      <w:pPr>
        <w:pStyle w:val="a3"/>
        <w:spacing w:before="51"/>
        <w:jc w:val="both"/>
        <w:rPr>
          <w:sz w:val="24"/>
          <w:szCs w:val="24"/>
        </w:rPr>
      </w:pPr>
      <w:proofErr w:type="spellStart"/>
      <w:r w:rsidRPr="003E4605">
        <w:rPr>
          <w:color w:val="221F1F"/>
          <w:sz w:val="24"/>
          <w:szCs w:val="24"/>
        </w:rPr>
        <w:t>СтруктураиосновныезадачиМЧСРоссии.ОсновныефункцииМЧС</w:t>
      </w:r>
      <w:r w:rsidRPr="003E4605">
        <w:rPr>
          <w:color w:val="221F1F"/>
          <w:spacing w:val="-2"/>
          <w:sz w:val="24"/>
          <w:szCs w:val="24"/>
        </w:rPr>
        <w:t>России</w:t>
      </w:r>
      <w:proofErr w:type="spellEnd"/>
      <w:r w:rsidRPr="003E4605">
        <w:rPr>
          <w:color w:val="221F1F"/>
          <w:spacing w:val="-2"/>
          <w:sz w:val="24"/>
          <w:szCs w:val="24"/>
        </w:rPr>
        <w:t>.</w:t>
      </w:r>
    </w:p>
    <w:p w:rsidR="00530322" w:rsidRPr="003E4605" w:rsidRDefault="00530322" w:rsidP="00530322">
      <w:pPr>
        <w:pStyle w:val="a3"/>
        <w:spacing w:before="63"/>
        <w:rPr>
          <w:sz w:val="24"/>
          <w:szCs w:val="24"/>
        </w:rPr>
      </w:pPr>
      <w:proofErr w:type="spellStart"/>
      <w:r w:rsidRPr="003E4605">
        <w:rPr>
          <w:color w:val="221F1F"/>
          <w:sz w:val="24"/>
          <w:szCs w:val="24"/>
        </w:rPr>
        <w:t>Основныефункции</w:t>
      </w:r>
      <w:r w:rsidRPr="003E4605">
        <w:rPr>
          <w:color w:val="221F1F"/>
          <w:spacing w:val="-2"/>
          <w:sz w:val="24"/>
          <w:szCs w:val="24"/>
        </w:rPr>
        <w:t>РСЧС</w:t>
      </w:r>
      <w:proofErr w:type="spellEnd"/>
      <w:r w:rsidRPr="003E4605">
        <w:rPr>
          <w:color w:val="221F1F"/>
          <w:spacing w:val="-2"/>
          <w:sz w:val="24"/>
          <w:szCs w:val="24"/>
        </w:rPr>
        <w:t>.</w:t>
      </w:r>
    </w:p>
    <w:p w:rsidR="00530322" w:rsidRPr="003E4605" w:rsidRDefault="00530322" w:rsidP="00530322">
      <w:pPr>
        <w:pStyle w:val="a3"/>
        <w:spacing w:before="51"/>
        <w:rPr>
          <w:sz w:val="24"/>
          <w:szCs w:val="24"/>
        </w:rPr>
      </w:pPr>
      <w:proofErr w:type="spellStart"/>
      <w:r w:rsidRPr="003E4605">
        <w:rPr>
          <w:color w:val="221F1F"/>
          <w:sz w:val="24"/>
          <w:szCs w:val="24"/>
        </w:rPr>
        <w:t>Структураединойгосударственнойсистемыпредупрежденияиликвидации</w:t>
      </w:r>
      <w:proofErr w:type="spellEnd"/>
      <w:r w:rsidRPr="003E4605">
        <w:rPr>
          <w:color w:val="221F1F"/>
          <w:sz w:val="24"/>
          <w:szCs w:val="24"/>
        </w:rPr>
        <w:t xml:space="preserve"> чрезвычайных ситуаций (РСЧС). Силы и средства РСЧС.</w:t>
      </w:r>
    </w:p>
    <w:p w:rsidR="00530322" w:rsidRPr="003E4605" w:rsidRDefault="00530322" w:rsidP="00530322">
      <w:pPr>
        <w:pStyle w:val="2"/>
        <w:spacing w:before="3"/>
        <w:rPr>
          <w:sz w:val="24"/>
          <w:szCs w:val="24"/>
        </w:rPr>
      </w:pPr>
      <w:proofErr w:type="spellStart"/>
      <w:r w:rsidRPr="003E4605">
        <w:rPr>
          <w:color w:val="221F1F"/>
          <w:sz w:val="24"/>
          <w:szCs w:val="24"/>
        </w:rPr>
        <w:t>Примернаятематикапрактических</w:t>
      </w:r>
      <w:r w:rsidRPr="003E4605">
        <w:rPr>
          <w:color w:val="221F1F"/>
          <w:spacing w:val="-2"/>
          <w:sz w:val="24"/>
          <w:szCs w:val="24"/>
        </w:rPr>
        <w:t>занятий</w:t>
      </w:r>
      <w:proofErr w:type="spellEnd"/>
    </w:p>
    <w:p w:rsidR="00530322" w:rsidRPr="003E4605" w:rsidRDefault="00530322" w:rsidP="00530322">
      <w:pPr>
        <w:pStyle w:val="a3"/>
        <w:spacing w:before="45"/>
        <w:rPr>
          <w:sz w:val="24"/>
          <w:szCs w:val="24"/>
        </w:rPr>
      </w:pPr>
      <w:proofErr w:type="spellStart"/>
      <w:r w:rsidRPr="003E4605">
        <w:rPr>
          <w:color w:val="221F1F"/>
          <w:sz w:val="24"/>
          <w:szCs w:val="24"/>
        </w:rPr>
        <w:t>Разработкамаршрутатуристского</w:t>
      </w:r>
      <w:r w:rsidRPr="003E4605">
        <w:rPr>
          <w:color w:val="221F1F"/>
          <w:spacing w:val="-2"/>
          <w:sz w:val="24"/>
          <w:szCs w:val="24"/>
        </w:rPr>
        <w:t>похода</w:t>
      </w:r>
      <w:proofErr w:type="spellEnd"/>
      <w:r w:rsidRPr="003E4605">
        <w:rPr>
          <w:color w:val="221F1F"/>
          <w:spacing w:val="-2"/>
          <w:sz w:val="24"/>
          <w:szCs w:val="24"/>
        </w:rPr>
        <w:t>.</w:t>
      </w:r>
    </w:p>
    <w:p w:rsidR="00530322" w:rsidRPr="003E4605" w:rsidRDefault="00530322" w:rsidP="00530322">
      <w:pPr>
        <w:pStyle w:val="a3"/>
        <w:spacing w:before="48"/>
        <w:rPr>
          <w:sz w:val="24"/>
          <w:szCs w:val="24"/>
        </w:rPr>
      </w:pPr>
      <w:proofErr w:type="spellStart"/>
      <w:proofErr w:type="gramStart"/>
      <w:r w:rsidRPr="003E4605">
        <w:rPr>
          <w:color w:val="221F1F"/>
          <w:sz w:val="24"/>
          <w:szCs w:val="24"/>
        </w:rPr>
        <w:t>Ориентированиенаместности</w:t>
      </w:r>
      <w:proofErr w:type="spellEnd"/>
      <w:r w:rsidRPr="003E4605">
        <w:rPr>
          <w:color w:val="221F1F"/>
          <w:sz w:val="24"/>
          <w:szCs w:val="24"/>
        </w:rPr>
        <w:t>(</w:t>
      </w:r>
      <w:proofErr w:type="spellStart"/>
      <w:proofErr w:type="gramEnd"/>
      <w:r w:rsidRPr="003E4605">
        <w:rPr>
          <w:color w:val="221F1F"/>
          <w:sz w:val="24"/>
          <w:szCs w:val="24"/>
        </w:rPr>
        <w:t>покарте,компасу,местным</w:t>
      </w:r>
      <w:proofErr w:type="spellEnd"/>
      <w:r w:rsidRPr="003E4605">
        <w:rPr>
          <w:color w:val="221F1F"/>
          <w:sz w:val="24"/>
          <w:szCs w:val="24"/>
        </w:rPr>
        <w:t xml:space="preserve"> предметам, природным признакам).</w:t>
      </w:r>
    </w:p>
    <w:p w:rsidR="00530322" w:rsidRPr="003E4605" w:rsidRDefault="00530322" w:rsidP="00530322">
      <w:pPr>
        <w:pStyle w:val="a3"/>
        <w:ind w:right="524"/>
        <w:rPr>
          <w:sz w:val="24"/>
          <w:szCs w:val="24"/>
        </w:rPr>
      </w:pPr>
      <w:proofErr w:type="spellStart"/>
      <w:r w:rsidRPr="003E4605">
        <w:rPr>
          <w:color w:val="221F1F"/>
          <w:sz w:val="24"/>
          <w:szCs w:val="24"/>
        </w:rPr>
        <w:t>Сооружениежилищадляавтономногосуществования.Оказаниепервой</w:t>
      </w:r>
      <w:proofErr w:type="spellEnd"/>
      <w:r w:rsidRPr="003E4605">
        <w:rPr>
          <w:color w:val="221F1F"/>
          <w:sz w:val="24"/>
          <w:szCs w:val="24"/>
        </w:rPr>
        <w:t xml:space="preserve"> помощи при травмах.</w:t>
      </w:r>
    </w:p>
    <w:p w:rsidR="00530322" w:rsidRPr="003E4605" w:rsidRDefault="00530322" w:rsidP="00530322">
      <w:pPr>
        <w:pStyle w:val="a3"/>
        <w:rPr>
          <w:sz w:val="24"/>
          <w:szCs w:val="24"/>
        </w:rPr>
      </w:pPr>
      <w:r w:rsidRPr="003E4605">
        <w:rPr>
          <w:color w:val="221F1F"/>
          <w:sz w:val="24"/>
          <w:szCs w:val="24"/>
        </w:rPr>
        <w:t>Оказаниепервойпомощи</w:t>
      </w:r>
      <w:r w:rsidRPr="003E4605">
        <w:rPr>
          <w:color w:val="221F1F"/>
          <w:spacing w:val="-5"/>
          <w:sz w:val="24"/>
          <w:szCs w:val="24"/>
        </w:rPr>
        <w:t>при</w:t>
      </w:r>
      <w:r w:rsidRPr="003E4605">
        <w:rPr>
          <w:color w:val="221F1F"/>
          <w:sz w:val="24"/>
          <w:szCs w:val="24"/>
        </w:rPr>
        <w:t>кровотечениях.Оказаниепервойпомощипри</w:t>
      </w:r>
      <w:r w:rsidRPr="003E4605">
        <w:rPr>
          <w:color w:val="221F1F"/>
          <w:spacing w:val="-2"/>
          <w:sz w:val="24"/>
          <w:szCs w:val="24"/>
        </w:rPr>
        <w:t>ожоге.</w:t>
      </w:r>
    </w:p>
    <w:p w:rsidR="00530322" w:rsidRPr="003E4605" w:rsidRDefault="00530322" w:rsidP="00530322">
      <w:pPr>
        <w:pStyle w:val="a3"/>
        <w:spacing w:before="50"/>
        <w:rPr>
          <w:sz w:val="24"/>
          <w:szCs w:val="24"/>
        </w:rPr>
      </w:pPr>
      <w:proofErr w:type="spellStart"/>
      <w:r w:rsidRPr="003E4605">
        <w:rPr>
          <w:color w:val="221F1F"/>
          <w:sz w:val="24"/>
          <w:szCs w:val="24"/>
        </w:rPr>
        <w:t>Оказаниепервойпомощипритепловомисолнечномударе.Оказаниепервой</w:t>
      </w:r>
      <w:proofErr w:type="spellEnd"/>
      <w:r w:rsidRPr="003E4605">
        <w:rPr>
          <w:color w:val="221F1F"/>
          <w:sz w:val="24"/>
          <w:szCs w:val="24"/>
        </w:rPr>
        <w:t xml:space="preserve"> помощи </w:t>
      </w:r>
      <w:proofErr w:type="spellStart"/>
      <w:r w:rsidRPr="003E4605">
        <w:rPr>
          <w:color w:val="221F1F"/>
          <w:sz w:val="24"/>
          <w:szCs w:val="24"/>
        </w:rPr>
        <w:t>при</w:t>
      </w:r>
      <w:r w:rsidRPr="003E4605">
        <w:rPr>
          <w:color w:val="221F1F"/>
          <w:spacing w:val="-2"/>
          <w:sz w:val="24"/>
          <w:szCs w:val="24"/>
        </w:rPr>
        <w:t>электротравме</w:t>
      </w:r>
      <w:proofErr w:type="spellEnd"/>
      <w:r w:rsidRPr="003E4605">
        <w:rPr>
          <w:color w:val="221F1F"/>
          <w:spacing w:val="-2"/>
          <w:sz w:val="24"/>
          <w:szCs w:val="24"/>
        </w:rPr>
        <w:t>.</w:t>
      </w:r>
    </w:p>
    <w:p w:rsidR="00530322" w:rsidRPr="003E4605" w:rsidRDefault="00530322" w:rsidP="00530322">
      <w:pPr>
        <w:pStyle w:val="a3"/>
        <w:spacing w:before="48"/>
        <w:ind w:right="-3"/>
        <w:rPr>
          <w:sz w:val="24"/>
          <w:szCs w:val="24"/>
        </w:rPr>
      </w:pPr>
      <w:r w:rsidRPr="003E4605">
        <w:rPr>
          <w:color w:val="221F1F"/>
          <w:sz w:val="24"/>
          <w:szCs w:val="24"/>
        </w:rPr>
        <w:t xml:space="preserve">Оказание </w:t>
      </w:r>
      <w:proofErr w:type="spellStart"/>
      <w:r w:rsidRPr="003E4605">
        <w:rPr>
          <w:color w:val="221F1F"/>
          <w:sz w:val="24"/>
          <w:szCs w:val="24"/>
        </w:rPr>
        <w:t>помощиисамопомощи</w:t>
      </w:r>
      <w:proofErr w:type="spellEnd"/>
      <w:r w:rsidRPr="003E4605">
        <w:rPr>
          <w:color w:val="221F1F"/>
          <w:sz w:val="24"/>
          <w:szCs w:val="24"/>
        </w:rPr>
        <w:t xml:space="preserve"> </w:t>
      </w:r>
      <w:proofErr w:type="spellStart"/>
      <w:r w:rsidRPr="003E4605">
        <w:rPr>
          <w:color w:val="221F1F"/>
          <w:sz w:val="24"/>
          <w:szCs w:val="24"/>
        </w:rPr>
        <w:t>приинфекционных</w:t>
      </w:r>
      <w:proofErr w:type="spellEnd"/>
      <w:r w:rsidRPr="003E4605">
        <w:rPr>
          <w:color w:val="221F1F"/>
          <w:sz w:val="24"/>
          <w:szCs w:val="24"/>
        </w:rPr>
        <w:t xml:space="preserve"> заболеваниях. Работа с типовыми приборами для контроля окружающей среды.</w:t>
      </w:r>
    </w:p>
    <w:p w:rsidR="00530322" w:rsidRPr="003E4605" w:rsidRDefault="00530322" w:rsidP="00530322">
      <w:pPr>
        <w:pStyle w:val="1"/>
        <w:rPr>
          <w:sz w:val="24"/>
          <w:szCs w:val="24"/>
        </w:rPr>
      </w:pPr>
      <w:r w:rsidRPr="003E4605">
        <w:rPr>
          <w:color w:val="333333"/>
          <w:sz w:val="24"/>
          <w:szCs w:val="24"/>
        </w:rPr>
        <w:t>ПЛАНИРУЕМЫЕОБРАЗОВАТЕЛЬНЫЕ</w:t>
      </w:r>
      <w:r w:rsidRPr="003E4605">
        <w:rPr>
          <w:color w:val="333333"/>
          <w:spacing w:val="-2"/>
          <w:sz w:val="24"/>
          <w:szCs w:val="24"/>
        </w:rPr>
        <w:t>РЕЗУЛЬТАТЫ</w:t>
      </w:r>
    </w:p>
    <w:p w:rsidR="00530322" w:rsidRPr="003E4605" w:rsidRDefault="00530322" w:rsidP="00530322">
      <w:pPr>
        <w:pStyle w:val="a3"/>
        <w:spacing w:before="31"/>
        <w:ind w:left="0"/>
        <w:rPr>
          <w:b/>
          <w:sz w:val="24"/>
          <w:szCs w:val="24"/>
        </w:rPr>
      </w:pPr>
    </w:p>
    <w:p w:rsidR="00530322" w:rsidRPr="003E4605" w:rsidRDefault="00530322" w:rsidP="00530322">
      <w:pPr>
        <w:pStyle w:val="a3"/>
        <w:rPr>
          <w:sz w:val="24"/>
          <w:szCs w:val="24"/>
        </w:rPr>
      </w:pPr>
      <w:r w:rsidRPr="003E4605">
        <w:rPr>
          <w:color w:val="333333"/>
          <w:sz w:val="24"/>
          <w:szCs w:val="24"/>
        </w:rPr>
        <w:t>ЛИЧНОСТНЫЕ</w:t>
      </w:r>
      <w:r w:rsidRPr="003E4605">
        <w:rPr>
          <w:color w:val="333333"/>
          <w:spacing w:val="-2"/>
          <w:sz w:val="24"/>
          <w:szCs w:val="24"/>
        </w:rPr>
        <w:t>РЕЗУЛЬТАТЫ</w:t>
      </w:r>
    </w:p>
    <w:p w:rsidR="00530322" w:rsidRPr="003E4605" w:rsidRDefault="00530322" w:rsidP="00530322">
      <w:pPr>
        <w:pStyle w:val="a5"/>
        <w:numPr>
          <w:ilvl w:val="0"/>
          <w:numId w:val="5"/>
        </w:numPr>
        <w:tabs>
          <w:tab w:val="left" w:pos="721"/>
        </w:tabs>
        <w:spacing w:before="50"/>
        <w:ind w:right="443" w:firstLine="0"/>
        <w:jc w:val="both"/>
        <w:rPr>
          <w:sz w:val="24"/>
          <w:szCs w:val="24"/>
        </w:rPr>
      </w:pPr>
      <w:r w:rsidRPr="003E4605">
        <w:rPr>
          <w:sz w:val="24"/>
          <w:szCs w:val="24"/>
        </w:rPr>
        <w:t xml:space="preserve">Воспитание российской гражданской идентичности: патриотизма, </w:t>
      </w:r>
      <w:proofErr w:type="spellStart"/>
      <w:proofErr w:type="gramStart"/>
      <w:r w:rsidRPr="003E4605">
        <w:rPr>
          <w:sz w:val="24"/>
          <w:szCs w:val="24"/>
        </w:rPr>
        <w:t>уважениякОтечеству,прошломуинастоящемумногонационального</w:t>
      </w:r>
      <w:proofErr w:type="spellEnd"/>
      <w:proofErr w:type="gramEnd"/>
      <w:r w:rsidRPr="003E4605">
        <w:rPr>
          <w:sz w:val="24"/>
          <w:szCs w:val="24"/>
        </w:rPr>
        <w:t xml:space="preserve"> народа России;осознаниесвоейэтническойпринадлежности,знаниеистории,языка,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30322" w:rsidRPr="003E4605" w:rsidRDefault="00530322" w:rsidP="00530322">
      <w:pPr>
        <w:pStyle w:val="a5"/>
        <w:numPr>
          <w:ilvl w:val="0"/>
          <w:numId w:val="5"/>
        </w:numPr>
        <w:tabs>
          <w:tab w:val="left" w:pos="671"/>
        </w:tabs>
        <w:ind w:right="443" w:firstLine="0"/>
        <w:jc w:val="both"/>
        <w:rPr>
          <w:sz w:val="24"/>
          <w:szCs w:val="24"/>
        </w:rPr>
      </w:pPr>
      <w:r w:rsidRPr="003E4605">
        <w:rPr>
          <w:sz w:val="24"/>
          <w:szCs w:val="24"/>
        </w:rPr>
        <w:t xml:space="preserve">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w:t>
      </w:r>
      <w:proofErr w:type="spellStart"/>
      <w:r w:rsidRPr="003E4605">
        <w:rPr>
          <w:sz w:val="24"/>
          <w:szCs w:val="24"/>
        </w:rPr>
        <w:t>профессийи</w:t>
      </w:r>
      <w:proofErr w:type="spellEnd"/>
      <w:r w:rsidRPr="003E4605">
        <w:rPr>
          <w:sz w:val="24"/>
          <w:szCs w:val="24"/>
        </w:rPr>
        <w:t xml:space="preserve">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30322" w:rsidRPr="003E4605" w:rsidRDefault="00530322" w:rsidP="00530322">
      <w:pPr>
        <w:pStyle w:val="a5"/>
        <w:numPr>
          <w:ilvl w:val="0"/>
          <w:numId w:val="5"/>
        </w:numPr>
        <w:tabs>
          <w:tab w:val="left" w:pos="908"/>
        </w:tabs>
        <w:spacing w:before="1"/>
        <w:ind w:right="445" w:firstLine="0"/>
        <w:jc w:val="both"/>
        <w:rPr>
          <w:sz w:val="24"/>
          <w:szCs w:val="24"/>
        </w:rPr>
      </w:pPr>
      <w:r w:rsidRPr="003E4605">
        <w:rPr>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proofErr w:type="spellStart"/>
      <w:r w:rsidRPr="003E4605">
        <w:rPr>
          <w:sz w:val="24"/>
          <w:szCs w:val="24"/>
        </w:rPr>
        <w:t>духовноемногообразие</w:t>
      </w:r>
      <w:proofErr w:type="spellEnd"/>
      <w:r w:rsidRPr="003E4605">
        <w:rPr>
          <w:sz w:val="24"/>
          <w:szCs w:val="24"/>
        </w:rPr>
        <w:t xml:space="preserve"> современного мира;</w:t>
      </w:r>
    </w:p>
    <w:p w:rsidR="00530322" w:rsidRPr="003E4605" w:rsidRDefault="00530322" w:rsidP="00530322">
      <w:pPr>
        <w:pStyle w:val="a5"/>
        <w:numPr>
          <w:ilvl w:val="0"/>
          <w:numId w:val="5"/>
        </w:numPr>
        <w:tabs>
          <w:tab w:val="left" w:pos="750"/>
        </w:tabs>
        <w:ind w:right="445" w:firstLine="0"/>
        <w:jc w:val="both"/>
        <w:rPr>
          <w:sz w:val="24"/>
          <w:szCs w:val="24"/>
        </w:rPr>
      </w:pPr>
      <w:r w:rsidRPr="003E4605">
        <w:rPr>
          <w:sz w:val="24"/>
          <w:szCs w:val="24"/>
        </w:rPr>
        <w:t xml:space="preserve">формирование осознанного, уважительного и доброжелательного </w:t>
      </w:r>
      <w:proofErr w:type="gramStart"/>
      <w:r w:rsidRPr="003E4605">
        <w:rPr>
          <w:sz w:val="24"/>
          <w:szCs w:val="24"/>
        </w:rPr>
        <w:t>отношениякдругомучеловеку,егомнению</w:t>
      </w:r>
      <w:proofErr w:type="gramEnd"/>
      <w:r w:rsidRPr="003E4605">
        <w:rPr>
          <w:sz w:val="24"/>
          <w:szCs w:val="24"/>
        </w:rPr>
        <w:t xml:space="preserve">,мировоззрению,культуре,языку, вере, гражданской позиции, к истории, культуре, религии, традициям, </w:t>
      </w:r>
      <w:proofErr w:type="spellStart"/>
      <w:r w:rsidRPr="003E4605">
        <w:rPr>
          <w:spacing w:val="-2"/>
          <w:sz w:val="24"/>
          <w:szCs w:val="24"/>
        </w:rPr>
        <w:t>языкам,ценностямнародовРоссии</w:t>
      </w:r>
      <w:proofErr w:type="spellEnd"/>
      <w:r w:rsidRPr="003E4605">
        <w:rPr>
          <w:spacing w:val="-2"/>
          <w:sz w:val="24"/>
          <w:szCs w:val="24"/>
        </w:rPr>
        <w:t xml:space="preserve"> </w:t>
      </w:r>
      <w:proofErr w:type="spellStart"/>
      <w:r w:rsidRPr="003E4605">
        <w:rPr>
          <w:spacing w:val="-2"/>
          <w:sz w:val="24"/>
          <w:szCs w:val="24"/>
        </w:rPr>
        <w:t>инародовмира;готовностииспособности</w:t>
      </w:r>
      <w:proofErr w:type="spellEnd"/>
      <w:r w:rsidRPr="003E4605">
        <w:rPr>
          <w:spacing w:val="-2"/>
          <w:sz w:val="24"/>
          <w:szCs w:val="24"/>
        </w:rPr>
        <w:t xml:space="preserve"> </w:t>
      </w:r>
      <w:proofErr w:type="spellStart"/>
      <w:r w:rsidRPr="003E4605">
        <w:rPr>
          <w:sz w:val="24"/>
          <w:szCs w:val="24"/>
        </w:rPr>
        <w:t>вестидиалог</w:t>
      </w:r>
      <w:proofErr w:type="spellEnd"/>
      <w:r w:rsidRPr="003E4605">
        <w:rPr>
          <w:sz w:val="24"/>
          <w:szCs w:val="24"/>
        </w:rPr>
        <w:t xml:space="preserve"> </w:t>
      </w:r>
      <w:proofErr w:type="spellStart"/>
      <w:r w:rsidRPr="003E4605">
        <w:rPr>
          <w:sz w:val="24"/>
          <w:szCs w:val="24"/>
        </w:rPr>
        <w:t>сдругими</w:t>
      </w:r>
      <w:proofErr w:type="spellEnd"/>
      <w:r w:rsidRPr="003E4605">
        <w:rPr>
          <w:sz w:val="24"/>
          <w:szCs w:val="24"/>
        </w:rPr>
        <w:t xml:space="preserve"> людьми и достигать в нём взаимопонимания;</w:t>
      </w:r>
    </w:p>
    <w:p w:rsidR="00530322" w:rsidRPr="003E4605" w:rsidRDefault="00530322" w:rsidP="00530322">
      <w:pPr>
        <w:pStyle w:val="a5"/>
        <w:numPr>
          <w:ilvl w:val="0"/>
          <w:numId w:val="5"/>
        </w:numPr>
        <w:tabs>
          <w:tab w:val="left" w:pos="541"/>
        </w:tabs>
        <w:ind w:firstLine="0"/>
        <w:jc w:val="both"/>
        <w:rPr>
          <w:sz w:val="24"/>
          <w:szCs w:val="24"/>
        </w:rPr>
      </w:pPr>
      <w:r w:rsidRPr="003E4605">
        <w:rPr>
          <w:sz w:val="24"/>
          <w:szCs w:val="24"/>
        </w:rPr>
        <w:t xml:space="preserve">освоение социальных норм, правил поведения, ролей и форм социальной </w:t>
      </w:r>
      <w:proofErr w:type="spellStart"/>
      <w:proofErr w:type="gramStart"/>
      <w:r w:rsidRPr="003E4605">
        <w:rPr>
          <w:sz w:val="24"/>
          <w:szCs w:val="24"/>
        </w:rPr>
        <w:t>жизнивгруппахисообществах,включаявзрослыеисоциальныесообщества</w:t>
      </w:r>
      <w:proofErr w:type="spellEnd"/>
      <w:proofErr w:type="gramEnd"/>
      <w:r w:rsidRPr="003E4605">
        <w:rPr>
          <w:sz w:val="24"/>
          <w:szCs w:val="24"/>
        </w:rPr>
        <w:t>;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530322" w:rsidRPr="003E4605" w:rsidRDefault="00530322" w:rsidP="00530322">
      <w:pPr>
        <w:pStyle w:val="a5"/>
        <w:numPr>
          <w:ilvl w:val="0"/>
          <w:numId w:val="5"/>
        </w:numPr>
        <w:tabs>
          <w:tab w:val="left" w:pos="572"/>
        </w:tabs>
        <w:spacing w:before="1"/>
        <w:ind w:right="445" w:firstLine="0"/>
        <w:jc w:val="both"/>
        <w:rPr>
          <w:sz w:val="24"/>
          <w:szCs w:val="24"/>
        </w:rPr>
      </w:pPr>
      <w:r w:rsidRPr="003E4605">
        <w:rPr>
          <w:sz w:val="24"/>
          <w:szCs w:val="24"/>
        </w:rPr>
        <w:t xml:space="preserve">развитие морального сознания и компетентности в </w:t>
      </w:r>
      <w:proofErr w:type="spellStart"/>
      <w:r w:rsidRPr="003E4605">
        <w:rPr>
          <w:sz w:val="24"/>
          <w:szCs w:val="24"/>
        </w:rPr>
        <w:t>решенииморальных</w:t>
      </w:r>
      <w:proofErr w:type="spellEnd"/>
      <w:r w:rsidRPr="003E4605">
        <w:rPr>
          <w:sz w:val="24"/>
          <w:szCs w:val="24"/>
        </w:rPr>
        <w:t xml:space="preserve"> </w:t>
      </w:r>
      <w:proofErr w:type="spellStart"/>
      <w:proofErr w:type="gramStart"/>
      <w:r w:rsidRPr="003E4605">
        <w:rPr>
          <w:sz w:val="24"/>
          <w:szCs w:val="24"/>
        </w:rPr>
        <w:t>проблемнаосновеличностноговыбора,формированиенравственныхчувств</w:t>
      </w:r>
      <w:proofErr w:type="spellEnd"/>
      <w:proofErr w:type="gramEnd"/>
      <w:r w:rsidRPr="003E4605">
        <w:rPr>
          <w:sz w:val="24"/>
          <w:szCs w:val="24"/>
        </w:rPr>
        <w:t xml:space="preserve"> и нравственного поведения, осознанного и ответственного отношения к собственным поступкам;</w:t>
      </w:r>
    </w:p>
    <w:p w:rsidR="00530322" w:rsidRPr="003E4605" w:rsidRDefault="00530322" w:rsidP="00530322">
      <w:pPr>
        <w:pStyle w:val="a5"/>
        <w:numPr>
          <w:ilvl w:val="0"/>
          <w:numId w:val="5"/>
        </w:numPr>
        <w:tabs>
          <w:tab w:val="left" w:pos="767"/>
        </w:tabs>
        <w:ind w:right="442" w:firstLine="0"/>
        <w:jc w:val="both"/>
        <w:rPr>
          <w:sz w:val="24"/>
          <w:szCs w:val="24"/>
        </w:rPr>
      </w:pPr>
      <w:r w:rsidRPr="003E4605">
        <w:rPr>
          <w:sz w:val="24"/>
          <w:szCs w:val="24"/>
        </w:rPr>
        <w:t xml:space="preserve">формирование коммуникативной компетентности в общении и </w:t>
      </w:r>
      <w:proofErr w:type="spellStart"/>
      <w:proofErr w:type="gramStart"/>
      <w:r w:rsidRPr="003E4605">
        <w:rPr>
          <w:sz w:val="24"/>
          <w:szCs w:val="24"/>
        </w:rPr>
        <w:t>сотрудничествесосверстниками,детьмистаршегоимладшеговозраста</w:t>
      </w:r>
      <w:proofErr w:type="spellEnd"/>
      <w:proofErr w:type="gramEnd"/>
      <w:r w:rsidRPr="003E4605">
        <w:rPr>
          <w:sz w:val="24"/>
          <w:szCs w:val="24"/>
        </w:rPr>
        <w:t>,</w:t>
      </w:r>
    </w:p>
    <w:p w:rsidR="00530322" w:rsidRPr="003E4605" w:rsidRDefault="00530322" w:rsidP="00530322">
      <w:pPr>
        <w:pStyle w:val="a3"/>
        <w:spacing w:before="63"/>
        <w:ind w:right="443"/>
        <w:jc w:val="both"/>
        <w:rPr>
          <w:sz w:val="24"/>
          <w:szCs w:val="24"/>
        </w:rPr>
      </w:pPr>
      <w:r w:rsidRPr="003E4605">
        <w:rPr>
          <w:sz w:val="24"/>
          <w:szCs w:val="24"/>
        </w:rPr>
        <w:t>взрослыми в процессе образовательной, общественно полезной, учебно- исследовательской, творческой и других видов деятельности;</w:t>
      </w:r>
    </w:p>
    <w:p w:rsidR="00530322" w:rsidRPr="003E4605" w:rsidRDefault="00530322" w:rsidP="00530322">
      <w:pPr>
        <w:pStyle w:val="a5"/>
        <w:numPr>
          <w:ilvl w:val="0"/>
          <w:numId w:val="5"/>
        </w:numPr>
        <w:tabs>
          <w:tab w:val="left" w:pos="536"/>
        </w:tabs>
        <w:ind w:right="442" w:firstLine="0"/>
        <w:jc w:val="both"/>
        <w:rPr>
          <w:sz w:val="24"/>
          <w:szCs w:val="24"/>
        </w:rPr>
      </w:pPr>
      <w:r w:rsidRPr="003E4605">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530322" w:rsidRPr="003E4605" w:rsidRDefault="00530322" w:rsidP="00530322">
      <w:pPr>
        <w:pStyle w:val="a5"/>
        <w:numPr>
          <w:ilvl w:val="0"/>
          <w:numId w:val="5"/>
        </w:numPr>
        <w:tabs>
          <w:tab w:val="left" w:pos="752"/>
        </w:tabs>
        <w:ind w:firstLine="0"/>
        <w:jc w:val="both"/>
        <w:rPr>
          <w:sz w:val="24"/>
          <w:szCs w:val="24"/>
        </w:rPr>
      </w:pPr>
      <w:r w:rsidRPr="003E4605">
        <w:rPr>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30322" w:rsidRPr="003E4605" w:rsidRDefault="00530322" w:rsidP="00530322">
      <w:pPr>
        <w:pStyle w:val="a5"/>
        <w:numPr>
          <w:ilvl w:val="0"/>
          <w:numId w:val="5"/>
        </w:numPr>
        <w:tabs>
          <w:tab w:val="left" w:pos="755"/>
        </w:tabs>
        <w:ind w:right="443" w:firstLine="0"/>
        <w:jc w:val="both"/>
        <w:rPr>
          <w:sz w:val="24"/>
          <w:szCs w:val="24"/>
        </w:rPr>
      </w:pPr>
      <w:r w:rsidRPr="003E4605">
        <w:rPr>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30322" w:rsidRPr="003E4605" w:rsidRDefault="00530322" w:rsidP="00530322">
      <w:pPr>
        <w:pStyle w:val="a5"/>
        <w:numPr>
          <w:ilvl w:val="0"/>
          <w:numId w:val="5"/>
        </w:numPr>
        <w:tabs>
          <w:tab w:val="left" w:pos="800"/>
        </w:tabs>
        <w:ind w:right="446" w:firstLine="0"/>
        <w:jc w:val="both"/>
        <w:rPr>
          <w:sz w:val="24"/>
          <w:szCs w:val="24"/>
        </w:rPr>
      </w:pPr>
      <w:r w:rsidRPr="003E4605">
        <w:rPr>
          <w:sz w:val="24"/>
          <w:szCs w:val="24"/>
        </w:rPr>
        <w:t xml:space="preserve">развитие эстетического сознания через освоение художественного наследия народов России и мира, творческой </w:t>
      </w:r>
      <w:proofErr w:type="spellStart"/>
      <w:r w:rsidRPr="003E4605">
        <w:rPr>
          <w:sz w:val="24"/>
          <w:szCs w:val="24"/>
        </w:rPr>
        <w:t>деятельностиэстетического</w:t>
      </w:r>
      <w:r w:rsidRPr="003E4605">
        <w:rPr>
          <w:spacing w:val="-2"/>
          <w:sz w:val="24"/>
          <w:szCs w:val="24"/>
        </w:rPr>
        <w:t>характера</w:t>
      </w:r>
      <w:proofErr w:type="spellEnd"/>
      <w:r w:rsidRPr="003E4605">
        <w:rPr>
          <w:spacing w:val="-2"/>
          <w:sz w:val="24"/>
          <w:szCs w:val="24"/>
        </w:rPr>
        <w:t>.</w:t>
      </w:r>
    </w:p>
    <w:p w:rsidR="00530322" w:rsidRPr="003E4605" w:rsidRDefault="00530322" w:rsidP="00530322">
      <w:pPr>
        <w:pStyle w:val="a3"/>
        <w:spacing w:before="291"/>
        <w:ind w:left="0"/>
        <w:rPr>
          <w:sz w:val="24"/>
          <w:szCs w:val="24"/>
        </w:rPr>
      </w:pPr>
    </w:p>
    <w:p w:rsidR="00530322" w:rsidRPr="003E4605" w:rsidRDefault="00530322" w:rsidP="00530322">
      <w:pPr>
        <w:pStyle w:val="a3"/>
        <w:jc w:val="both"/>
        <w:rPr>
          <w:sz w:val="24"/>
          <w:szCs w:val="24"/>
        </w:rPr>
      </w:pPr>
      <w:r w:rsidRPr="003E4605">
        <w:rPr>
          <w:color w:val="333333"/>
          <w:sz w:val="24"/>
          <w:szCs w:val="24"/>
        </w:rPr>
        <w:t>МЕТАПРЕДМЕТНЫЕ</w:t>
      </w:r>
      <w:r w:rsidRPr="003E4605">
        <w:rPr>
          <w:color w:val="333333"/>
          <w:spacing w:val="-2"/>
          <w:sz w:val="24"/>
          <w:szCs w:val="24"/>
        </w:rPr>
        <w:t>РЕЗУЛЬТАТЫ</w:t>
      </w:r>
    </w:p>
    <w:p w:rsidR="00530322" w:rsidRPr="003E4605" w:rsidRDefault="00530322" w:rsidP="00530322">
      <w:pPr>
        <w:pStyle w:val="a5"/>
        <w:numPr>
          <w:ilvl w:val="0"/>
          <w:numId w:val="4"/>
        </w:numPr>
        <w:tabs>
          <w:tab w:val="left" w:pos="613"/>
        </w:tabs>
        <w:spacing w:before="50"/>
        <w:ind w:firstLine="0"/>
        <w:jc w:val="both"/>
        <w:rPr>
          <w:sz w:val="24"/>
          <w:szCs w:val="24"/>
        </w:rPr>
      </w:pPr>
      <w:r w:rsidRPr="003E4605">
        <w:rPr>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sidRPr="003E4605">
        <w:rPr>
          <w:spacing w:val="-2"/>
          <w:sz w:val="24"/>
          <w:szCs w:val="24"/>
        </w:rPr>
        <w:t>деятельности;</w:t>
      </w:r>
    </w:p>
    <w:p w:rsidR="00530322" w:rsidRPr="003E4605" w:rsidRDefault="00530322" w:rsidP="00530322">
      <w:pPr>
        <w:pStyle w:val="a5"/>
        <w:numPr>
          <w:ilvl w:val="0"/>
          <w:numId w:val="4"/>
        </w:numPr>
        <w:tabs>
          <w:tab w:val="left" w:pos="520"/>
        </w:tabs>
        <w:ind w:firstLine="0"/>
        <w:jc w:val="both"/>
        <w:rPr>
          <w:sz w:val="24"/>
          <w:szCs w:val="24"/>
        </w:rPr>
      </w:pPr>
      <w:r w:rsidRPr="003E4605">
        <w:rPr>
          <w:sz w:val="24"/>
          <w:szCs w:val="24"/>
        </w:rPr>
        <w:t xml:space="preserve">умение самостоятельно планировать пути достижения </w:t>
      </w:r>
      <w:proofErr w:type="spellStart"/>
      <w:proofErr w:type="gramStart"/>
      <w:r w:rsidRPr="003E4605">
        <w:rPr>
          <w:sz w:val="24"/>
          <w:szCs w:val="24"/>
        </w:rPr>
        <w:t>целей,втомчисле</w:t>
      </w:r>
      <w:proofErr w:type="spellEnd"/>
      <w:proofErr w:type="gramEnd"/>
      <w:r w:rsidRPr="003E4605">
        <w:rPr>
          <w:sz w:val="24"/>
          <w:szCs w:val="24"/>
        </w:rPr>
        <w:t xml:space="preserve"> альтернативные, осознанно выбирать наиболее эффективные способы решения учебных и познавательных задач;</w:t>
      </w:r>
    </w:p>
    <w:p w:rsidR="00530322" w:rsidRPr="003E4605" w:rsidRDefault="00530322" w:rsidP="00530322">
      <w:pPr>
        <w:pStyle w:val="a5"/>
        <w:numPr>
          <w:ilvl w:val="0"/>
          <w:numId w:val="4"/>
        </w:numPr>
        <w:tabs>
          <w:tab w:val="left" w:pos="678"/>
        </w:tabs>
        <w:spacing w:before="1"/>
        <w:ind w:firstLine="0"/>
        <w:jc w:val="both"/>
        <w:rPr>
          <w:sz w:val="24"/>
          <w:szCs w:val="24"/>
        </w:rPr>
      </w:pPr>
      <w:r w:rsidRPr="003E4605">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w:t>
      </w:r>
      <w:proofErr w:type="spellStart"/>
      <w:proofErr w:type="gramStart"/>
      <w:r w:rsidRPr="003E4605">
        <w:rPr>
          <w:sz w:val="24"/>
          <w:szCs w:val="24"/>
        </w:rPr>
        <w:t>результата,определятьспособыдействийврамках</w:t>
      </w:r>
      <w:proofErr w:type="spellEnd"/>
      <w:proofErr w:type="gramEnd"/>
      <w:r w:rsidRPr="003E4605">
        <w:rPr>
          <w:sz w:val="24"/>
          <w:szCs w:val="24"/>
        </w:rPr>
        <w:t xml:space="preserve"> </w:t>
      </w:r>
      <w:proofErr w:type="spellStart"/>
      <w:r w:rsidRPr="003E4605">
        <w:rPr>
          <w:sz w:val="24"/>
          <w:szCs w:val="24"/>
        </w:rPr>
        <w:t>предложенныхусловийи</w:t>
      </w:r>
      <w:proofErr w:type="spellEnd"/>
      <w:r w:rsidRPr="003E4605">
        <w:rPr>
          <w:sz w:val="24"/>
          <w:szCs w:val="24"/>
        </w:rPr>
        <w:t xml:space="preserve"> требований, корректировать свои действия в соответствии с изменяющейся </w:t>
      </w:r>
      <w:r w:rsidRPr="003E4605">
        <w:rPr>
          <w:spacing w:val="-2"/>
          <w:sz w:val="24"/>
          <w:szCs w:val="24"/>
        </w:rPr>
        <w:t>ситуацией;</w:t>
      </w:r>
    </w:p>
    <w:p w:rsidR="00530322" w:rsidRPr="003E4605" w:rsidRDefault="00530322" w:rsidP="00530322">
      <w:pPr>
        <w:pStyle w:val="a5"/>
        <w:numPr>
          <w:ilvl w:val="0"/>
          <w:numId w:val="4"/>
        </w:numPr>
        <w:tabs>
          <w:tab w:val="left" w:pos="520"/>
        </w:tabs>
        <w:ind w:firstLine="0"/>
        <w:jc w:val="both"/>
        <w:rPr>
          <w:sz w:val="24"/>
          <w:szCs w:val="24"/>
        </w:rPr>
      </w:pPr>
      <w:proofErr w:type="spellStart"/>
      <w:proofErr w:type="gramStart"/>
      <w:r w:rsidRPr="003E4605">
        <w:rPr>
          <w:sz w:val="24"/>
          <w:szCs w:val="24"/>
        </w:rPr>
        <w:t>умениеоцениватьправильностьвыполненияучебнойзадачи,собственные</w:t>
      </w:r>
      <w:proofErr w:type="spellEnd"/>
      <w:proofErr w:type="gramEnd"/>
      <w:r w:rsidRPr="003E4605">
        <w:rPr>
          <w:sz w:val="24"/>
          <w:szCs w:val="24"/>
        </w:rPr>
        <w:t xml:space="preserve"> возможности её решения;</w:t>
      </w:r>
    </w:p>
    <w:p w:rsidR="00530322" w:rsidRPr="003E4605" w:rsidRDefault="00530322" w:rsidP="00530322">
      <w:pPr>
        <w:pStyle w:val="a5"/>
        <w:numPr>
          <w:ilvl w:val="0"/>
          <w:numId w:val="4"/>
        </w:numPr>
        <w:tabs>
          <w:tab w:val="left" w:pos="630"/>
        </w:tabs>
        <w:ind w:right="451" w:firstLine="0"/>
        <w:jc w:val="both"/>
        <w:rPr>
          <w:sz w:val="24"/>
          <w:szCs w:val="24"/>
        </w:rPr>
      </w:pPr>
      <w:r w:rsidRPr="003E4605">
        <w:rPr>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r w:rsidRPr="003E4605">
        <w:rPr>
          <w:spacing w:val="-2"/>
          <w:sz w:val="24"/>
          <w:szCs w:val="24"/>
        </w:rPr>
        <w:t>деятельности;</w:t>
      </w:r>
    </w:p>
    <w:p w:rsidR="00530322" w:rsidRPr="00525113" w:rsidRDefault="00530322" w:rsidP="00530322">
      <w:pPr>
        <w:pStyle w:val="a5"/>
        <w:numPr>
          <w:ilvl w:val="0"/>
          <w:numId w:val="4"/>
        </w:numPr>
        <w:tabs>
          <w:tab w:val="left" w:pos="702"/>
        </w:tabs>
        <w:spacing w:before="63"/>
        <w:ind w:right="443" w:firstLine="0"/>
        <w:jc w:val="both"/>
        <w:rPr>
          <w:sz w:val="24"/>
          <w:szCs w:val="24"/>
        </w:rPr>
      </w:pPr>
      <w:r w:rsidRPr="0052511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w:t>
      </w:r>
      <w:proofErr w:type="spellStart"/>
      <w:r w:rsidRPr="00525113">
        <w:rPr>
          <w:spacing w:val="-10"/>
          <w:sz w:val="24"/>
          <w:szCs w:val="24"/>
        </w:rPr>
        <w:t>и</w:t>
      </w:r>
      <w:r w:rsidRPr="00525113">
        <w:rPr>
          <w:sz w:val="24"/>
          <w:szCs w:val="24"/>
        </w:rPr>
        <w:t>критерии</w:t>
      </w:r>
      <w:proofErr w:type="spellEnd"/>
      <w:r w:rsidRPr="00525113">
        <w:rPr>
          <w:sz w:val="24"/>
          <w:szCs w:val="24"/>
        </w:rPr>
        <w:t xml:space="preserve"> для классификации, устанавливать причинно-следственные связи, </w:t>
      </w:r>
      <w:proofErr w:type="spellStart"/>
      <w:r w:rsidRPr="00525113">
        <w:rPr>
          <w:sz w:val="24"/>
          <w:szCs w:val="24"/>
        </w:rPr>
        <w:t>строитьлогическое</w:t>
      </w:r>
      <w:proofErr w:type="spellEnd"/>
      <w:r w:rsidRPr="00525113">
        <w:rPr>
          <w:sz w:val="24"/>
          <w:szCs w:val="24"/>
        </w:rPr>
        <w:t xml:space="preserve"> </w:t>
      </w:r>
      <w:proofErr w:type="spellStart"/>
      <w:proofErr w:type="gramStart"/>
      <w:r w:rsidRPr="00525113">
        <w:rPr>
          <w:sz w:val="24"/>
          <w:szCs w:val="24"/>
        </w:rPr>
        <w:t>рассуждение,умозаключение</w:t>
      </w:r>
      <w:proofErr w:type="spellEnd"/>
      <w:proofErr w:type="gramEnd"/>
      <w:r w:rsidRPr="00525113">
        <w:rPr>
          <w:sz w:val="24"/>
          <w:szCs w:val="24"/>
        </w:rPr>
        <w:t>(</w:t>
      </w:r>
      <w:proofErr w:type="spellStart"/>
      <w:r w:rsidRPr="00525113">
        <w:rPr>
          <w:sz w:val="24"/>
          <w:szCs w:val="24"/>
        </w:rPr>
        <w:t>индуктивное,дедуктивное</w:t>
      </w:r>
      <w:proofErr w:type="spellEnd"/>
      <w:r w:rsidRPr="00525113">
        <w:rPr>
          <w:sz w:val="24"/>
          <w:szCs w:val="24"/>
        </w:rPr>
        <w:t xml:space="preserve"> и по аналогии) и делать выводы;</w:t>
      </w:r>
    </w:p>
    <w:p w:rsidR="00530322" w:rsidRPr="003E4605" w:rsidRDefault="00530322" w:rsidP="00530322">
      <w:pPr>
        <w:pStyle w:val="a5"/>
        <w:numPr>
          <w:ilvl w:val="0"/>
          <w:numId w:val="4"/>
        </w:numPr>
        <w:tabs>
          <w:tab w:val="left" w:pos="532"/>
        </w:tabs>
        <w:spacing w:before="1"/>
        <w:ind w:firstLine="0"/>
        <w:jc w:val="both"/>
        <w:rPr>
          <w:sz w:val="24"/>
          <w:szCs w:val="24"/>
        </w:rPr>
      </w:pPr>
      <w:proofErr w:type="spellStart"/>
      <w:proofErr w:type="gramStart"/>
      <w:r w:rsidRPr="003E4605">
        <w:rPr>
          <w:sz w:val="24"/>
          <w:szCs w:val="24"/>
        </w:rPr>
        <w:t>умениесоздавать,применятьипреобразовыватьзнакиисимволы</w:t>
      </w:r>
      <w:proofErr w:type="gramEnd"/>
      <w:r w:rsidRPr="003E4605">
        <w:rPr>
          <w:sz w:val="24"/>
          <w:szCs w:val="24"/>
        </w:rPr>
        <w:t>,модели</w:t>
      </w:r>
      <w:proofErr w:type="spellEnd"/>
      <w:r w:rsidRPr="003E4605">
        <w:rPr>
          <w:sz w:val="24"/>
          <w:szCs w:val="24"/>
        </w:rPr>
        <w:t xml:space="preserve"> и схемы для решения учебных и познавательных задач;</w:t>
      </w:r>
    </w:p>
    <w:p w:rsidR="00530322" w:rsidRPr="003E4605" w:rsidRDefault="00530322" w:rsidP="00530322">
      <w:pPr>
        <w:pStyle w:val="a5"/>
        <w:numPr>
          <w:ilvl w:val="0"/>
          <w:numId w:val="4"/>
        </w:numPr>
        <w:tabs>
          <w:tab w:val="left" w:pos="524"/>
        </w:tabs>
        <w:ind w:left="524" w:right="0" w:hanging="302"/>
        <w:jc w:val="both"/>
        <w:rPr>
          <w:sz w:val="24"/>
          <w:szCs w:val="24"/>
        </w:rPr>
      </w:pPr>
      <w:proofErr w:type="spellStart"/>
      <w:r w:rsidRPr="003E4605">
        <w:rPr>
          <w:spacing w:val="-2"/>
          <w:sz w:val="24"/>
          <w:szCs w:val="24"/>
        </w:rPr>
        <w:t>смысловоечтение</w:t>
      </w:r>
      <w:proofErr w:type="spellEnd"/>
      <w:r w:rsidRPr="003E4605">
        <w:rPr>
          <w:spacing w:val="-2"/>
          <w:sz w:val="24"/>
          <w:szCs w:val="24"/>
        </w:rPr>
        <w:t>;</w:t>
      </w:r>
    </w:p>
    <w:p w:rsidR="00530322" w:rsidRPr="003E4605" w:rsidRDefault="00530322" w:rsidP="00530322">
      <w:pPr>
        <w:pStyle w:val="a5"/>
        <w:numPr>
          <w:ilvl w:val="0"/>
          <w:numId w:val="4"/>
        </w:numPr>
        <w:tabs>
          <w:tab w:val="left" w:pos="752"/>
        </w:tabs>
        <w:spacing w:before="48"/>
        <w:ind w:right="442" w:firstLine="0"/>
        <w:jc w:val="both"/>
        <w:rPr>
          <w:sz w:val="24"/>
          <w:szCs w:val="24"/>
        </w:rPr>
      </w:pPr>
      <w:r w:rsidRPr="003E4605">
        <w:rPr>
          <w:sz w:val="24"/>
          <w:szCs w:val="24"/>
        </w:rPr>
        <w:t xml:space="preserve">умение организовывать учебное сотрудничество и совместную </w:t>
      </w:r>
      <w:proofErr w:type="gramStart"/>
      <w:r w:rsidRPr="003E4605">
        <w:rPr>
          <w:sz w:val="24"/>
          <w:szCs w:val="24"/>
        </w:rPr>
        <w:t>деятельностьсучителемисверстниками;работатьиндивидуальноивгруппе</w:t>
      </w:r>
      <w:proofErr w:type="gramEnd"/>
      <w:r w:rsidRPr="003E4605">
        <w:rPr>
          <w:sz w:val="24"/>
          <w:szCs w:val="24"/>
        </w:rPr>
        <w:t xml:space="preserve">: находить общее решение и разрешать </w:t>
      </w:r>
      <w:proofErr w:type="spellStart"/>
      <w:r w:rsidRPr="003E4605">
        <w:rPr>
          <w:sz w:val="24"/>
          <w:szCs w:val="24"/>
        </w:rPr>
        <w:t>конфликтына</w:t>
      </w:r>
      <w:proofErr w:type="spellEnd"/>
      <w:r w:rsidRPr="003E4605">
        <w:rPr>
          <w:sz w:val="24"/>
          <w:szCs w:val="24"/>
        </w:rPr>
        <w:t xml:space="preserve"> основе согласования позиций и учёта интересов; формулировать, аргументировать и отстаивать своё мнение;</w:t>
      </w:r>
    </w:p>
    <w:p w:rsidR="00530322" w:rsidRPr="003E4605" w:rsidRDefault="00530322" w:rsidP="00530322">
      <w:pPr>
        <w:pStyle w:val="a5"/>
        <w:numPr>
          <w:ilvl w:val="0"/>
          <w:numId w:val="4"/>
        </w:numPr>
        <w:tabs>
          <w:tab w:val="left" w:pos="759"/>
        </w:tabs>
        <w:spacing w:before="2"/>
        <w:ind w:firstLine="0"/>
        <w:jc w:val="both"/>
        <w:rPr>
          <w:sz w:val="24"/>
          <w:szCs w:val="24"/>
        </w:rPr>
      </w:pPr>
      <w:r w:rsidRPr="003E4605">
        <w:rPr>
          <w:sz w:val="24"/>
          <w:szCs w:val="24"/>
        </w:rPr>
        <w:t xml:space="preserve">умение осознанно использовать речевые средства в соответствии с </w:t>
      </w:r>
      <w:proofErr w:type="spellStart"/>
      <w:proofErr w:type="gramStart"/>
      <w:r w:rsidRPr="003E4605">
        <w:rPr>
          <w:sz w:val="24"/>
          <w:szCs w:val="24"/>
        </w:rPr>
        <w:t>задачейкоммуникациидлявыражениясвоихчувств,мыслейипотребностей</w:t>
      </w:r>
      <w:proofErr w:type="spellEnd"/>
      <w:proofErr w:type="gramEnd"/>
      <w:r w:rsidRPr="003E4605">
        <w:rPr>
          <w:sz w:val="24"/>
          <w:szCs w:val="24"/>
        </w:rPr>
        <w:t>; планирования и регуляции своей деятельности; владение устной и письменной речью, монологической контекстной речью;</w:t>
      </w:r>
    </w:p>
    <w:p w:rsidR="00530322" w:rsidRPr="003E4605" w:rsidRDefault="00530322" w:rsidP="00530322">
      <w:pPr>
        <w:pStyle w:val="a5"/>
        <w:numPr>
          <w:ilvl w:val="0"/>
          <w:numId w:val="4"/>
        </w:numPr>
        <w:tabs>
          <w:tab w:val="left" w:pos="757"/>
        </w:tabs>
        <w:ind w:firstLine="0"/>
        <w:jc w:val="both"/>
        <w:rPr>
          <w:sz w:val="24"/>
          <w:szCs w:val="24"/>
        </w:rPr>
      </w:pPr>
      <w:r w:rsidRPr="003E4605">
        <w:rPr>
          <w:sz w:val="24"/>
          <w:szCs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530322" w:rsidRPr="003E4605" w:rsidRDefault="00530322" w:rsidP="00530322">
      <w:pPr>
        <w:pStyle w:val="a5"/>
        <w:numPr>
          <w:ilvl w:val="0"/>
          <w:numId w:val="4"/>
        </w:numPr>
        <w:tabs>
          <w:tab w:val="left" w:pos="675"/>
        </w:tabs>
        <w:ind w:right="443" w:firstLine="0"/>
        <w:jc w:val="both"/>
        <w:rPr>
          <w:sz w:val="24"/>
          <w:szCs w:val="24"/>
        </w:rPr>
      </w:pPr>
      <w:r w:rsidRPr="003E4605">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30322" w:rsidRPr="003E4605" w:rsidRDefault="00530322" w:rsidP="00530322">
      <w:pPr>
        <w:pStyle w:val="a3"/>
        <w:spacing w:before="1"/>
        <w:jc w:val="both"/>
        <w:rPr>
          <w:sz w:val="24"/>
          <w:szCs w:val="24"/>
        </w:rPr>
      </w:pPr>
      <w:r w:rsidRPr="003E4605">
        <w:rPr>
          <w:color w:val="333333"/>
          <w:sz w:val="24"/>
          <w:szCs w:val="24"/>
        </w:rPr>
        <w:t>ПРЕДМЕТНЫЕ</w:t>
      </w:r>
      <w:r w:rsidRPr="003E4605">
        <w:rPr>
          <w:color w:val="333333"/>
          <w:spacing w:val="-2"/>
          <w:sz w:val="24"/>
          <w:szCs w:val="24"/>
        </w:rPr>
        <w:t>РЕЗУЛЬТАТЫ</w:t>
      </w:r>
    </w:p>
    <w:p w:rsidR="00530322" w:rsidRPr="003E4605" w:rsidRDefault="00530322" w:rsidP="00530322">
      <w:pPr>
        <w:pStyle w:val="a5"/>
        <w:numPr>
          <w:ilvl w:val="0"/>
          <w:numId w:val="3"/>
        </w:numPr>
        <w:tabs>
          <w:tab w:val="left" w:pos="510"/>
        </w:tabs>
        <w:spacing w:before="48"/>
        <w:ind w:right="442" w:firstLine="0"/>
        <w:jc w:val="both"/>
        <w:rPr>
          <w:sz w:val="24"/>
          <w:szCs w:val="24"/>
        </w:rPr>
      </w:pPr>
      <w:proofErr w:type="spellStart"/>
      <w:r w:rsidRPr="003E4605">
        <w:rPr>
          <w:sz w:val="24"/>
          <w:szCs w:val="24"/>
        </w:rPr>
        <w:t>Формированиесовременнойкультурыбезопасностижизнедеятельностина</w:t>
      </w:r>
      <w:proofErr w:type="spellEnd"/>
      <w:r w:rsidRPr="003E4605">
        <w:rPr>
          <w:sz w:val="24"/>
          <w:szCs w:val="24"/>
        </w:rPr>
        <w:t xml:space="preserve"> </w:t>
      </w:r>
      <w:proofErr w:type="spellStart"/>
      <w:proofErr w:type="gramStart"/>
      <w:r w:rsidRPr="003E4605">
        <w:rPr>
          <w:sz w:val="24"/>
          <w:szCs w:val="24"/>
        </w:rPr>
        <w:t>основепониманиянеобходимостизащитыличности,обществаигосударства</w:t>
      </w:r>
      <w:proofErr w:type="spellEnd"/>
      <w:proofErr w:type="gramEnd"/>
      <w:r w:rsidRPr="003E4605">
        <w:rPr>
          <w:sz w:val="24"/>
          <w:szCs w:val="24"/>
        </w:rPr>
        <w:t xml:space="preserve"> посредством осознания значимости безопасного поведения в условиях чрезвычайныхситуацийприродного,техногенногоисоциальногохарактера;</w:t>
      </w:r>
    </w:p>
    <w:p w:rsidR="00530322" w:rsidRPr="003E4605" w:rsidRDefault="00530322" w:rsidP="00530322">
      <w:pPr>
        <w:pStyle w:val="a5"/>
        <w:numPr>
          <w:ilvl w:val="0"/>
          <w:numId w:val="3"/>
        </w:numPr>
        <w:tabs>
          <w:tab w:val="left" w:pos="623"/>
        </w:tabs>
        <w:ind w:right="453" w:firstLine="0"/>
        <w:jc w:val="both"/>
        <w:rPr>
          <w:sz w:val="24"/>
          <w:szCs w:val="24"/>
        </w:rPr>
      </w:pPr>
      <w:r w:rsidRPr="003E4605">
        <w:rPr>
          <w:sz w:val="24"/>
          <w:szCs w:val="24"/>
        </w:rPr>
        <w:t>формирование убеждения в необходимости безопасного и здорового образа жизни;</w:t>
      </w:r>
    </w:p>
    <w:p w:rsidR="00530322" w:rsidRPr="003E4605" w:rsidRDefault="00530322" w:rsidP="00530322">
      <w:pPr>
        <w:pStyle w:val="a5"/>
        <w:numPr>
          <w:ilvl w:val="0"/>
          <w:numId w:val="3"/>
        </w:numPr>
        <w:tabs>
          <w:tab w:val="left" w:pos="580"/>
        </w:tabs>
        <w:ind w:right="449" w:firstLine="0"/>
        <w:jc w:val="both"/>
        <w:rPr>
          <w:sz w:val="24"/>
          <w:szCs w:val="24"/>
        </w:rPr>
      </w:pPr>
      <w:r w:rsidRPr="003E4605">
        <w:rPr>
          <w:sz w:val="24"/>
          <w:szCs w:val="24"/>
        </w:rPr>
        <w:t>понимание личной и общественной значимости современной культуры безопасности жизнедеятельности;</w:t>
      </w:r>
    </w:p>
    <w:p w:rsidR="00530322" w:rsidRPr="003E4605" w:rsidRDefault="00530322" w:rsidP="00530322">
      <w:pPr>
        <w:pStyle w:val="a5"/>
        <w:numPr>
          <w:ilvl w:val="0"/>
          <w:numId w:val="3"/>
        </w:numPr>
        <w:tabs>
          <w:tab w:val="left" w:pos="690"/>
        </w:tabs>
        <w:ind w:right="442" w:firstLine="0"/>
        <w:jc w:val="both"/>
        <w:rPr>
          <w:sz w:val="24"/>
          <w:szCs w:val="24"/>
        </w:rPr>
      </w:pPr>
      <w:r w:rsidRPr="003E4605">
        <w:rPr>
          <w:sz w:val="24"/>
          <w:szCs w:val="24"/>
        </w:rPr>
        <w:t xml:space="preserve">понимание роли государства и действующего законодательства в обеспечении национальной безопасности и защиты </w:t>
      </w:r>
      <w:proofErr w:type="spellStart"/>
      <w:r w:rsidRPr="003E4605">
        <w:rPr>
          <w:sz w:val="24"/>
          <w:szCs w:val="24"/>
        </w:rPr>
        <w:t>населенияот</w:t>
      </w:r>
      <w:proofErr w:type="spellEnd"/>
      <w:r w:rsidRPr="003E4605">
        <w:rPr>
          <w:sz w:val="24"/>
          <w:szCs w:val="24"/>
        </w:rPr>
        <w:t xml:space="preserve"> опасных и чрезвычайных ситуаций природного, </w:t>
      </w:r>
      <w:proofErr w:type="spellStart"/>
      <w:r w:rsidRPr="003E4605">
        <w:rPr>
          <w:sz w:val="24"/>
          <w:szCs w:val="24"/>
        </w:rPr>
        <w:t>техногенногоисоциальногохарактера</w:t>
      </w:r>
      <w:proofErr w:type="spellEnd"/>
      <w:r w:rsidRPr="003E4605">
        <w:rPr>
          <w:sz w:val="24"/>
          <w:szCs w:val="24"/>
        </w:rPr>
        <w:t>, в том числе от экстремизма и терроризма;</w:t>
      </w:r>
    </w:p>
    <w:p w:rsidR="00530322" w:rsidRPr="003E4605" w:rsidRDefault="00530322" w:rsidP="00530322">
      <w:pPr>
        <w:pStyle w:val="a5"/>
        <w:numPr>
          <w:ilvl w:val="0"/>
          <w:numId w:val="2"/>
        </w:numPr>
        <w:tabs>
          <w:tab w:val="left" w:pos="524"/>
        </w:tabs>
        <w:ind w:left="524" w:right="0" w:hanging="302"/>
        <w:jc w:val="both"/>
        <w:rPr>
          <w:sz w:val="24"/>
          <w:szCs w:val="24"/>
        </w:rPr>
      </w:pPr>
      <w:proofErr w:type="spellStart"/>
      <w:r w:rsidRPr="003E4605">
        <w:rPr>
          <w:spacing w:val="-2"/>
          <w:sz w:val="24"/>
          <w:szCs w:val="24"/>
        </w:rPr>
        <w:t>пониманиенеобходимостиподготовкигражданкзащитеОтечества</w:t>
      </w:r>
      <w:proofErr w:type="spellEnd"/>
      <w:r w:rsidRPr="003E4605">
        <w:rPr>
          <w:spacing w:val="-2"/>
          <w:sz w:val="24"/>
          <w:szCs w:val="24"/>
        </w:rPr>
        <w:t>;</w:t>
      </w:r>
    </w:p>
    <w:p w:rsidR="00530322" w:rsidRPr="003E4605" w:rsidRDefault="00530322" w:rsidP="00530322">
      <w:pPr>
        <w:pStyle w:val="a5"/>
        <w:numPr>
          <w:ilvl w:val="0"/>
          <w:numId w:val="2"/>
        </w:numPr>
        <w:tabs>
          <w:tab w:val="left" w:pos="652"/>
        </w:tabs>
        <w:spacing w:before="63"/>
        <w:ind w:left="222" w:right="443" w:firstLine="0"/>
        <w:jc w:val="both"/>
        <w:rPr>
          <w:sz w:val="24"/>
          <w:szCs w:val="24"/>
        </w:rPr>
      </w:pPr>
      <w:r w:rsidRPr="003E4605">
        <w:rPr>
          <w:sz w:val="24"/>
          <w:szCs w:val="24"/>
        </w:rPr>
        <w:t xml:space="preserve">формирование установки на здоровый образ жизни, исключающий употребление алкоголя, наркотиков, курение и нанесение иного вреда </w:t>
      </w:r>
      <w:r w:rsidRPr="003E4605">
        <w:rPr>
          <w:spacing w:val="-2"/>
          <w:sz w:val="24"/>
          <w:szCs w:val="24"/>
        </w:rPr>
        <w:t>здоровью;</w:t>
      </w:r>
    </w:p>
    <w:p w:rsidR="00530322" w:rsidRPr="003E4605" w:rsidRDefault="00530322" w:rsidP="00530322">
      <w:pPr>
        <w:pStyle w:val="a5"/>
        <w:numPr>
          <w:ilvl w:val="0"/>
          <w:numId w:val="2"/>
        </w:numPr>
        <w:tabs>
          <w:tab w:val="left" w:pos="563"/>
        </w:tabs>
        <w:spacing w:before="1"/>
        <w:ind w:left="222" w:right="445" w:firstLine="0"/>
        <w:jc w:val="both"/>
        <w:rPr>
          <w:sz w:val="24"/>
          <w:szCs w:val="24"/>
        </w:rPr>
      </w:pPr>
      <w:r w:rsidRPr="003E4605">
        <w:rPr>
          <w:sz w:val="24"/>
          <w:szCs w:val="24"/>
        </w:rPr>
        <w:t xml:space="preserve">формирование </w:t>
      </w:r>
      <w:proofErr w:type="spellStart"/>
      <w:r w:rsidRPr="003E4605">
        <w:rPr>
          <w:sz w:val="24"/>
          <w:szCs w:val="24"/>
        </w:rPr>
        <w:t>антиэкстремистской</w:t>
      </w:r>
      <w:proofErr w:type="spellEnd"/>
      <w:r w:rsidRPr="003E4605">
        <w:rPr>
          <w:sz w:val="24"/>
          <w:szCs w:val="24"/>
        </w:rPr>
        <w:t xml:space="preserve"> и антитеррористической личностной </w:t>
      </w:r>
      <w:r w:rsidRPr="003E4605">
        <w:rPr>
          <w:spacing w:val="-2"/>
          <w:sz w:val="24"/>
          <w:szCs w:val="24"/>
        </w:rPr>
        <w:t>позиции;</w:t>
      </w:r>
    </w:p>
    <w:p w:rsidR="00530322" w:rsidRPr="003E4605" w:rsidRDefault="00530322" w:rsidP="00530322">
      <w:pPr>
        <w:pStyle w:val="a5"/>
        <w:numPr>
          <w:ilvl w:val="0"/>
          <w:numId w:val="2"/>
        </w:numPr>
        <w:tabs>
          <w:tab w:val="left" w:pos="534"/>
        </w:tabs>
        <w:ind w:left="222" w:right="443" w:firstLine="0"/>
        <w:jc w:val="both"/>
        <w:rPr>
          <w:sz w:val="24"/>
          <w:szCs w:val="24"/>
        </w:rPr>
      </w:pPr>
      <w:proofErr w:type="spellStart"/>
      <w:r w:rsidRPr="003E4605">
        <w:rPr>
          <w:sz w:val="24"/>
          <w:szCs w:val="24"/>
        </w:rPr>
        <w:t>пониманиенеобходимостисохранения</w:t>
      </w:r>
      <w:proofErr w:type="spellEnd"/>
      <w:r w:rsidRPr="003E4605">
        <w:rPr>
          <w:sz w:val="24"/>
          <w:szCs w:val="24"/>
        </w:rPr>
        <w:t xml:space="preserve"> природы и </w:t>
      </w:r>
      <w:proofErr w:type="spellStart"/>
      <w:r w:rsidRPr="003E4605">
        <w:rPr>
          <w:sz w:val="24"/>
          <w:szCs w:val="24"/>
        </w:rPr>
        <w:t>окружающейсредыдля</w:t>
      </w:r>
      <w:proofErr w:type="spellEnd"/>
      <w:r w:rsidRPr="003E4605">
        <w:rPr>
          <w:sz w:val="24"/>
          <w:szCs w:val="24"/>
        </w:rPr>
        <w:t xml:space="preserve"> полноценной жизни человека;</w:t>
      </w:r>
    </w:p>
    <w:p w:rsidR="00530322" w:rsidRPr="003E4605" w:rsidRDefault="00530322" w:rsidP="00530322">
      <w:pPr>
        <w:pStyle w:val="a5"/>
        <w:numPr>
          <w:ilvl w:val="0"/>
          <w:numId w:val="2"/>
        </w:numPr>
        <w:tabs>
          <w:tab w:val="left" w:pos="676"/>
        </w:tabs>
        <w:ind w:left="222" w:right="446" w:firstLine="0"/>
        <w:jc w:val="both"/>
        <w:rPr>
          <w:sz w:val="24"/>
          <w:szCs w:val="24"/>
        </w:rPr>
      </w:pPr>
      <w:r w:rsidRPr="003E4605">
        <w:rPr>
          <w:sz w:val="24"/>
          <w:szCs w:val="24"/>
        </w:rPr>
        <w:t xml:space="preserve">знание основных опасных и чрезвычайных ситуаций природного, техногенного и социального характера, включая </w:t>
      </w:r>
      <w:proofErr w:type="spellStart"/>
      <w:r w:rsidRPr="003E4605">
        <w:rPr>
          <w:sz w:val="24"/>
          <w:szCs w:val="24"/>
        </w:rPr>
        <w:t>экстремизми</w:t>
      </w:r>
      <w:proofErr w:type="spellEnd"/>
      <w:r w:rsidRPr="003E4605">
        <w:rPr>
          <w:sz w:val="24"/>
          <w:szCs w:val="24"/>
        </w:rPr>
        <w:t xml:space="preserve"> терроризм, и их последствий для личности, общества и государства;</w:t>
      </w:r>
    </w:p>
    <w:p w:rsidR="00530322" w:rsidRPr="003E4605" w:rsidRDefault="00530322" w:rsidP="00530322">
      <w:pPr>
        <w:pStyle w:val="a5"/>
        <w:numPr>
          <w:ilvl w:val="0"/>
          <w:numId w:val="2"/>
        </w:numPr>
        <w:tabs>
          <w:tab w:val="left" w:pos="565"/>
        </w:tabs>
        <w:ind w:left="222" w:right="445" w:firstLine="0"/>
        <w:jc w:val="both"/>
        <w:rPr>
          <w:sz w:val="24"/>
          <w:szCs w:val="24"/>
        </w:rPr>
      </w:pPr>
      <w:r w:rsidRPr="003E4605">
        <w:rPr>
          <w:sz w:val="24"/>
          <w:szCs w:val="24"/>
        </w:rPr>
        <w:t>знание мер безопасности и правил поведения и умение их применять в условиях опасных и чрезвычайных ситуаций;</w:t>
      </w:r>
    </w:p>
    <w:p w:rsidR="00530322" w:rsidRPr="003E4605" w:rsidRDefault="00530322" w:rsidP="00530322">
      <w:pPr>
        <w:pStyle w:val="a5"/>
        <w:numPr>
          <w:ilvl w:val="0"/>
          <w:numId w:val="2"/>
        </w:numPr>
        <w:tabs>
          <w:tab w:val="left" w:pos="524"/>
        </w:tabs>
        <w:ind w:left="524" w:right="0" w:hanging="302"/>
        <w:jc w:val="both"/>
        <w:rPr>
          <w:sz w:val="24"/>
          <w:szCs w:val="24"/>
        </w:rPr>
      </w:pPr>
      <w:proofErr w:type="spellStart"/>
      <w:r w:rsidRPr="003E4605">
        <w:rPr>
          <w:spacing w:val="-2"/>
          <w:sz w:val="24"/>
          <w:szCs w:val="24"/>
        </w:rPr>
        <w:t>умениеоказатьпервуюпомощьпострадавшим</w:t>
      </w:r>
      <w:proofErr w:type="spellEnd"/>
      <w:r w:rsidRPr="003E4605">
        <w:rPr>
          <w:spacing w:val="-2"/>
          <w:sz w:val="24"/>
          <w:szCs w:val="24"/>
        </w:rPr>
        <w:t>;</w:t>
      </w:r>
    </w:p>
    <w:p w:rsidR="00530322" w:rsidRPr="003E4605" w:rsidRDefault="00530322" w:rsidP="00530322">
      <w:pPr>
        <w:pStyle w:val="a5"/>
        <w:numPr>
          <w:ilvl w:val="0"/>
          <w:numId w:val="2"/>
        </w:numPr>
        <w:tabs>
          <w:tab w:val="left" w:pos="599"/>
        </w:tabs>
        <w:spacing w:before="42"/>
        <w:ind w:left="222" w:right="445" w:firstLine="0"/>
        <w:jc w:val="both"/>
        <w:rPr>
          <w:sz w:val="24"/>
          <w:szCs w:val="24"/>
        </w:rPr>
      </w:pPr>
      <w:r w:rsidRPr="003E4605">
        <w:rPr>
          <w:sz w:val="24"/>
          <w:szCs w:val="24"/>
        </w:rPr>
        <w:t xml:space="preserve">умение предвидеть возникновение опасных ситуаций по характерным признакам их проявления, а также на основе информации, получаемой из </w:t>
      </w:r>
      <w:proofErr w:type="gramStart"/>
      <w:r w:rsidRPr="003E4605">
        <w:rPr>
          <w:sz w:val="24"/>
          <w:szCs w:val="24"/>
        </w:rPr>
        <w:t>различныхисточников;готовностьпроявлятьпредосторожностьвситуациях</w:t>
      </w:r>
      <w:proofErr w:type="gramEnd"/>
      <w:r w:rsidRPr="003E4605">
        <w:rPr>
          <w:sz w:val="24"/>
          <w:szCs w:val="24"/>
        </w:rPr>
        <w:t xml:space="preserve"> </w:t>
      </w:r>
      <w:r w:rsidRPr="003E4605">
        <w:rPr>
          <w:spacing w:val="-2"/>
          <w:sz w:val="24"/>
          <w:szCs w:val="24"/>
        </w:rPr>
        <w:t>неопределённости;</w:t>
      </w:r>
    </w:p>
    <w:p w:rsidR="00530322" w:rsidRPr="003E4605" w:rsidRDefault="00530322" w:rsidP="00530322">
      <w:pPr>
        <w:pStyle w:val="a5"/>
        <w:numPr>
          <w:ilvl w:val="0"/>
          <w:numId w:val="2"/>
        </w:numPr>
        <w:tabs>
          <w:tab w:val="left" w:pos="512"/>
        </w:tabs>
        <w:ind w:left="222" w:firstLine="0"/>
        <w:jc w:val="both"/>
        <w:rPr>
          <w:sz w:val="24"/>
          <w:szCs w:val="24"/>
        </w:rPr>
      </w:pPr>
      <w:proofErr w:type="spellStart"/>
      <w:r w:rsidRPr="003E4605">
        <w:rPr>
          <w:sz w:val="24"/>
          <w:szCs w:val="24"/>
        </w:rPr>
        <w:t>умениеприниматьобоснованныерешениявконкретнойопаснойситуации</w:t>
      </w:r>
      <w:proofErr w:type="spellEnd"/>
      <w:r w:rsidRPr="003E4605">
        <w:rPr>
          <w:sz w:val="24"/>
          <w:szCs w:val="24"/>
        </w:rPr>
        <w:t xml:space="preserve"> с учётом реально складывающейся обстановки и индивидуальных </w:t>
      </w:r>
      <w:r w:rsidRPr="003E4605">
        <w:rPr>
          <w:spacing w:val="-2"/>
          <w:sz w:val="24"/>
          <w:szCs w:val="24"/>
        </w:rPr>
        <w:t>возможностей;</w:t>
      </w:r>
    </w:p>
    <w:p w:rsidR="00530322" w:rsidRPr="003E4605" w:rsidRDefault="00530322" w:rsidP="00530322">
      <w:pPr>
        <w:pStyle w:val="a5"/>
        <w:numPr>
          <w:ilvl w:val="0"/>
          <w:numId w:val="2"/>
        </w:numPr>
        <w:tabs>
          <w:tab w:val="left" w:pos="663"/>
        </w:tabs>
        <w:ind w:left="663" w:right="0" w:hanging="441"/>
        <w:jc w:val="both"/>
        <w:rPr>
          <w:sz w:val="24"/>
          <w:szCs w:val="24"/>
        </w:rPr>
      </w:pPr>
      <w:proofErr w:type="spellStart"/>
      <w:r w:rsidRPr="003E4605">
        <w:rPr>
          <w:sz w:val="24"/>
          <w:szCs w:val="24"/>
        </w:rPr>
        <w:t>овладениеосновамиэкологическогопроектирования</w:t>
      </w:r>
      <w:r w:rsidRPr="003E4605">
        <w:rPr>
          <w:spacing w:val="-2"/>
          <w:sz w:val="24"/>
          <w:szCs w:val="24"/>
        </w:rPr>
        <w:t>безопасной</w:t>
      </w:r>
      <w:proofErr w:type="spellEnd"/>
    </w:p>
    <w:p w:rsidR="00530322" w:rsidRPr="003E4605" w:rsidRDefault="00530322" w:rsidP="00530322">
      <w:pPr>
        <w:pStyle w:val="a3"/>
        <w:spacing w:before="48"/>
        <w:ind w:right="578"/>
        <w:jc w:val="both"/>
        <w:rPr>
          <w:sz w:val="24"/>
          <w:szCs w:val="24"/>
        </w:rPr>
      </w:pPr>
      <w:proofErr w:type="spellStart"/>
      <w:proofErr w:type="gramStart"/>
      <w:r w:rsidRPr="003E4605">
        <w:rPr>
          <w:sz w:val="24"/>
          <w:szCs w:val="24"/>
        </w:rPr>
        <w:t>жизнедеятельностисучётомприродных,техногенныхисоциальныхрисков</w:t>
      </w:r>
      <w:proofErr w:type="spellEnd"/>
      <w:proofErr w:type="gramEnd"/>
      <w:r w:rsidRPr="003E4605">
        <w:rPr>
          <w:sz w:val="24"/>
          <w:szCs w:val="24"/>
        </w:rPr>
        <w:t xml:space="preserve"> на территории проживания.</w:t>
      </w:r>
    </w:p>
    <w:p w:rsidR="00530322" w:rsidRDefault="00530322" w:rsidP="00530322">
      <w:pPr>
        <w:spacing w:before="72"/>
        <w:ind w:left="442"/>
        <w:rPr>
          <w:b/>
        </w:rPr>
      </w:pPr>
    </w:p>
    <w:p w:rsidR="00530322" w:rsidRDefault="00530322" w:rsidP="00530322">
      <w:pPr>
        <w:tabs>
          <w:tab w:val="center" w:pos="5181"/>
        </w:tabs>
        <w:spacing w:before="72"/>
        <w:ind w:left="442"/>
        <w:rPr>
          <w:b/>
        </w:rPr>
      </w:pPr>
      <w:r>
        <w:rPr>
          <w:b/>
        </w:rPr>
        <w:t xml:space="preserve">ТЕМАТИЧЕСКОЕ   </w:t>
      </w:r>
      <w:r>
        <w:rPr>
          <w:b/>
          <w:spacing w:val="-2"/>
        </w:rPr>
        <w:t xml:space="preserve">ПЛАНИРОВАНИЕ      -  </w:t>
      </w:r>
      <w:r>
        <w:rPr>
          <w:b/>
          <w:sz w:val="28"/>
        </w:rPr>
        <w:t xml:space="preserve">5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60"/>
        <w:gridCol w:w="709"/>
        <w:gridCol w:w="142"/>
        <w:gridCol w:w="992"/>
        <w:gridCol w:w="992"/>
        <w:gridCol w:w="777"/>
        <w:gridCol w:w="2213"/>
      </w:tblGrid>
      <w:tr w:rsidR="00530322" w:rsidRPr="00C26B6F" w:rsidTr="00D6231B">
        <w:trPr>
          <w:trHeight w:val="318"/>
        </w:trPr>
        <w:tc>
          <w:tcPr>
            <w:tcW w:w="684" w:type="dxa"/>
            <w:vMerge w:val="restart"/>
          </w:tcPr>
          <w:p w:rsidR="00530322" w:rsidRPr="00C26B6F" w:rsidRDefault="00530322" w:rsidP="00D6231B">
            <w:pPr>
              <w:pStyle w:val="TableParagraph"/>
              <w:spacing w:before="176"/>
              <w:ind w:left="237" w:right="217"/>
              <w:jc w:val="both"/>
              <w:rPr>
                <w:b/>
                <w:sz w:val="18"/>
                <w:szCs w:val="18"/>
              </w:rPr>
            </w:pPr>
            <w:r w:rsidRPr="00C26B6F">
              <w:rPr>
                <w:b/>
                <w:spacing w:val="-10"/>
                <w:sz w:val="18"/>
                <w:szCs w:val="18"/>
              </w:rPr>
              <w:t xml:space="preserve">№ </w:t>
            </w:r>
            <w:r w:rsidRPr="00C26B6F">
              <w:rPr>
                <w:b/>
                <w:spacing w:val="-6"/>
                <w:sz w:val="18"/>
                <w:szCs w:val="18"/>
              </w:rPr>
              <w:t xml:space="preserve">п/ </w:t>
            </w:r>
            <w:r w:rsidRPr="00C26B6F">
              <w:rPr>
                <w:b/>
                <w:spacing w:val="-10"/>
                <w:sz w:val="18"/>
                <w:szCs w:val="18"/>
              </w:rPr>
              <w:t>п</w:t>
            </w:r>
          </w:p>
        </w:tc>
        <w:tc>
          <w:tcPr>
            <w:tcW w:w="3769" w:type="dxa"/>
            <w:gridSpan w:val="2"/>
            <w:vMerge w:val="restart"/>
          </w:tcPr>
          <w:p w:rsidR="00530322" w:rsidRPr="00C26B6F" w:rsidRDefault="00530322" w:rsidP="00D6231B">
            <w:pPr>
              <w:pStyle w:val="TableParagraph"/>
              <w:spacing w:before="176"/>
              <w:ind w:left="237" w:right="147"/>
              <w:rPr>
                <w:b/>
                <w:sz w:val="18"/>
                <w:szCs w:val="18"/>
              </w:rPr>
            </w:pPr>
            <w:r w:rsidRPr="00C26B6F">
              <w:rPr>
                <w:b/>
                <w:spacing w:val="-2"/>
                <w:sz w:val="18"/>
                <w:szCs w:val="18"/>
              </w:rPr>
              <w:t xml:space="preserve">Наименование </w:t>
            </w:r>
            <w:proofErr w:type="spellStart"/>
            <w:r w:rsidRPr="00C26B6F">
              <w:rPr>
                <w:b/>
                <w:sz w:val="18"/>
                <w:szCs w:val="18"/>
              </w:rPr>
              <w:t>разделовитем</w:t>
            </w:r>
            <w:proofErr w:type="spellEnd"/>
            <w:r w:rsidRPr="00C26B6F">
              <w:rPr>
                <w:b/>
                <w:sz w:val="18"/>
                <w:szCs w:val="18"/>
              </w:rPr>
              <w:t xml:space="preserve"> </w:t>
            </w:r>
            <w:r w:rsidRPr="00C26B6F">
              <w:rPr>
                <w:b/>
                <w:spacing w:val="-2"/>
                <w:sz w:val="18"/>
                <w:szCs w:val="18"/>
              </w:rPr>
              <w:t>программы</w:t>
            </w:r>
          </w:p>
        </w:tc>
        <w:tc>
          <w:tcPr>
            <w:tcW w:w="2903" w:type="dxa"/>
            <w:gridSpan w:val="4"/>
          </w:tcPr>
          <w:p w:rsidR="00530322" w:rsidRPr="00C26B6F" w:rsidRDefault="00530322" w:rsidP="00D6231B">
            <w:pPr>
              <w:pStyle w:val="TableParagraph"/>
              <w:spacing w:before="41"/>
              <w:ind w:left="1360"/>
              <w:rPr>
                <w:b/>
                <w:sz w:val="18"/>
                <w:szCs w:val="18"/>
              </w:rPr>
            </w:pPr>
            <w:proofErr w:type="spellStart"/>
            <w:r w:rsidRPr="00C26B6F">
              <w:rPr>
                <w:b/>
                <w:spacing w:val="-2"/>
                <w:sz w:val="18"/>
                <w:szCs w:val="18"/>
              </w:rPr>
              <w:t>Количество</w:t>
            </w:r>
            <w:r w:rsidRPr="00C26B6F">
              <w:rPr>
                <w:b/>
                <w:spacing w:val="-4"/>
                <w:sz w:val="18"/>
                <w:szCs w:val="18"/>
              </w:rPr>
              <w:t>часов</w:t>
            </w:r>
            <w:proofErr w:type="spellEnd"/>
          </w:p>
        </w:tc>
        <w:tc>
          <w:tcPr>
            <w:tcW w:w="2213" w:type="dxa"/>
            <w:vMerge w:val="restart"/>
          </w:tcPr>
          <w:p w:rsidR="00530322" w:rsidRPr="00C26B6F" w:rsidRDefault="00530322" w:rsidP="00D6231B">
            <w:pPr>
              <w:pStyle w:val="TableParagraph"/>
              <w:spacing w:before="37"/>
              <w:ind w:left="236" w:right="216"/>
              <w:rPr>
                <w:b/>
                <w:sz w:val="18"/>
                <w:szCs w:val="18"/>
              </w:rPr>
            </w:pPr>
            <w:r w:rsidRPr="00C26B6F">
              <w:rPr>
                <w:b/>
                <w:spacing w:val="-4"/>
                <w:sz w:val="18"/>
                <w:szCs w:val="18"/>
              </w:rPr>
              <w:t xml:space="preserve">Электронные </w:t>
            </w:r>
            <w:r w:rsidRPr="00C26B6F">
              <w:rPr>
                <w:b/>
                <w:spacing w:val="-2"/>
                <w:sz w:val="18"/>
                <w:szCs w:val="18"/>
              </w:rPr>
              <w:t>(цифровые)</w:t>
            </w:r>
          </w:p>
          <w:p w:rsidR="00530322" w:rsidRPr="00C26B6F" w:rsidRDefault="00530322" w:rsidP="00D6231B">
            <w:pPr>
              <w:pStyle w:val="TableParagraph"/>
              <w:ind w:left="236" w:right="216"/>
              <w:rPr>
                <w:b/>
                <w:sz w:val="18"/>
                <w:szCs w:val="18"/>
              </w:rPr>
            </w:pPr>
            <w:r w:rsidRPr="00C26B6F">
              <w:rPr>
                <w:b/>
                <w:spacing w:val="-2"/>
                <w:sz w:val="18"/>
                <w:szCs w:val="18"/>
              </w:rPr>
              <w:t>образовательные ресурсы</w:t>
            </w:r>
          </w:p>
        </w:tc>
      </w:tr>
      <w:tr w:rsidR="00530322" w:rsidRPr="00C26B6F" w:rsidTr="00D6231B">
        <w:trPr>
          <w:trHeight w:val="1077"/>
        </w:trPr>
        <w:tc>
          <w:tcPr>
            <w:tcW w:w="684" w:type="dxa"/>
            <w:vMerge/>
            <w:tcBorders>
              <w:top w:val="nil"/>
            </w:tcBorders>
          </w:tcPr>
          <w:p w:rsidR="00530322" w:rsidRPr="00C26B6F" w:rsidRDefault="00530322" w:rsidP="00D6231B">
            <w:pPr>
              <w:rPr>
                <w:sz w:val="18"/>
                <w:szCs w:val="18"/>
              </w:rPr>
            </w:pPr>
          </w:p>
        </w:tc>
        <w:tc>
          <w:tcPr>
            <w:tcW w:w="3769" w:type="dxa"/>
            <w:gridSpan w:val="2"/>
            <w:vMerge/>
            <w:tcBorders>
              <w:top w:val="nil"/>
            </w:tcBorders>
          </w:tcPr>
          <w:p w:rsidR="00530322" w:rsidRPr="00C26B6F" w:rsidRDefault="00530322" w:rsidP="00D6231B">
            <w:pPr>
              <w:rPr>
                <w:sz w:val="18"/>
                <w:szCs w:val="18"/>
              </w:rPr>
            </w:pPr>
          </w:p>
        </w:tc>
        <w:tc>
          <w:tcPr>
            <w:tcW w:w="1134" w:type="dxa"/>
            <w:gridSpan w:val="2"/>
          </w:tcPr>
          <w:p w:rsidR="00530322" w:rsidRPr="00C26B6F" w:rsidRDefault="00530322" w:rsidP="00D6231B">
            <w:pPr>
              <w:pStyle w:val="TableParagraph"/>
              <w:spacing w:before="154"/>
              <w:ind w:left="239" w:right="264"/>
              <w:rPr>
                <w:b/>
                <w:sz w:val="18"/>
                <w:szCs w:val="18"/>
              </w:rPr>
            </w:pPr>
            <w:r w:rsidRPr="00C26B6F">
              <w:rPr>
                <w:b/>
                <w:spacing w:val="-6"/>
                <w:sz w:val="18"/>
                <w:szCs w:val="18"/>
              </w:rPr>
              <w:t>Всег</w:t>
            </w:r>
            <w:r w:rsidRPr="00C26B6F">
              <w:rPr>
                <w:b/>
                <w:spacing w:val="-10"/>
                <w:sz w:val="18"/>
                <w:szCs w:val="18"/>
              </w:rPr>
              <w:t>о</w:t>
            </w:r>
          </w:p>
        </w:tc>
        <w:tc>
          <w:tcPr>
            <w:tcW w:w="992" w:type="dxa"/>
          </w:tcPr>
          <w:p w:rsidR="00530322" w:rsidRPr="00C26B6F" w:rsidRDefault="00530322" w:rsidP="00D6231B">
            <w:pPr>
              <w:pStyle w:val="TableParagraph"/>
              <w:spacing w:before="154"/>
              <w:ind w:left="236" w:right="176"/>
              <w:rPr>
                <w:b/>
                <w:sz w:val="18"/>
                <w:szCs w:val="18"/>
              </w:rPr>
            </w:pPr>
            <w:r w:rsidRPr="00C26B6F">
              <w:rPr>
                <w:b/>
                <w:spacing w:val="-2"/>
                <w:sz w:val="18"/>
                <w:szCs w:val="18"/>
              </w:rPr>
              <w:t>Контрольные работы</w:t>
            </w:r>
          </w:p>
        </w:tc>
        <w:tc>
          <w:tcPr>
            <w:tcW w:w="777" w:type="dxa"/>
          </w:tcPr>
          <w:p w:rsidR="00530322" w:rsidRPr="00C26B6F" w:rsidRDefault="00530322" w:rsidP="00D6231B">
            <w:pPr>
              <w:pStyle w:val="TableParagraph"/>
              <w:spacing w:before="154"/>
              <w:ind w:left="239" w:right="188"/>
              <w:rPr>
                <w:b/>
                <w:sz w:val="18"/>
                <w:szCs w:val="18"/>
              </w:rPr>
            </w:pPr>
            <w:r w:rsidRPr="00C26B6F">
              <w:rPr>
                <w:b/>
                <w:spacing w:val="-2"/>
                <w:sz w:val="18"/>
                <w:szCs w:val="18"/>
              </w:rPr>
              <w:t>Практические работы</w:t>
            </w:r>
          </w:p>
        </w:tc>
        <w:tc>
          <w:tcPr>
            <w:tcW w:w="2213" w:type="dxa"/>
            <w:vMerge/>
            <w:tcBorders>
              <w:top w:val="nil"/>
            </w:tcBorders>
          </w:tcPr>
          <w:p w:rsidR="00530322" w:rsidRPr="00C26B6F" w:rsidRDefault="00530322" w:rsidP="00D6231B">
            <w:pPr>
              <w:rPr>
                <w:sz w:val="18"/>
                <w:szCs w:val="18"/>
              </w:rPr>
            </w:pPr>
          </w:p>
        </w:tc>
      </w:tr>
      <w:tr w:rsidR="00530322" w:rsidTr="00D6231B">
        <w:trPr>
          <w:trHeight w:val="595"/>
        </w:trPr>
        <w:tc>
          <w:tcPr>
            <w:tcW w:w="9569" w:type="dxa"/>
            <w:gridSpan w:val="8"/>
          </w:tcPr>
          <w:p w:rsidR="00530322" w:rsidRDefault="00530322" w:rsidP="00D6231B">
            <w:pPr>
              <w:pStyle w:val="TableParagraph"/>
              <w:spacing w:before="24" w:line="270" w:lineRule="atLeast"/>
              <w:ind w:left="237"/>
              <w:rPr>
                <w:b/>
              </w:rPr>
            </w:pPr>
            <w:r>
              <w:rPr>
                <w:b/>
              </w:rPr>
              <w:t>Раздел 1. Модуль «КУЛЬТУРА БЕЗОПАСНОСТИ ЖИЗНЕДЕЯТЕЛЬНОСТИ В СОВРЕМЕННОМ ОБЩЕСТВЕ "</w:t>
            </w:r>
          </w:p>
        </w:tc>
      </w:tr>
      <w:tr w:rsidR="00530322" w:rsidRPr="003E4605" w:rsidTr="00D6231B">
        <w:trPr>
          <w:trHeight w:val="590"/>
        </w:trPr>
        <w:tc>
          <w:tcPr>
            <w:tcW w:w="684" w:type="dxa"/>
          </w:tcPr>
          <w:p w:rsidR="00530322" w:rsidRDefault="00530322" w:rsidP="00D6231B">
            <w:pPr>
              <w:pStyle w:val="TableParagraph"/>
              <w:spacing w:before="147"/>
              <w:ind w:left="100"/>
            </w:pPr>
            <w:r>
              <w:rPr>
                <w:spacing w:val="-5"/>
              </w:rPr>
              <w:t>1.1</w:t>
            </w:r>
          </w:p>
        </w:tc>
        <w:tc>
          <w:tcPr>
            <w:tcW w:w="3769" w:type="dxa"/>
            <w:gridSpan w:val="2"/>
          </w:tcPr>
          <w:p w:rsidR="00530322" w:rsidRDefault="00530322" w:rsidP="00D6231B">
            <w:pPr>
              <w:pStyle w:val="TableParagraph"/>
              <w:spacing w:before="64" w:line="250" w:lineRule="atLeast"/>
              <w:ind w:left="237"/>
            </w:pPr>
            <w:proofErr w:type="gramStart"/>
            <w:r>
              <w:t>Человек  и</w:t>
            </w:r>
            <w:proofErr w:type="gramEnd"/>
            <w:r>
              <w:t xml:space="preserve"> его </w:t>
            </w:r>
            <w:r>
              <w:rPr>
                <w:spacing w:val="-2"/>
              </w:rPr>
              <w:t>безопасность</w:t>
            </w:r>
          </w:p>
        </w:tc>
        <w:tc>
          <w:tcPr>
            <w:tcW w:w="1134" w:type="dxa"/>
            <w:gridSpan w:val="2"/>
          </w:tcPr>
          <w:p w:rsidR="00530322" w:rsidRDefault="00530322" w:rsidP="00D6231B">
            <w:pPr>
              <w:pStyle w:val="TableParagraph"/>
              <w:spacing w:before="147"/>
              <w:ind w:right="298"/>
              <w:jc w:val="right"/>
            </w:pPr>
            <w:r>
              <w:rPr>
                <w:spacing w:val="-10"/>
              </w:rPr>
              <w:t>3</w:t>
            </w:r>
          </w:p>
        </w:tc>
        <w:tc>
          <w:tcPr>
            <w:tcW w:w="992" w:type="dxa"/>
          </w:tcPr>
          <w:p w:rsidR="00530322" w:rsidRDefault="00530322" w:rsidP="00D6231B">
            <w:pPr>
              <w:pStyle w:val="TableParagraph"/>
              <w:spacing w:before="147"/>
              <w:ind w:right="751"/>
              <w:jc w:val="right"/>
            </w:pPr>
            <w:r>
              <w:rPr>
                <w:spacing w:val="-10"/>
              </w:rPr>
              <w:t>0</w:t>
            </w:r>
          </w:p>
        </w:tc>
        <w:tc>
          <w:tcPr>
            <w:tcW w:w="777" w:type="dxa"/>
          </w:tcPr>
          <w:p w:rsidR="00530322" w:rsidRDefault="00530322" w:rsidP="00D6231B">
            <w:pPr>
              <w:pStyle w:val="TableParagraph"/>
              <w:spacing w:before="147"/>
              <w:ind w:right="779"/>
              <w:jc w:val="right"/>
            </w:pPr>
            <w:r>
              <w:rPr>
                <w:spacing w:val="-10"/>
              </w:rPr>
              <w:t>0</w:t>
            </w:r>
          </w:p>
        </w:tc>
        <w:tc>
          <w:tcPr>
            <w:tcW w:w="2213" w:type="dxa"/>
          </w:tcPr>
          <w:p w:rsidR="00530322" w:rsidRPr="00A71068" w:rsidRDefault="00545E95" w:rsidP="00D6231B">
            <w:pPr>
              <w:pStyle w:val="TableParagraph"/>
              <w:spacing w:before="25"/>
              <w:ind w:left="236" w:right="216"/>
            </w:pPr>
            <w:hyperlink r:id="rId8">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9">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3"/>
        </w:trPr>
        <w:tc>
          <w:tcPr>
            <w:tcW w:w="4453" w:type="dxa"/>
            <w:gridSpan w:val="3"/>
          </w:tcPr>
          <w:p w:rsidR="00530322" w:rsidRDefault="00530322" w:rsidP="00D6231B">
            <w:pPr>
              <w:pStyle w:val="TableParagraph"/>
              <w:spacing w:before="44"/>
              <w:ind w:left="237"/>
            </w:pPr>
            <w:r>
              <w:t xml:space="preserve">Итого </w:t>
            </w:r>
            <w:proofErr w:type="gramStart"/>
            <w:r>
              <w:t xml:space="preserve">по  </w:t>
            </w:r>
            <w:r>
              <w:rPr>
                <w:spacing w:val="-2"/>
              </w:rPr>
              <w:t>разделу</w:t>
            </w:r>
            <w:proofErr w:type="gramEnd"/>
          </w:p>
        </w:tc>
        <w:tc>
          <w:tcPr>
            <w:tcW w:w="1134" w:type="dxa"/>
            <w:gridSpan w:val="2"/>
          </w:tcPr>
          <w:p w:rsidR="00530322" w:rsidRDefault="00530322" w:rsidP="00D6231B">
            <w:pPr>
              <w:pStyle w:val="TableParagraph"/>
              <w:spacing w:before="44"/>
              <w:ind w:right="298"/>
              <w:jc w:val="right"/>
            </w:pPr>
            <w:r>
              <w:rPr>
                <w:spacing w:val="-10"/>
              </w:rPr>
              <w:t>3</w:t>
            </w:r>
          </w:p>
        </w:tc>
        <w:tc>
          <w:tcPr>
            <w:tcW w:w="992" w:type="dxa"/>
            <w:tcBorders>
              <w:right w:val="single" w:sz="4" w:space="0" w:color="000000"/>
            </w:tcBorders>
          </w:tcPr>
          <w:p w:rsidR="00530322" w:rsidRDefault="00530322" w:rsidP="00D6231B">
            <w:pPr>
              <w:pStyle w:val="TableParagraph"/>
              <w:spacing w:before="44"/>
              <w:ind w:left="861"/>
            </w:pPr>
            <w:r>
              <w:rPr>
                <w:spacing w:val="-10"/>
              </w:rPr>
              <w:t>0</w:t>
            </w:r>
          </w:p>
        </w:tc>
        <w:tc>
          <w:tcPr>
            <w:tcW w:w="777" w:type="dxa"/>
            <w:tcBorders>
              <w:left w:val="single" w:sz="4" w:space="0" w:color="000000"/>
              <w:right w:val="single" w:sz="4" w:space="0" w:color="000000"/>
            </w:tcBorders>
          </w:tcPr>
          <w:p w:rsidR="00530322" w:rsidRDefault="00530322" w:rsidP="00D6231B">
            <w:pPr>
              <w:pStyle w:val="TableParagraph"/>
              <w:spacing w:before="44"/>
              <w:ind w:left="897"/>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319"/>
        </w:trPr>
        <w:tc>
          <w:tcPr>
            <w:tcW w:w="9569" w:type="dxa"/>
            <w:gridSpan w:val="8"/>
          </w:tcPr>
          <w:p w:rsidR="00530322" w:rsidRDefault="00530322" w:rsidP="00D6231B">
            <w:pPr>
              <w:pStyle w:val="TableParagraph"/>
              <w:spacing w:before="42"/>
              <w:ind w:left="100"/>
              <w:rPr>
                <w:b/>
              </w:rPr>
            </w:pPr>
            <w:proofErr w:type="gramStart"/>
            <w:r>
              <w:rPr>
                <w:b/>
              </w:rPr>
              <w:t>Раздел  2</w:t>
            </w:r>
            <w:proofErr w:type="gramEnd"/>
            <w:r>
              <w:rPr>
                <w:b/>
              </w:rPr>
              <w:t>. Модуль "ЗДОРОВЬЕ И КАК ЕГО  СОХРАНИТЬ</w:t>
            </w:r>
            <w:r>
              <w:rPr>
                <w:b/>
                <w:spacing w:val="-10"/>
              </w:rPr>
              <w:t>"</w:t>
            </w:r>
          </w:p>
        </w:tc>
      </w:tr>
      <w:tr w:rsidR="00530322" w:rsidRPr="003E4605" w:rsidTr="00D6231B">
        <w:trPr>
          <w:trHeight w:val="485"/>
        </w:trPr>
        <w:tc>
          <w:tcPr>
            <w:tcW w:w="684" w:type="dxa"/>
          </w:tcPr>
          <w:p w:rsidR="00530322" w:rsidRDefault="00530322" w:rsidP="00D6231B">
            <w:pPr>
              <w:pStyle w:val="TableParagraph"/>
              <w:spacing w:before="145"/>
              <w:ind w:left="100"/>
            </w:pPr>
            <w:r>
              <w:rPr>
                <w:spacing w:val="-5"/>
              </w:rPr>
              <w:t>2.1</w:t>
            </w:r>
          </w:p>
        </w:tc>
        <w:tc>
          <w:tcPr>
            <w:tcW w:w="3769" w:type="dxa"/>
            <w:gridSpan w:val="2"/>
          </w:tcPr>
          <w:p w:rsidR="00530322" w:rsidRDefault="00530322" w:rsidP="00D6231B">
            <w:pPr>
              <w:pStyle w:val="TableParagraph"/>
              <w:spacing w:before="75"/>
              <w:ind w:left="100" w:right="147"/>
            </w:pPr>
            <w:proofErr w:type="gramStart"/>
            <w:r>
              <w:rPr>
                <w:spacing w:val="-2"/>
              </w:rPr>
              <w:t>Здоровье  и</w:t>
            </w:r>
            <w:proofErr w:type="gramEnd"/>
            <w:r>
              <w:rPr>
                <w:spacing w:val="-2"/>
              </w:rPr>
              <w:t xml:space="preserve"> факторы,</w:t>
            </w:r>
          </w:p>
          <w:p w:rsidR="00530322" w:rsidRDefault="00530322" w:rsidP="00D6231B">
            <w:pPr>
              <w:pStyle w:val="TableParagraph"/>
              <w:spacing w:line="254" w:lineRule="exact"/>
              <w:ind w:left="100" w:right="624"/>
            </w:pPr>
            <w:r>
              <w:t xml:space="preserve">Влияющие на </w:t>
            </w:r>
            <w:r>
              <w:rPr>
                <w:spacing w:val="-4"/>
              </w:rPr>
              <w:t>него</w:t>
            </w:r>
          </w:p>
        </w:tc>
        <w:tc>
          <w:tcPr>
            <w:tcW w:w="1134" w:type="dxa"/>
            <w:gridSpan w:val="2"/>
          </w:tcPr>
          <w:p w:rsidR="00530322" w:rsidRDefault="00530322" w:rsidP="00D6231B">
            <w:pPr>
              <w:pStyle w:val="TableParagraph"/>
              <w:spacing w:before="145"/>
              <w:ind w:right="298"/>
              <w:jc w:val="right"/>
            </w:pPr>
            <w:r>
              <w:rPr>
                <w:spacing w:val="-10"/>
              </w:rPr>
              <w:t>3</w:t>
            </w:r>
          </w:p>
        </w:tc>
        <w:tc>
          <w:tcPr>
            <w:tcW w:w="992" w:type="dxa"/>
          </w:tcPr>
          <w:p w:rsidR="00530322" w:rsidRDefault="00530322" w:rsidP="00D6231B">
            <w:pPr>
              <w:pStyle w:val="TableParagraph"/>
              <w:spacing w:before="145"/>
              <w:ind w:right="751"/>
              <w:jc w:val="right"/>
            </w:pPr>
            <w:r>
              <w:rPr>
                <w:spacing w:val="-10"/>
              </w:rPr>
              <w:t>0</w:t>
            </w:r>
          </w:p>
        </w:tc>
        <w:tc>
          <w:tcPr>
            <w:tcW w:w="777" w:type="dxa"/>
          </w:tcPr>
          <w:p w:rsidR="00530322" w:rsidRDefault="00530322" w:rsidP="00D6231B">
            <w:pPr>
              <w:pStyle w:val="TableParagraph"/>
              <w:spacing w:before="145"/>
              <w:ind w:right="779"/>
              <w:jc w:val="right"/>
            </w:pPr>
            <w:r>
              <w:rPr>
                <w:spacing w:val="-10"/>
              </w:rPr>
              <w:t>0</w:t>
            </w:r>
          </w:p>
        </w:tc>
        <w:tc>
          <w:tcPr>
            <w:tcW w:w="2213" w:type="dxa"/>
          </w:tcPr>
          <w:p w:rsidR="00530322" w:rsidRPr="00A71068" w:rsidRDefault="00545E95" w:rsidP="00D6231B">
            <w:pPr>
              <w:pStyle w:val="TableParagraph"/>
              <w:spacing w:before="22"/>
              <w:ind w:left="236" w:right="216"/>
            </w:pPr>
            <w:hyperlink r:id="rId10">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11">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RPr="003E4605" w:rsidTr="00D6231B">
        <w:trPr>
          <w:trHeight w:val="478"/>
        </w:trPr>
        <w:tc>
          <w:tcPr>
            <w:tcW w:w="684" w:type="dxa"/>
          </w:tcPr>
          <w:p w:rsidR="00530322" w:rsidRDefault="00530322" w:rsidP="00D6231B">
            <w:pPr>
              <w:pStyle w:val="TableParagraph"/>
              <w:spacing w:before="145"/>
              <w:ind w:left="100"/>
            </w:pPr>
            <w:r>
              <w:rPr>
                <w:spacing w:val="-5"/>
              </w:rPr>
              <w:t>2.2</w:t>
            </w:r>
          </w:p>
        </w:tc>
        <w:tc>
          <w:tcPr>
            <w:tcW w:w="3769" w:type="dxa"/>
            <w:gridSpan w:val="2"/>
          </w:tcPr>
          <w:p w:rsidR="00530322" w:rsidRDefault="00530322" w:rsidP="00D6231B">
            <w:pPr>
              <w:pStyle w:val="TableParagraph"/>
              <w:spacing w:before="75"/>
              <w:ind w:left="100"/>
            </w:pPr>
            <w:r>
              <w:rPr>
                <w:spacing w:val="-2"/>
              </w:rPr>
              <w:t xml:space="preserve">Здоровье </w:t>
            </w:r>
            <w:r>
              <w:rPr>
                <w:spacing w:val="-10"/>
              </w:rPr>
              <w:t>и</w:t>
            </w:r>
          </w:p>
          <w:p w:rsidR="00530322" w:rsidRDefault="00530322" w:rsidP="00D6231B">
            <w:pPr>
              <w:pStyle w:val="TableParagraph"/>
              <w:spacing w:line="252" w:lineRule="exact"/>
              <w:ind w:left="100" w:right="769"/>
            </w:pPr>
            <w:r>
              <w:t xml:space="preserve">Правила его </w:t>
            </w:r>
            <w:r>
              <w:rPr>
                <w:spacing w:val="-2"/>
              </w:rPr>
              <w:t>сбережения</w:t>
            </w:r>
          </w:p>
        </w:tc>
        <w:tc>
          <w:tcPr>
            <w:tcW w:w="1134" w:type="dxa"/>
            <w:gridSpan w:val="2"/>
          </w:tcPr>
          <w:p w:rsidR="00530322" w:rsidRDefault="00530322" w:rsidP="00D6231B">
            <w:pPr>
              <w:pStyle w:val="TableParagraph"/>
              <w:spacing w:before="145"/>
              <w:ind w:right="327"/>
              <w:jc w:val="right"/>
            </w:pPr>
            <w:r>
              <w:rPr>
                <w:spacing w:val="-10"/>
              </w:rPr>
              <w:t>2</w:t>
            </w:r>
          </w:p>
        </w:tc>
        <w:tc>
          <w:tcPr>
            <w:tcW w:w="992" w:type="dxa"/>
          </w:tcPr>
          <w:p w:rsidR="00530322" w:rsidRDefault="00530322" w:rsidP="00D6231B">
            <w:pPr>
              <w:pStyle w:val="TableParagraph"/>
              <w:spacing w:before="145"/>
              <w:ind w:right="782"/>
              <w:jc w:val="right"/>
            </w:pPr>
            <w:r>
              <w:rPr>
                <w:spacing w:val="-10"/>
              </w:rPr>
              <w:t>0</w:t>
            </w:r>
          </w:p>
        </w:tc>
        <w:tc>
          <w:tcPr>
            <w:tcW w:w="777" w:type="dxa"/>
          </w:tcPr>
          <w:p w:rsidR="00530322" w:rsidRDefault="00530322" w:rsidP="00D6231B">
            <w:pPr>
              <w:pStyle w:val="TableParagraph"/>
              <w:spacing w:before="145"/>
              <w:ind w:right="808"/>
              <w:jc w:val="right"/>
            </w:pPr>
            <w:r>
              <w:rPr>
                <w:spacing w:val="-10"/>
              </w:rPr>
              <w:t>0</w:t>
            </w:r>
          </w:p>
        </w:tc>
        <w:tc>
          <w:tcPr>
            <w:tcW w:w="2213" w:type="dxa"/>
          </w:tcPr>
          <w:p w:rsidR="00530322" w:rsidRPr="00A71068" w:rsidRDefault="00545E95" w:rsidP="00D6231B">
            <w:pPr>
              <w:pStyle w:val="TableParagraph"/>
              <w:spacing w:before="22"/>
              <w:ind w:left="236" w:right="216"/>
            </w:pPr>
            <w:hyperlink r:id="rId12">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13">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1"/>
        </w:trPr>
        <w:tc>
          <w:tcPr>
            <w:tcW w:w="4453" w:type="dxa"/>
            <w:gridSpan w:val="3"/>
          </w:tcPr>
          <w:p w:rsidR="00530322" w:rsidRDefault="00530322" w:rsidP="00D6231B">
            <w:pPr>
              <w:pStyle w:val="TableParagraph"/>
              <w:spacing w:before="44"/>
              <w:ind w:left="237"/>
            </w:pPr>
            <w:r>
              <w:t xml:space="preserve">Итого по </w:t>
            </w:r>
            <w:r>
              <w:rPr>
                <w:spacing w:val="-2"/>
              </w:rPr>
              <w:t>разделу</w:t>
            </w:r>
          </w:p>
        </w:tc>
        <w:tc>
          <w:tcPr>
            <w:tcW w:w="1134" w:type="dxa"/>
            <w:gridSpan w:val="2"/>
          </w:tcPr>
          <w:p w:rsidR="00530322" w:rsidRDefault="00530322" w:rsidP="00D6231B">
            <w:pPr>
              <w:pStyle w:val="TableParagraph"/>
              <w:spacing w:before="44"/>
              <w:ind w:right="298"/>
              <w:jc w:val="right"/>
            </w:pPr>
            <w:r>
              <w:rPr>
                <w:spacing w:val="-10"/>
              </w:rPr>
              <w:t>5</w:t>
            </w:r>
          </w:p>
        </w:tc>
        <w:tc>
          <w:tcPr>
            <w:tcW w:w="992" w:type="dxa"/>
            <w:tcBorders>
              <w:right w:val="single" w:sz="4" w:space="0" w:color="000000"/>
            </w:tcBorders>
          </w:tcPr>
          <w:p w:rsidR="00530322" w:rsidRDefault="00530322" w:rsidP="00D6231B">
            <w:pPr>
              <w:pStyle w:val="TableParagraph"/>
              <w:spacing w:before="44"/>
              <w:ind w:left="861"/>
            </w:pPr>
            <w:r>
              <w:rPr>
                <w:spacing w:val="-10"/>
              </w:rPr>
              <w:t>0</w:t>
            </w:r>
          </w:p>
        </w:tc>
        <w:tc>
          <w:tcPr>
            <w:tcW w:w="777" w:type="dxa"/>
            <w:tcBorders>
              <w:left w:val="single" w:sz="4" w:space="0" w:color="000000"/>
              <w:right w:val="single" w:sz="4" w:space="0" w:color="000000"/>
            </w:tcBorders>
          </w:tcPr>
          <w:p w:rsidR="00530322" w:rsidRDefault="00530322" w:rsidP="00D6231B">
            <w:pPr>
              <w:pStyle w:val="TableParagraph"/>
              <w:spacing w:before="44"/>
              <w:ind w:left="897"/>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319"/>
        </w:trPr>
        <w:tc>
          <w:tcPr>
            <w:tcW w:w="9569" w:type="dxa"/>
            <w:gridSpan w:val="8"/>
          </w:tcPr>
          <w:p w:rsidR="00530322" w:rsidRDefault="00530322" w:rsidP="00D6231B">
            <w:pPr>
              <w:pStyle w:val="TableParagraph"/>
              <w:spacing w:before="44"/>
              <w:ind w:left="237"/>
              <w:rPr>
                <w:b/>
              </w:rPr>
            </w:pPr>
            <w:r>
              <w:rPr>
                <w:b/>
              </w:rPr>
              <w:t>Раздел3.Модуль"БЕЗОПАСНОСТЬНА</w:t>
            </w:r>
            <w:r>
              <w:rPr>
                <w:b/>
                <w:spacing w:val="-2"/>
              </w:rPr>
              <w:t>ТРАНСПОРТЕ"</w:t>
            </w:r>
          </w:p>
        </w:tc>
      </w:tr>
      <w:tr w:rsidR="00530322" w:rsidRPr="003E4605" w:rsidTr="00D6231B">
        <w:trPr>
          <w:trHeight w:val="351"/>
        </w:trPr>
        <w:tc>
          <w:tcPr>
            <w:tcW w:w="684" w:type="dxa"/>
          </w:tcPr>
          <w:p w:rsidR="00530322" w:rsidRDefault="00530322" w:rsidP="00D6231B">
            <w:pPr>
              <w:pStyle w:val="TableParagraph"/>
              <w:spacing w:before="33"/>
              <w:rPr>
                <w:b/>
              </w:rPr>
            </w:pPr>
          </w:p>
          <w:p w:rsidR="00530322" w:rsidRDefault="00530322" w:rsidP="00D6231B">
            <w:pPr>
              <w:pStyle w:val="TableParagraph"/>
              <w:ind w:left="100"/>
            </w:pPr>
            <w:r>
              <w:rPr>
                <w:spacing w:val="-5"/>
              </w:rPr>
              <w:t>3.1</w:t>
            </w:r>
          </w:p>
        </w:tc>
        <w:tc>
          <w:tcPr>
            <w:tcW w:w="3769" w:type="dxa"/>
            <w:gridSpan w:val="2"/>
          </w:tcPr>
          <w:p w:rsidR="00530322" w:rsidRDefault="00530322" w:rsidP="00D6231B">
            <w:pPr>
              <w:pStyle w:val="TableParagraph"/>
              <w:spacing w:before="34"/>
              <w:ind w:left="237" w:right="147"/>
            </w:pPr>
            <w:r>
              <w:rPr>
                <w:spacing w:val="-2"/>
              </w:rPr>
              <w:t xml:space="preserve">Безопасное </w:t>
            </w:r>
            <w:r>
              <w:rPr>
                <w:spacing w:val="-4"/>
              </w:rPr>
              <w:t>поведение на</w:t>
            </w:r>
          </w:p>
          <w:p w:rsidR="00530322" w:rsidRDefault="00530322" w:rsidP="00D6231B">
            <w:pPr>
              <w:pStyle w:val="TableParagraph"/>
              <w:spacing w:before="14" w:line="210" w:lineRule="exact"/>
              <w:ind w:left="237" w:right="147"/>
            </w:pPr>
            <w:r>
              <w:t xml:space="preserve">Дорогах и в </w:t>
            </w:r>
            <w:r>
              <w:rPr>
                <w:spacing w:val="-2"/>
              </w:rPr>
              <w:t>транспорте</w:t>
            </w:r>
          </w:p>
        </w:tc>
        <w:tc>
          <w:tcPr>
            <w:tcW w:w="1134" w:type="dxa"/>
            <w:gridSpan w:val="2"/>
          </w:tcPr>
          <w:p w:rsidR="00530322" w:rsidRDefault="00530322" w:rsidP="00D6231B">
            <w:pPr>
              <w:pStyle w:val="TableParagraph"/>
              <w:spacing w:before="33"/>
              <w:rPr>
                <w:b/>
              </w:rPr>
            </w:pPr>
          </w:p>
          <w:p w:rsidR="00530322" w:rsidRDefault="00530322" w:rsidP="00D6231B">
            <w:pPr>
              <w:pStyle w:val="TableParagraph"/>
              <w:ind w:right="298"/>
              <w:jc w:val="right"/>
            </w:pPr>
            <w:r>
              <w:rPr>
                <w:spacing w:val="-10"/>
              </w:rPr>
              <w:t>3</w:t>
            </w:r>
          </w:p>
        </w:tc>
        <w:tc>
          <w:tcPr>
            <w:tcW w:w="992" w:type="dxa"/>
          </w:tcPr>
          <w:p w:rsidR="00530322" w:rsidRDefault="00530322" w:rsidP="00D6231B">
            <w:pPr>
              <w:pStyle w:val="TableParagraph"/>
              <w:spacing w:before="33"/>
              <w:rPr>
                <w:b/>
              </w:rPr>
            </w:pPr>
          </w:p>
          <w:p w:rsidR="00530322" w:rsidRDefault="00530322" w:rsidP="00D6231B">
            <w:pPr>
              <w:pStyle w:val="TableParagraph"/>
              <w:ind w:right="751"/>
              <w:jc w:val="right"/>
            </w:pPr>
            <w:r>
              <w:rPr>
                <w:spacing w:val="-10"/>
              </w:rPr>
              <w:t>0</w:t>
            </w:r>
          </w:p>
        </w:tc>
        <w:tc>
          <w:tcPr>
            <w:tcW w:w="777" w:type="dxa"/>
            <w:tcBorders>
              <w:right w:val="single" w:sz="4" w:space="0" w:color="000000"/>
            </w:tcBorders>
          </w:tcPr>
          <w:p w:rsidR="00530322" w:rsidRDefault="00530322" w:rsidP="00D6231B">
            <w:pPr>
              <w:pStyle w:val="TableParagraph"/>
              <w:spacing w:before="33"/>
              <w:rPr>
                <w:b/>
              </w:rPr>
            </w:pPr>
          </w:p>
          <w:p w:rsidR="00530322" w:rsidRDefault="00530322" w:rsidP="00D6231B">
            <w:pPr>
              <w:pStyle w:val="TableParagraph"/>
              <w:ind w:right="774"/>
              <w:jc w:val="right"/>
            </w:pPr>
            <w:r>
              <w:rPr>
                <w:spacing w:val="-10"/>
              </w:rPr>
              <w:t>0</w:t>
            </w:r>
          </w:p>
        </w:tc>
        <w:tc>
          <w:tcPr>
            <w:tcW w:w="2213" w:type="dxa"/>
            <w:tcBorders>
              <w:left w:val="single" w:sz="4" w:space="0" w:color="000000"/>
            </w:tcBorders>
          </w:tcPr>
          <w:p w:rsidR="00530322" w:rsidRPr="00A71068" w:rsidRDefault="00545E95" w:rsidP="00D6231B">
            <w:pPr>
              <w:pStyle w:val="TableParagraph"/>
              <w:spacing w:before="195"/>
              <w:ind w:left="236" w:right="516"/>
            </w:pPr>
            <w:hyperlink r:id="rId14">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15">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8"/>
        </w:trPr>
        <w:tc>
          <w:tcPr>
            <w:tcW w:w="4453" w:type="dxa"/>
            <w:gridSpan w:val="3"/>
          </w:tcPr>
          <w:p w:rsidR="00530322" w:rsidRDefault="00530322" w:rsidP="00D6231B">
            <w:pPr>
              <w:pStyle w:val="TableParagraph"/>
              <w:spacing w:before="39"/>
              <w:ind w:left="237"/>
            </w:pPr>
            <w:r>
              <w:t xml:space="preserve">Итого по </w:t>
            </w:r>
            <w:r>
              <w:rPr>
                <w:spacing w:val="-2"/>
              </w:rPr>
              <w:t>разделу</w:t>
            </w:r>
          </w:p>
        </w:tc>
        <w:tc>
          <w:tcPr>
            <w:tcW w:w="1134" w:type="dxa"/>
            <w:gridSpan w:val="2"/>
          </w:tcPr>
          <w:p w:rsidR="00530322" w:rsidRDefault="00530322" w:rsidP="00D6231B">
            <w:pPr>
              <w:pStyle w:val="TableParagraph"/>
              <w:spacing w:before="39"/>
              <w:ind w:right="298"/>
              <w:jc w:val="right"/>
            </w:pPr>
            <w:r>
              <w:rPr>
                <w:spacing w:val="-10"/>
              </w:rPr>
              <w:t>3</w:t>
            </w:r>
          </w:p>
        </w:tc>
        <w:tc>
          <w:tcPr>
            <w:tcW w:w="992" w:type="dxa"/>
            <w:tcBorders>
              <w:right w:val="single" w:sz="4" w:space="0" w:color="000000"/>
            </w:tcBorders>
          </w:tcPr>
          <w:p w:rsidR="00530322" w:rsidRDefault="00530322" w:rsidP="00D6231B">
            <w:pPr>
              <w:pStyle w:val="TableParagraph"/>
              <w:spacing w:before="44"/>
              <w:ind w:left="861"/>
            </w:pPr>
            <w:r>
              <w:rPr>
                <w:spacing w:val="-10"/>
              </w:rPr>
              <w:t>0</w:t>
            </w:r>
          </w:p>
        </w:tc>
        <w:tc>
          <w:tcPr>
            <w:tcW w:w="777" w:type="dxa"/>
            <w:tcBorders>
              <w:left w:val="single" w:sz="4" w:space="0" w:color="000000"/>
              <w:right w:val="single" w:sz="4" w:space="0" w:color="000000"/>
            </w:tcBorders>
          </w:tcPr>
          <w:p w:rsidR="00530322" w:rsidRDefault="00530322" w:rsidP="00D6231B">
            <w:pPr>
              <w:pStyle w:val="TableParagraph"/>
              <w:spacing w:before="44"/>
              <w:ind w:left="897"/>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323"/>
        </w:trPr>
        <w:tc>
          <w:tcPr>
            <w:tcW w:w="7356" w:type="dxa"/>
            <w:gridSpan w:val="7"/>
            <w:tcBorders>
              <w:right w:val="single" w:sz="4" w:space="0" w:color="000000"/>
            </w:tcBorders>
          </w:tcPr>
          <w:p w:rsidR="00530322" w:rsidRDefault="00530322" w:rsidP="00D6231B">
            <w:pPr>
              <w:pStyle w:val="TableParagraph"/>
              <w:spacing w:before="46"/>
              <w:ind w:left="237"/>
              <w:rPr>
                <w:b/>
              </w:rPr>
            </w:pPr>
            <w:r>
              <w:rPr>
                <w:b/>
              </w:rPr>
              <w:t xml:space="preserve">Раздел 4. Модуль "БЕЗОПАСНОСТЬ В БЫТУ </w:t>
            </w:r>
            <w:r>
              <w:rPr>
                <w:b/>
                <w:spacing w:val="-10"/>
              </w:rPr>
              <w:t>"</w:t>
            </w:r>
          </w:p>
        </w:tc>
        <w:tc>
          <w:tcPr>
            <w:tcW w:w="2213" w:type="dxa"/>
            <w:tcBorders>
              <w:left w:val="single" w:sz="4" w:space="0" w:color="000000"/>
            </w:tcBorders>
          </w:tcPr>
          <w:p w:rsidR="00530322" w:rsidRDefault="00530322" w:rsidP="00D6231B">
            <w:pPr>
              <w:pStyle w:val="TableParagraph"/>
            </w:pPr>
          </w:p>
        </w:tc>
      </w:tr>
      <w:tr w:rsidR="00530322" w:rsidRPr="003E4605" w:rsidTr="00D6231B">
        <w:trPr>
          <w:trHeight w:val="585"/>
        </w:trPr>
        <w:tc>
          <w:tcPr>
            <w:tcW w:w="684" w:type="dxa"/>
          </w:tcPr>
          <w:p w:rsidR="00530322" w:rsidRDefault="00530322" w:rsidP="00D6231B">
            <w:pPr>
              <w:pStyle w:val="TableParagraph"/>
              <w:spacing w:before="145"/>
              <w:ind w:left="100"/>
            </w:pPr>
            <w:r>
              <w:rPr>
                <w:spacing w:val="-5"/>
              </w:rPr>
              <w:t>4.1</w:t>
            </w:r>
          </w:p>
        </w:tc>
        <w:tc>
          <w:tcPr>
            <w:tcW w:w="3769" w:type="dxa"/>
            <w:gridSpan w:val="2"/>
          </w:tcPr>
          <w:p w:rsidR="00530322" w:rsidRDefault="00530322" w:rsidP="00D6231B">
            <w:pPr>
              <w:pStyle w:val="TableParagraph"/>
              <w:spacing w:before="61" w:line="252" w:lineRule="exact"/>
              <w:ind w:left="100" w:right="147" w:firstLine="60"/>
            </w:pPr>
            <w:r>
              <w:rPr>
                <w:spacing w:val="-2"/>
              </w:rPr>
              <w:t>Безопасность вашего жилища</w:t>
            </w:r>
          </w:p>
        </w:tc>
        <w:tc>
          <w:tcPr>
            <w:tcW w:w="1134" w:type="dxa"/>
            <w:gridSpan w:val="2"/>
          </w:tcPr>
          <w:p w:rsidR="00530322" w:rsidRDefault="00530322" w:rsidP="00D6231B">
            <w:pPr>
              <w:pStyle w:val="TableParagraph"/>
              <w:spacing w:before="145"/>
              <w:ind w:right="298"/>
              <w:jc w:val="right"/>
            </w:pPr>
            <w:r>
              <w:rPr>
                <w:spacing w:val="-10"/>
              </w:rPr>
              <w:t>6</w:t>
            </w:r>
          </w:p>
        </w:tc>
        <w:tc>
          <w:tcPr>
            <w:tcW w:w="992" w:type="dxa"/>
          </w:tcPr>
          <w:p w:rsidR="00530322" w:rsidRDefault="00530322" w:rsidP="00D6231B">
            <w:pPr>
              <w:pStyle w:val="TableParagraph"/>
              <w:spacing w:before="145"/>
              <w:ind w:right="751"/>
              <w:jc w:val="right"/>
            </w:pPr>
            <w:r>
              <w:rPr>
                <w:spacing w:val="-10"/>
              </w:rPr>
              <w:t>0</w:t>
            </w:r>
          </w:p>
        </w:tc>
        <w:tc>
          <w:tcPr>
            <w:tcW w:w="777" w:type="dxa"/>
          </w:tcPr>
          <w:p w:rsidR="00530322" w:rsidRDefault="00530322" w:rsidP="00D6231B">
            <w:pPr>
              <w:pStyle w:val="TableParagraph"/>
              <w:spacing w:before="145"/>
              <w:ind w:right="779"/>
              <w:jc w:val="right"/>
            </w:pPr>
            <w:r>
              <w:rPr>
                <w:spacing w:val="-10"/>
              </w:rPr>
              <w:t>0</w:t>
            </w:r>
          </w:p>
        </w:tc>
        <w:tc>
          <w:tcPr>
            <w:tcW w:w="2213" w:type="dxa"/>
          </w:tcPr>
          <w:p w:rsidR="00530322" w:rsidRPr="00A71068" w:rsidRDefault="00545E95" w:rsidP="00D6231B">
            <w:pPr>
              <w:pStyle w:val="TableParagraph"/>
              <w:spacing w:before="17"/>
              <w:ind w:left="236" w:right="216"/>
            </w:pPr>
            <w:hyperlink r:id="rId16">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17">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1"/>
        </w:trPr>
        <w:tc>
          <w:tcPr>
            <w:tcW w:w="4453" w:type="dxa"/>
            <w:gridSpan w:val="3"/>
          </w:tcPr>
          <w:p w:rsidR="00530322" w:rsidRDefault="00530322" w:rsidP="00D6231B">
            <w:pPr>
              <w:pStyle w:val="TableParagraph"/>
              <w:spacing w:before="44"/>
              <w:ind w:left="237"/>
            </w:pPr>
            <w:r>
              <w:t xml:space="preserve">Итого по </w:t>
            </w:r>
            <w:r>
              <w:rPr>
                <w:spacing w:val="-2"/>
              </w:rPr>
              <w:t>разделу</w:t>
            </w:r>
          </w:p>
        </w:tc>
        <w:tc>
          <w:tcPr>
            <w:tcW w:w="1134" w:type="dxa"/>
            <w:gridSpan w:val="2"/>
          </w:tcPr>
          <w:p w:rsidR="00530322" w:rsidRDefault="00530322" w:rsidP="00D6231B">
            <w:pPr>
              <w:pStyle w:val="TableParagraph"/>
              <w:spacing w:before="44"/>
              <w:ind w:right="298"/>
              <w:jc w:val="right"/>
            </w:pPr>
            <w:r>
              <w:rPr>
                <w:spacing w:val="-10"/>
              </w:rPr>
              <w:t>6</w:t>
            </w:r>
          </w:p>
        </w:tc>
        <w:tc>
          <w:tcPr>
            <w:tcW w:w="992" w:type="dxa"/>
            <w:tcBorders>
              <w:right w:val="single" w:sz="4" w:space="0" w:color="000000"/>
            </w:tcBorders>
          </w:tcPr>
          <w:p w:rsidR="00530322" w:rsidRDefault="00530322" w:rsidP="00D6231B">
            <w:pPr>
              <w:pStyle w:val="TableParagraph"/>
              <w:spacing w:before="49" w:line="252" w:lineRule="exact"/>
              <w:ind w:left="861"/>
            </w:pPr>
            <w:r>
              <w:rPr>
                <w:spacing w:val="-10"/>
              </w:rPr>
              <w:t>0</w:t>
            </w:r>
          </w:p>
        </w:tc>
        <w:tc>
          <w:tcPr>
            <w:tcW w:w="777" w:type="dxa"/>
            <w:tcBorders>
              <w:left w:val="single" w:sz="4" w:space="0" w:color="000000"/>
              <w:right w:val="single" w:sz="4" w:space="0" w:color="000000"/>
            </w:tcBorders>
          </w:tcPr>
          <w:p w:rsidR="00530322" w:rsidRDefault="00530322" w:rsidP="00D6231B">
            <w:pPr>
              <w:pStyle w:val="TableParagraph"/>
              <w:spacing w:before="49" w:line="252" w:lineRule="exact"/>
              <w:ind w:left="897"/>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318"/>
        </w:trPr>
        <w:tc>
          <w:tcPr>
            <w:tcW w:w="7356" w:type="dxa"/>
            <w:gridSpan w:val="7"/>
            <w:tcBorders>
              <w:right w:val="single" w:sz="4" w:space="0" w:color="000000"/>
            </w:tcBorders>
          </w:tcPr>
          <w:p w:rsidR="00530322" w:rsidRDefault="00530322" w:rsidP="00D6231B">
            <w:pPr>
              <w:pStyle w:val="TableParagraph"/>
              <w:spacing w:before="41"/>
              <w:ind w:left="237"/>
              <w:rPr>
                <w:b/>
              </w:rPr>
            </w:pPr>
            <w:r>
              <w:rPr>
                <w:b/>
              </w:rPr>
              <w:t>Раздел 5. Модуль "БЕЗОПАСНОСТЬ В СОЦИУМЕ</w:t>
            </w:r>
            <w:r>
              <w:rPr>
                <w:b/>
                <w:spacing w:val="-10"/>
              </w:rPr>
              <w:t>"</w:t>
            </w:r>
          </w:p>
        </w:tc>
        <w:tc>
          <w:tcPr>
            <w:tcW w:w="2213" w:type="dxa"/>
            <w:tcBorders>
              <w:left w:val="single" w:sz="4" w:space="0" w:color="000000"/>
            </w:tcBorders>
          </w:tcPr>
          <w:p w:rsidR="00530322" w:rsidRDefault="00530322" w:rsidP="00D6231B">
            <w:pPr>
              <w:pStyle w:val="TableParagraph"/>
            </w:pPr>
          </w:p>
        </w:tc>
      </w:tr>
      <w:tr w:rsidR="00530322" w:rsidRPr="003E4605" w:rsidTr="00D6231B">
        <w:trPr>
          <w:trHeight w:val="700"/>
        </w:trPr>
        <w:tc>
          <w:tcPr>
            <w:tcW w:w="684" w:type="dxa"/>
          </w:tcPr>
          <w:p w:rsidR="00530322" w:rsidRDefault="00530322" w:rsidP="00D6231B">
            <w:pPr>
              <w:pStyle w:val="TableParagraph"/>
              <w:spacing w:before="205"/>
              <w:ind w:left="100"/>
            </w:pPr>
            <w:r>
              <w:rPr>
                <w:spacing w:val="-5"/>
              </w:rPr>
              <w:t>5.1</w:t>
            </w:r>
          </w:p>
        </w:tc>
        <w:tc>
          <w:tcPr>
            <w:tcW w:w="3769" w:type="dxa"/>
            <w:gridSpan w:val="2"/>
          </w:tcPr>
          <w:p w:rsidR="00530322" w:rsidRDefault="00530322" w:rsidP="00D6231B">
            <w:pPr>
              <w:pStyle w:val="TableParagraph"/>
              <w:spacing w:before="32" w:line="234" w:lineRule="exact"/>
              <w:ind w:left="237"/>
            </w:pPr>
            <w:r>
              <w:t xml:space="preserve">Безопасность </w:t>
            </w:r>
            <w:r>
              <w:rPr>
                <w:spacing w:val="-10"/>
              </w:rPr>
              <w:t>в</w:t>
            </w:r>
          </w:p>
          <w:p w:rsidR="00530322" w:rsidRDefault="00530322" w:rsidP="00D6231B">
            <w:pPr>
              <w:pStyle w:val="TableParagraph"/>
              <w:spacing w:before="6" w:line="204" w:lineRule="exact"/>
              <w:ind w:left="237" w:right="147"/>
            </w:pPr>
            <w:proofErr w:type="gramStart"/>
            <w:r>
              <w:rPr>
                <w:spacing w:val="-4"/>
              </w:rPr>
              <w:t xml:space="preserve">Криминогенных  </w:t>
            </w:r>
            <w:r>
              <w:rPr>
                <w:spacing w:val="-2"/>
              </w:rPr>
              <w:t>ситуациях</w:t>
            </w:r>
            <w:proofErr w:type="gramEnd"/>
          </w:p>
        </w:tc>
        <w:tc>
          <w:tcPr>
            <w:tcW w:w="1134" w:type="dxa"/>
            <w:gridSpan w:val="2"/>
          </w:tcPr>
          <w:p w:rsidR="00530322" w:rsidRDefault="00530322" w:rsidP="00D6231B">
            <w:pPr>
              <w:pStyle w:val="TableParagraph"/>
              <w:spacing w:before="205"/>
              <w:ind w:right="298"/>
              <w:jc w:val="right"/>
            </w:pPr>
            <w:r>
              <w:rPr>
                <w:spacing w:val="-10"/>
              </w:rPr>
              <w:t>2</w:t>
            </w:r>
          </w:p>
        </w:tc>
        <w:tc>
          <w:tcPr>
            <w:tcW w:w="992" w:type="dxa"/>
          </w:tcPr>
          <w:p w:rsidR="00530322" w:rsidRDefault="00530322" w:rsidP="00D6231B">
            <w:pPr>
              <w:pStyle w:val="TableParagraph"/>
              <w:spacing w:before="205"/>
              <w:ind w:right="751"/>
              <w:jc w:val="right"/>
            </w:pPr>
            <w:r>
              <w:rPr>
                <w:spacing w:val="-10"/>
              </w:rPr>
              <w:t>0</w:t>
            </w:r>
          </w:p>
        </w:tc>
        <w:tc>
          <w:tcPr>
            <w:tcW w:w="777" w:type="dxa"/>
          </w:tcPr>
          <w:p w:rsidR="00530322" w:rsidRDefault="00530322" w:rsidP="00D6231B">
            <w:pPr>
              <w:pStyle w:val="TableParagraph"/>
              <w:spacing w:before="205"/>
              <w:ind w:right="779"/>
              <w:jc w:val="right"/>
            </w:pPr>
            <w:r>
              <w:rPr>
                <w:spacing w:val="-10"/>
              </w:rPr>
              <w:t>0</w:t>
            </w:r>
          </w:p>
        </w:tc>
        <w:tc>
          <w:tcPr>
            <w:tcW w:w="2213" w:type="dxa"/>
          </w:tcPr>
          <w:p w:rsidR="00530322" w:rsidRPr="00A71068" w:rsidRDefault="00545E95" w:rsidP="00D6231B">
            <w:pPr>
              <w:pStyle w:val="TableParagraph"/>
              <w:spacing w:before="92"/>
              <w:ind w:left="236" w:right="216"/>
            </w:pPr>
            <w:hyperlink r:id="rId18">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19">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3"/>
        </w:trPr>
        <w:tc>
          <w:tcPr>
            <w:tcW w:w="3744" w:type="dxa"/>
            <w:gridSpan w:val="2"/>
          </w:tcPr>
          <w:p w:rsidR="00530322" w:rsidRDefault="00530322" w:rsidP="00D6231B">
            <w:pPr>
              <w:pStyle w:val="TableParagraph"/>
              <w:spacing w:before="44"/>
              <w:ind w:left="237"/>
            </w:pPr>
            <w:r>
              <w:t xml:space="preserve">Итого по </w:t>
            </w:r>
            <w:r>
              <w:rPr>
                <w:spacing w:val="-2"/>
              </w:rPr>
              <w:t>разделу</w:t>
            </w:r>
          </w:p>
        </w:tc>
        <w:tc>
          <w:tcPr>
            <w:tcW w:w="851" w:type="dxa"/>
            <w:gridSpan w:val="2"/>
          </w:tcPr>
          <w:p w:rsidR="00530322" w:rsidRDefault="00530322" w:rsidP="00D6231B">
            <w:pPr>
              <w:pStyle w:val="TableParagraph"/>
              <w:spacing w:before="44"/>
              <w:ind w:right="298"/>
              <w:jc w:val="right"/>
            </w:pPr>
            <w:r>
              <w:rPr>
                <w:spacing w:val="-10"/>
              </w:rPr>
              <w:t>2</w:t>
            </w:r>
          </w:p>
        </w:tc>
        <w:tc>
          <w:tcPr>
            <w:tcW w:w="992" w:type="dxa"/>
            <w:tcBorders>
              <w:right w:val="single" w:sz="4" w:space="0" w:color="000000"/>
            </w:tcBorders>
          </w:tcPr>
          <w:p w:rsidR="00530322" w:rsidRDefault="00530322" w:rsidP="00D6231B">
            <w:pPr>
              <w:pStyle w:val="TableParagraph"/>
              <w:spacing w:before="49"/>
              <w:ind w:left="861"/>
            </w:pPr>
            <w:r>
              <w:rPr>
                <w:spacing w:val="-10"/>
              </w:rPr>
              <w:t>0</w:t>
            </w:r>
          </w:p>
        </w:tc>
        <w:tc>
          <w:tcPr>
            <w:tcW w:w="1769" w:type="dxa"/>
            <w:gridSpan w:val="2"/>
            <w:tcBorders>
              <w:left w:val="single" w:sz="4" w:space="0" w:color="000000"/>
              <w:right w:val="single" w:sz="4" w:space="0" w:color="000000"/>
            </w:tcBorders>
          </w:tcPr>
          <w:p w:rsidR="00530322" w:rsidRDefault="00530322" w:rsidP="00D6231B">
            <w:pPr>
              <w:pStyle w:val="TableParagraph"/>
              <w:spacing w:before="49"/>
              <w:ind w:left="894"/>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137"/>
        </w:trPr>
        <w:tc>
          <w:tcPr>
            <w:tcW w:w="9569" w:type="dxa"/>
            <w:gridSpan w:val="8"/>
          </w:tcPr>
          <w:p w:rsidR="00530322" w:rsidRDefault="00530322" w:rsidP="00D6231B">
            <w:pPr>
              <w:pStyle w:val="TableParagraph"/>
              <w:spacing w:before="37" w:line="244" w:lineRule="auto"/>
              <w:ind w:left="237" w:right="285"/>
              <w:rPr>
                <w:b/>
              </w:rPr>
            </w:pPr>
            <w:r>
              <w:rPr>
                <w:b/>
              </w:rPr>
              <w:t xml:space="preserve">Раздел 6. Модуль" ОСНОВЫ ПРОТИВОДЕЙСТВИЯ ЭКСТРЕМИЗМУ И ТЕРРОРИЗМУ </w:t>
            </w:r>
          </w:p>
        </w:tc>
      </w:tr>
      <w:tr w:rsidR="00530322" w:rsidRPr="003E4605" w:rsidTr="00D6231B">
        <w:trPr>
          <w:trHeight w:val="795"/>
        </w:trPr>
        <w:tc>
          <w:tcPr>
            <w:tcW w:w="684" w:type="dxa"/>
            <w:tcBorders>
              <w:bottom w:val="nil"/>
            </w:tcBorders>
          </w:tcPr>
          <w:p w:rsidR="00530322" w:rsidRDefault="00530322" w:rsidP="00D6231B">
            <w:pPr>
              <w:pStyle w:val="TableParagraph"/>
              <w:spacing w:before="31"/>
              <w:rPr>
                <w:b/>
              </w:rPr>
            </w:pPr>
          </w:p>
          <w:p w:rsidR="00530322" w:rsidRDefault="00530322" w:rsidP="00D6231B">
            <w:pPr>
              <w:pStyle w:val="TableParagraph"/>
              <w:ind w:left="100"/>
            </w:pPr>
            <w:r>
              <w:rPr>
                <w:spacing w:val="-5"/>
              </w:rPr>
              <w:t>6.1</w:t>
            </w:r>
          </w:p>
        </w:tc>
        <w:tc>
          <w:tcPr>
            <w:tcW w:w="3060" w:type="dxa"/>
            <w:tcBorders>
              <w:bottom w:val="nil"/>
            </w:tcBorders>
          </w:tcPr>
          <w:p w:rsidR="00530322" w:rsidRDefault="00530322" w:rsidP="00D6231B">
            <w:pPr>
              <w:pStyle w:val="TableParagraph"/>
              <w:spacing w:before="32"/>
              <w:ind w:left="100"/>
            </w:pPr>
            <w:r>
              <w:t>Экстремизм и терроризм</w:t>
            </w:r>
            <w:r>
              <w:rPr>
                <w:spacing w:val="-10"/>
              </w:rPr>
              <w:t>—</w:t>
            </w:r>
          </w:p>
          <w:p w:rsidR="00530322" w:rsidRDefault="00530322" w:rsidP="00D6231B">
            <w:pPr>
              <w:pStyle w:val="TableParagraph"/>
              <w:spacing w:line="237" w:lineRule="exact"/>
              <w:ind w:left="100"/>
            </w:pPr>
            <w:r>
              <w:t xml:space="preserve">Угрозы </w:t>
            </w:r>
            <w:r>
              <w:rPr>
                <w:spacing w:val="-2"/>
              </w:rPr>
              <w:t>личности,</w:t>
            </w:r>
          </w:p>
        </w:tc>
        <w:tc>
          <w:tcPr>
            <w:tcW w:w="851" w:type="dxa"/>
            <w:gridSpan w:val="2"/>
            <w:tcBorders>
              <w:bottom w:val="nil"/>
            </w:tcBorders>
          </w:tcPr>
          <w:p w:rsidR="00530322" w:rsidRDefault="00530322" w:rsidP="00D6231B">
            <w:pPr>
              <w:pStyle w:val="TableParagraph"/>
              <w:spacing w:before="31"/>
              <w:rPr>
                <w:b/>
              </w:rPr>
            </w:pPr>
          </w:p>
          <w:p w:rsidR="00530322" w:rsidRDefault="00530322" w:rsidP="00D6231B">
            <w:pPr>
              <w:pStyle w:val="TableParagraph"/>
              <w:ind w:right="298"/>
              <w:jc w:val="right"/>
            </w:pPr>
            <w:r>
              <w:rPr>
                <w:spacing w:val="-10"/>
              </w:rPr>
              <w:t>3</w:t>
            </w:r>
          </w:p>
        </w:tc>
        <w:tc>
          <w:tcPr>
            <w:tcW w:w="992" w:type="dxa"/>
            <w:tcBorders>
              <w:bottom w:val="nil"/>
              <w:right w:val="single" w:sz="4" w:space="0" w:color="000000"/>
            </w:tcBorders>
          </w:tcPr>
          <w:p w:rsidR="00530322" w:rsidRDefault="00530322" w:rsidP="00D6231B">
            <w:pPr>
              <w:pStyle w:val="TableParagraph"/>
              <w:spacing w:before="31"/>
              <w:rPr>
                <w:b/>
              </w:rPr>
            </w:pPr>
          </w:p>
          <w:p w:rsidR="00530322" w:rsidRDefault="00530322" w:rsidP="00D6231B">
            <w:pPr>
              <w:pStyle w:val="TableParagraph"/>
              <w:ind w:right="752"/>
              <w:jc w:val="right"/>
            </w:pPr>
            <w:r>
              <w:rPr>
                <w:spacing w:val="-10"/>
              </w:rPr>
              <w:t>0</w:t>
            </w:r>
          </w:p>
        </w:tc>
        <w:tc>
          <w:tcPr>
            <w:tcW w:w="1769" w:type="dxa"/>
            <w:gridSpan w:val="2"/>
            <w:tcBorders>
              <w:left w:val="single" w:sz="4" w:space="0" w:color="000000"/>
              <w:bottom w:val="nil"/>
              <w:right w:val="single" w:sz="4" w:space="0" w:color="000000"/>
            </w:tcBorders>
          </w:tcPr>
          <w:p w:rsidR="00530322" w:rsidRDefault="00530322" w:rsidP="00D6231B">
            <w:pPr>
              <w:pStyle w:val="TableParagraph"/>
              <w:spacing w:before="31"/>
              <w:rPr>
                <w:b/>
              </w:rPr>
            </w:pPr>
          </w:p>
          <w:p w:rsidR="00530322" w:rsidRDefault="00530322" w:rsidP="00D6231B">
            <w:pPr>
              <w:pStyle w:val="TableParagraph"/>
              <w:ind w:right="776"/>
              <w:jc w:val="right"/>
            </w:pPr>
            <w:r>
              <w:rPr>
                <w:spacing w:val="-10"/>
              </w:rPr>
              <w:t>0</w:t>
            </w:r>
          </w:p>
        </w:tc>
        <w:tc>
          <w:tcPr>
            <w:tcW w:w="2213" w:type="dxa"/>
            <w:tcBorders>
              <w:left w:val="single" w:sz="4" w:space="0" w:color="000000"/>
              <w:bottom w:val="nil"/>
            </w:tcBorders>
          </w:tcPr>
          <w:p w:rsidR="00530322" w:rsidRPr="00A71068" w:rsidRDefault="00545E95" w:rsidP="00D6231B">
            <w:pPr>
              <w:pStyle w:val="TableParagraph"/>
              <w:spacing w:before="195"/>
              <w:ind w:left="234"/>
            </w:pPr>
            <w:hyperlink r:id="rId20">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21">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231"/>
        </w:trPr>
        <w:tc>
          <w:tcPr>
            <w:tcW w:w="684" w:type="dxa"/>
            <w:tcBorders>
              <w:top w:val="nil"/>
              <w:bottom w:val="nil"/>
            </w:tcBorders>
          </w:tcPr>
          <w:p w:rsidR="00530322" w:rsidRPr="00A71068" w:rsidRDefault="00530322" w:rsidP="00D6231B">
            <w:pPr>
              <w:pStyle w:val="TableParagraph"/>
              <w:rPr>
                <w:sz w:val="16"/>
              </w:rPr>
            </w:pPr>
          </w:p>
        </w:tc>
        <w:tc>
          <w:tcPr>
            <w:tcW w:w="3060" w:type="dxa"/>
            <w:tcBorders>
              <w:top w:val="nil"/>
              <w:bottom w:val="nil"/>
            </w:tcBorders>
          </w:tcPr>
          <w:p w:rsidR="00530322" w:rsidRDefault="00530322" w:rsidP="00D6231B">
            <w:pPr>
              <w:pStyle w:val="TableParagraph"/>
              <w:spacing w:line="212" w:lineRule="exact"/>
            </w:pPr>
            <w:proofErr w:type="gramStart"/>
            <w:r>
              <w:t xml:space="preserve">Обществу  </w:t>
            </w:r>
            <w:r>
              <w:rPr>
                <w:spacing w:val="-10"/>
              </w:rPr>
              <w:t>и</w:t>
            </w:r>
            <w:proofErr w:type="gramEnd"/>
          </w:p>
        </w:tc>
        <w:tc>
          <w:tcPr>
            <w:tcW w:w="851" w:type="dxa"/>
            <w:gridSpan w:val="2"/>
            <w:tcBorders>
              <w:top w:val="nil"/>
              <w:bottom w:val="nil"/>
            </w:tcBorders>
          </w:tcPr>
          <w:p w:rsidR="00530322" w:rsidRDefault="00530322" w:rsidP="00D6231B">
            <w:pPr>
              <w:pStyle w:val="TableParagraph"/>
              <w:rPr>
                <w:sz w:val="16"/>
              </w:rPr>
            </w:pPr>
          </w:p>
        </w:tc>
        <w:tc>
          <w:tcPr>
            <w:tcW w:w="992" w:type="dxa"/>
            <w:tcBorders>
              <w:top w:val="nil"/>
              <w:bottom w:val="nil"/>
              <w:right w:val="single" w:sz="4" w:space="0" w:color="000000"/>
            </w:tcBorders>
          </w:tcPr>
          <w:p w:rsidR="00530322" w:rsidRDefault="00530322" w:rsidP="00D6231B">
            <w:pPr>
              <w:pStyle w:val="TableParagraph"/>
              <w:rPr>
                <w:sz w:val="16"/>
              </w:rPr>
            </w:pPr>
          </w:p>
        </w:tc>
        <w:tc>
          <w:tcPr>
            <w:tcW w:w="1769" w:type="dxa"/>
            <w:gridSpan w:val="2"/>
            <w:tcBorders>
              <w:top w:val="nil"/>
              <w:left w:val="single" w:sz="4" w:space="0" w:color="000000"/>
              <w:bottom w:val="nil"/>
              <w:right w:val="single" w:sz="4" w:space="0" w:color="000000"/>
            </w:tcBorders>
          </w:tcPr>
          <w:p w:rsidR="00530322" w:rsidRDefault="00530322" w:rsidP="00D6231B">
            <w:pPr>
              <w:pStyle w:val="TableParagraph"/>
              <w:rPr>
                <w:sz w:val="16"/>
              </w:rPr>
            </w:pPr>
          </w:p>
        </w:tc>
        <w:tc>
          <w:tcPr>
            <w:tcW w:w="2213" w:type="dxa"/>
            <w:tcBorders>
              <w:top w:val="nil"/>
              <w:left w:val="single" w:sz="4" w:space="0" w:color="000000"/>
              <w:bottom w:val="nil"/>
            </w:tcBorders>
          </w:tcPr>
          <w:p w:rsidR="00530322" w:rsidRDefault="00530322" w:rsidP="00D6231B">
            <w:pPr>
              <w:pStyle w:val="TableParagraph"/>
              <w:rPr>
                <w:sz w:val="16"/>
              </w:rPr>
            </w:pPr>
          </w:p>
        </w:tc>
      </w:tr>
      <w:tr w:rsidR="00530322" w:rsidTr="00D6231B">
        <w:trPr>
          <w:trHeight w:val="60"/>
        </w:trPr>
        <w:tc>
          <w:tcPr>
            <w:tcW w:w="684" w:type="dxa"/>
            <w:tcBorders>
              <w:top w:val="nil"/>
            </w:tcBorders>
          </w:tcPr>
          <w:p w:rsidR="00530322" w:rsidRDefault="00530322" w:rsidP="00D6231B">
            <w:pPr>
              <w:pStyle w:val="TableParagraph"/>
              <w:rPr>
                <w:sz w:val="14"/>
              </w:rPr>
            </w:pPr>
          </w:p>
        </w:tc>
        <w:tc>
          <w:tcPr>
            <w:tcW w:w="3060" w:type="dxa"/>
            <w:tcBorders>
              <w:top w:val="nil"/>
            </w:tcBorders>
          </w:tcPr>
          <w:p w:rsidR="00530322" w:rsidRDefault="00530322" w:rsidP="00D6231B">
            <w:pPr>
              <w:pStyle w:val="TableParagraph"/>
              <w:spacing w:line="198" w:lineRule="exact"/>
              <w:ind w:left="100"/>
            </w:pPr>
            <w:r>
              <w:rPr>
                <w:spacing w:val="-2"/>
              </w:rPr>
              <w:t>государству</w:t>
            </w:r>
          </w:p>
        </w:tc>
        <w:tc>
          <w:tcPr>
            <w:tcW w:w="851" w:type="dxa"/>
            <w:gridSpan w:val="2"/>
            <w:tcBorders>
              <w:top w:val="nil"/>
            </w:tcBorders>
          </w:tcPr>
          <w:p w:rsidR="00530322" w:rsidRDefault="00530322" w:rsidP="00D6231B">
            <w:pPr>
              <w:pStyle w:val="TableParagraph"/>
              <w:rPr>
                <w:sz w:val="14"/>
              </w:rPr>
            </w:pPr>
          </w:p>
        </w:tc>
        <w:tc>
          <w:tcPr>
            <w:tcW w:w="992" w:type="dxa"/>
            <w:tcBorders>
              <w:top w:val="nil"/>
              <w:right w:val="single" w:sz="4" w:space="0" w:color="000000"/>
            </w:tcBorders>
          </w:tcPr>
          <w:p w:rsidR="00530322" w:rsidRDefault="00530322" w:rsidP="00D6231B">
            <w:pPr>
              <w:pStyle w:val="TableParagraph"/>
              <w:rPr>
                <w:sz w:val="14"/>
              </w:rPr>
            </w:pPr>
          </w:p>
        </w:tc>
        <w:tc>
          <w:tcPr>
            <w:tcW w:w="1769" w:type="dxa"/>
            <w:gridSpan w:val="2"/>
            <w:tcBorders>
              <w:top w:val="nil"/>
              <w:left w:val="single" w:sz="4" w:space="0" w:color="000000"/>
              <w:right w:val="single" w:sz="4" w:space="0" w:color="000000"/>
            </w:tcBorders>
          </w:tcPr>
          <w:p w:rsidR="00530322" w:rsidRDefault="00530322" w:rsidP="00D6231B">
            <w:pPr>
              <w:pStyle w:val="TableParagraph"/>
              <w:rPr>
                <w:sz w:val="14"/>
              </w:rPr>
            </w:pPr>
          </w:p>
        </w:tc>
        <w:tc>
          <w:tcPr>
            <w:tcW w:w="2213" w:type="dxa"/>
            <w:tcBorders>
              <w:top w:val="nil"/>
              <w:left w:val="single" w:sz="4" w:space="0" w:color="000000"/>
            </w:tcBorders>
          </w:tcPr>
          <w:p w:rsidR="00530322" w:rsidRDefault="00530322" w:rsidP="00D6231B">
            <w:pPr>
              <w:pStyle w:val="TableParagraph"/>
              <w:rPr>
                <w:sz w:val="14"/>
              </w:rPr>
            </w:pPr>
          </w:p>
        </w:tc>
      </w:tr>
      <w:tr w:rsidR="00530322" w:rsidTr="00D6231B">
        <w:trPr>
          <w:trHeight w:val="316"/>
        </w:trPr>
        <w:tc>
          <w:tcPr>
            <w:tcW w:w="3744" w:type="dxa"/>
            <w:gridSpan w:val="2"/>
          </w:tcPr>
          <w:p w:rsidR="00530322" w:rsidRDefault="00530322" w:rsidP="00D6231B">
            <w:pPr>
              <w:pStyle w:val="TableParagraph"/>
              <w:spacing w:before="39"/>
              <w:ind w:left="237"/>
            </w:pPr>
            <w:r>
              <w:t xml:space="preserve">Итого по </w:t>
            </w:r>
            <w:r>
              <w:rPr>
                <w:spacing w:val="-2"/>
              </w:rPr>
              <w:t>разделу</w:t>
            </w:r>
          </w:p>
        </w:tc>
        <w:tc>
          <w:tcPr>
            <w:tcW w:w="851" w:type="dxa"/>
            <w:gridSpan w:val="2"/>
          </w:tcPr>
          <w:p w:rsidR="00530322" w:rsidRDefault="00530322" w:rsidP="00D6231B">
            <w:pPr>
              <w:pStyle w:val="TableParagraph"/>
              <w:spacing w:before="39"/>
              <w:ind w:right="298"/>
              <w:jc w:val="right"/>
            </w:pPr>
            <w:r>
              <w:rPr>
                <w:spacing w:val="-10"/>
              </w:rPr>
              <w:t>3</w:t>
            </w:r>
          </w:p>
        </w:tc>
        <w:tc>
          <w:tcPr>
            <w:tcW w:w="992" w:type="dxa"/>
            <w:tcBorders>
              <w:right w:val="single" w:sz="4" w:space="0" w:color="000000"/>
            </w:tcBorders>
          </w:tcPr>
          <w:p w:rsidR="00530322" w:rsidRDefault="00530322" w:rsidP="00D6231B">
            <w:pPr>
              <w:pStyle w:val="TableParagraph"/>
              <w:spacing w:before="44" w:line="252" w:lineRule="exact"/>
              <w:ind w:left="861"/>
            </w:pPr>
            <w:r>
              <w:rPr>
                <w:spacing w:val="-10"/>
              </w:rPr>
              <w:t>0</w:t>
            </w:r>
          </w:p>
        </w:tc>
        <w:tc>
          <w:tcPr>
            <w:tcW w:w="1769" w:type="dxa"/>
            <w:gridSpan w:val="2"/>
            <w:tcBorders>
              <w:left w:val="single" w:sz="4" w:space="0" w:color="000000"/>
              <w:right w:val="single" w:sz="4" w:space="0" w:color="000000"/>
            </w:tcBorders>
          </w:tcPr>
          <w:p w:rsidR="00530322" w:rsidRDefault="00530322" w:rsidP="00D6231B">
            <w:pPr>
              <w:pStyle w:val="TableParagraph"/>
              <w:spacing w:before="44" w:line="252" w:lineRule="exact"/>
              <w:ind w:left="894"/>
            </w:pPr>
            <w:r>
              <w:rPr>
                <w:spacing w:val="-10"/>
              </w:rPr>
              <w:t>0</w:t>
            </w:r>
          </w:p>
        </w:tc>
        <w:tc>
          <w:tcPr>
            <w:tcW w:w="2213" w:type="dxa"/>
            <w:tcBorders>
              <w:left w:val="single" w:sz="4" w:space="0" w:color="000000"/>
            </w:tcBorders>
          </w:tcPr>
          <w:p w:rsidR="00530322" w:rsidRDefault="00530322" w:rsidP="00D6231B">
            <w:pPr>
              <w:pStyle w:val="TableParagraph"/>
            </w:pPr>
          </w:p>
        </w:tc>
      </w:tr>
      <w:tr w:rsidR="00530322" w:rsidTr="00D6231B">
        <w:trPr>
          <w:trHeight w:val="323"/>
        </w:trPr>
        <w:tc>
          <w:tcPr>
            <w:tcW w:w="9569" w:type="dxa"/>
            <w:gridSpan w:val="8"/>
          </w:tcPr>
          <w:p w:rsidR="00530322" w:rsidRDefault="00530322" w:rsidP="00D6231B">
            <w:pPr>
              <w:pStyle w:val="TableParagraph"/>
              <w:spacing w:before="46"/>
              <w:ind w:left="100"/>
              <w:rPr>
                <w:b/>
              </w:rPr>
            </w:pPr>
            <w:r>
              <w:rPr>
                <w:b/>
              </w:rPr>
              <w:t xml:space="preserve">Раздел </w:t>
            </w:r>
            <w:proofErr w:type="gramStart"/>
            <w:r>
              <w:rPr>
                <w:b/>
              </w:rPr>
              <w:t>7 .Модуль</w:t>
            </w:r>
            <w:proofErr w:type="gramEnd"/>
            <w:r>
              <w:rPr>
                <w:b/>
              </w:rPr>
              <w:t xml:space="preserve"> "БЕЗОПАСНОСТЬ В ИНФОРМАЦИОННОМ ПРОСТРАНСТВЕ</w:t>
            </w:r>
            <w:r>
              <w:rPr>
                <w:b/>
                <w:spacing w:val="-10"/>
              </w:rPr>
              <w:t>"</w:t>
            </w:r>
          </w:p>
        </w:tc>
      </w:tr>
      <w:tr w:rsidR="00530322" w:rsidRPr="003E4605" w:rsidTr="00D6231B">
        <w:trPr>
          <w:trHeight w:val="784"/>
        </w:trPr>
        <w:tc>
          <w:tcPr>
            <w:tcW w:w="684" w:type="dxa"/>
          </w:tcPr>
          <w:p w:rsidR="00530322" w:rsidRDefault="00530322" w:rsidP="00D6231B">
            <w:pPr>
              <w:pStyle w:val="TableParagraph"/>
              <w:spacing w:before="205"/>
              <w:ind w:left="100"/>
            </w:pPr>
            <w:r>
              <w:rPr>
                <w:spacing w:val="-5"/>
              </w:rPr>
              <w:t>7.1</w:t>
            </w:r>
          </w:p>
        </w:tc>
        <w:tc>
          <w:tcPr>
            <w:tcW w:w="3060" w:type="dxa"/>
          </w:tcPr>
          <w:p w:rsidR="00530322" w:rsidRDefault="00530322" w:rsidP="00D6231B">
            <w:pPr>
              <w:pStyle w:val="TableParagraph"/>
              <w:spacing w:before="20"/>
              <w:ind w:left="237" w:right="147"/>
            </w:pPr>
            <w:r>
              <w:t xml:space="preserve">Безопасность в </w:t>
            </w:r>
            <w:proofErr w:type="spellStart"/>
            <w:r>
              <w:rPr>
                <w:spacing w:val="-4"/>
              </w:rPr>
              <w:t>информационнойсреде</w:t>
            </w:r>
            <w:proofErr w:type="spellEnd"/>
          </w:p>
        </w:tc>
        <w:tc>
          <w:tcPr>
            <w:tcW w:w="851" w:type="dxa"/>
            <w:gridSpan w:val="2"/>
          </w:tcPr>
          <w:p w:rsidR="00530322" w:rsidRDefault="00530322" w:rsidP="00D6231B">
            <w:pPr>
              <w:pStyle w:val="TableParagraph"/>
              <w:spacing w:before="205"/>
              <w:ind w:right="298"/>
              <w:jc w:val="right"/>
            </w:pPr>
            <w:r>
              <w:rPr>
                <w:spacing w:val="-10"/>
              </w:rPr>
              <w:t>2</w:t>
            </w:r>
          </w:p>
        </w:tc>
        <w:tc>
          <w:tcPr>
            <w:tcW w:w="992" w:type="dxa"/>
            <w:tcBorders>
              <w:right w:val="single" w:sz="4" w:space="0" w:color="000000"/>
            </w:tcBorders>
          </w:tcPr>
          <w:p w:rsidR="00530322" w:rsidRDefault="00530322" w:rsidP="00D6231B">
            <w:pPr>
              <w:pStyle w:val="TableParagraph"/>
              <w:spacing w:before="205"/>
              <w:ind w:right="752"/>
              <w:jc w:val="right"/>
            </w:pPr>
            <w:r>
              <w:rPr>
                <w:spacing w:val="-10"/>
              </w:rPr>
              <w:t>0</w:t>
            </w:r>
          </w:p>
        </w:tc>
        <w:tc>
          <w:tcPr>
            <w:tcW w:w="1769" w:type="dxa"/>
            <w:gridSpan w:val="2"/>
            <w:tcBorders>
              <w:left w:val="single" w:sz="4" w:space="0" w:color="000000"/>
              <w:right w:val="single" w:sz="4" w:space="0" w:color="000000"/>
            </w:tcBorders>
          </w:tcPr>
          <w:p w:rsidR="00530322" w:rsidRDefault="00530322" w:rsidP="00D6231B">
            <w:pPr>
              <w:pStyle w:val="TableParagraph"/>
              <w:spacing w:before="205"/>
              <w:ind w:right="776"/>
              <w:jc w:val="right"/>
            </w:pPr>
            <w:r>
              <w:rPr>
                <w:spacing w:val="-10"/>
              </w:rPr>
              <w:t>0</w:t>
            </w:r>
          </w:p>
        </w:tc>
        <w:tc>
          <w:tcPr>
            <w:tcW w:w="2213" w:type="dxa"/>
            <w:tcBorders>
              <w:left w:val="single" w:sz="4" w:space="0" w:color="000000"/>
            </w:tcBorders>
          </w:tcPr>
          <w:p w:rsidR="00530322" w:rsidRPr="00A71068" w:rsidRDefault="00545E95" w:rsidP="00D6231B">
            <w:pPr>
              <w:pStyle w:val="TableParagraph"/>
              <w:spacing w:before="92"/>
              <w:ind w:left="234"/>
            </w:pPr>
            <w:hyperlink r:id="rId22">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23">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bl>
    <w:p w:rsidR="00530322" w:rsidRPr="00A71068" w:rsidRDefault="00530322" w:rsidP="00530322">
      <w:pPr>
        <w:sectPr w:rsidR="00530322" w:rsidRPr="00A71068">
          <w:pgSz w:w="11920" w:h="16850"/>
          <w:pgMar w:top="1320" w:right="620" w:bottom="977"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60"/>
        <w:gridCol w:w="851"/>
        <w:gridCol w:w="1134"/>
        <w:gridCol w:w="1627"/>
        <w:gridCol w:w="2214"/>
      </w:tblGrid>
      <w:tr w:rsidR="00530322" w:rsidTr="00D6231B">
        <w:trPr>
          <w:trHeight w:val="316"/>
        </w:trPr>
        <w:tc>
          <w:tcPr>
            <w:tcW w:w="3744" w:type="dxa"/>
            <w:gridSpan w:val="2"/>
          </w:tcPr>
          <w:p w:rsidR="00530322" w:rsidRDefault="00530322" w:rsidP="00D6231B">
            <w:pPr>
              <w:pStyle w:val="TableParagraph"/>
              <w:spacing w:before="39"/>
              <w:ind w:left="237"/>
            </w:pPr>
            <w:r>
              <w:t xml:space="preserve">Итого по </w:t>
            </w:r>
            <w:r>
              <w:rPr>
                <w:spacing w:val="-2"/>
              </w:rPr>
              <w:t>разделу</w:t>
            </w:r>
          </w:p>
        </w:tc>
        <w:tc>
          <w:tcPr>
            <w:tcW w:w="851" w:type="dxa"/>
          </w:tcPr>
          <w:p w:rsidR="00530322" w:rsidRDefault="00530322" w:rsidP="00D6231B">
            <w:pPr>
              <w:pStyle w:val="TableParagraph"/>
              <w:spacing w:before="39"/>
              <w:ind w:left="229"/>
              <w:jc w:val="center"/>
            </w:pPr>
            <w:r>
              <w:rPr>
                <w:spacing w:val="-10"/>
              </w:rPr>
              <w:t>2</w:t>
            </w:r>
          </w:p>
        </w:tc>
        <w:tc>
          <w:tcPr>
            <w:tcW w:w="1134" w:type="dxa"/>
            <w:tcBorders>
              <w:right w:val="single" w:sz="4" w:space="0" w:color="000000"/>
            </w:tcBorders>
          </w:tcPr>
          <w:p w:rsidR="00530322" w:rsidRDefault="00530322" w:rsidP="00D6231B">
            <w:pPr>
              <w:pStyle w:val="TableParagraph"/>
              <w:spacing w:before="44" w:line="252" w:lineRule="exact"/>
              <w:ind w:left="861"/>
            </w:pPr>
            <w:r>
              <w:rPr>
                <w:spacing w:val="-10"/>
              </w:rPr>
              <w:t>0</w:t>
            </w:r>
          </w:p>
        </w:tc>
        <w:tc>
          <w:tcPr>
            <w:tcW w:w="1627" w:type="dxa"/>
            <w:tcBorders>
              <w:left w:val="single" w:sz="4" w:space="0" w:color="000000"/>
              <w:right w:val="single" w:sz="4" w:space="0" w:color="000000"/>
            </w:tcBorders>
          </w:tcPr>
          <w:p w:rsidR="00530322" w:rsidRDefault="00530322" w:rsidP="00D6231B">
            <w:pPr>
              <w:pStyle w:val="TableParagraph"/>
              <w:spacing w:before="44" w:line="252" w:lineRule="exact"/>
              <w:ind w:left="894"/>
            </w:pPr>
            <w:r>
              <w:rPr>
                <w:spacing w:val="-10"/>
              </w:rPr>
              <w:t>0</w:t>
            </w:r>
          </w:p>
        </w:tc>
        <w:tc>
          <w:tcPr>
            <w:tcW w:w="2214" w:type="dxa"/>
            <w:tcBorders>
              <w:left w:val="single" w:sz="4" w:space="0" w:color="000000"/>
            </w:tcBorders>
          </w:tcPr>
          <w:p w:rsidR="00530322" w:rsidRDefault="00530322" w:rsidP="00D6231B">
            <w:pPr>
              <w:pStyle w:val="TableParagraph"/>
            </w:pPr>
          </w:p>
        </w:tc>
      </w:tr>
      <w:tr w:rsidR="00530322" w:rsidTr="00D6231B">
        <w:trPr>
          <w:trHeight w:val="323"/>
        </w:trPr>
        <w:tc>
          <w:tcPr>
            <w:tcW w:w="9570" w:type="dxa"/>
            <w:gridSpan w:val="6"/>
          </w:tcPr>
          <w:p w:rsidR="00530322" w:rsidRDefault="00530322" w:rsidP="00D6231B">
            <w:pPr>
              <w:pStyle w:val="TableParagraph"/>
              <w:spacing w:before="49"/>
              <w:ind w:left="100"/>
              <w:rPr>
                <w:b/>
              </w:rPr>
            </w:pPr>
            <w:r>
              <w:rPr>
                <w:b/>
              </w:rPr>
              <w:t xml:space="preserve">Раздел </w:t>
            </w:r>
            <w:proofErr w:type="gramStart"/>
            <w:r>
              <w:rPr>
                <w:b/>
              </w:rPr>
              <w:t>8 .</w:t>
            </w:r>
            <w:proofErr w:type="gramEnd"/>
            <w:r>
              <w:rPr>
                <w:b/>
              </w:rPr>
              <w:t xml:space="preserve"> Модуль "БЕЗОПАСНОСТЬ В </w:t>
            </w:r>
            <w:proofErr w:type="gramStart"/>
            <w:r>
              <w:rPr>
                <w:b/>
              </w:rPr>
              <w:t>ПРИРОДНОЙ  СРЕДЕ</w:t>
            </w:r>
            <w:proofErr w:type="gramEnd"/>
            <w:r>
              <w:rPr>
                <w:b/>
                <w:spacing w:val="-10"/>
              </w:rPr>
              <w:t>"</w:t>
            </w:r>
          </w:p>
        </w:tc>
      </w:tr>
      <w:tr w:rsidR="00530322" w:rsidRPr="003E4605" w:rsidTr="00D6231B">
        <w:trPr>
          <w:trHeight w:val="279"/>
        </w:trPr>
        <w:tc>
          <w:tcPr>
            <w:tcW w:w="684" w:type="dxa"/>
          </w:tcPr>
          <w:p w:rsidR="00530322" w:rsidRDefault="00530322" w:rsidP="00D6231B">
            <w:pPr>
              <w:pStyle w:val="TableParagraph"/>
              <w:rPr>
                <w:b/>
              </w:rPr>
            </w:pPr>
          </w:p>
          <w:p w:rsidR="00530322" w:rsidRDefault="00530322" w:rsidP="00D6231B">
            <w:pPr>
              <w:pStyle w:val="TableParagraph"/>
              <w:spacing w:before="97"/>
              <w:rPr>
                <w:b/>
              </w:rPr>
            </w:pPr>
          </w:p>
          <w:p w:rsidR="00530322" w:rsidRDefault="00530322" w:rsidP="00D6231B">
            <w:pPr>
              <w:pStyle w:val="TableParagraph"/>
              <w:ind w:left="100"/>
            </w:pPr>
            <w:r>
              <w:rPr>
                <w:spacing w:val="-5"/>
              </w:rPr>
              <w:t>8.1</w:t>
            </w:r>
          </w:p>
        </w:tc>
        <w:tc>
          <w:tcPr>
            <w:tcW w:w="3060" w:type="dxa"/>
          </w:tcPr>
          <w:p w:rsidR="00530322" w:rsidRDefault="00530322" w:rsidP="00D6231B">
            <w:pPr>
              <w:pStyle w:val="TableParagraph"/>
              <w:spacing w:before="34" w:line="237" w:lineRule="auto"/>
              <w:ind w:left="100" w:right="459"/>
            </w:pPr>
            <w:r>
              <w:rPr>
                <w:spacing w:val="-2"/>
              </w:rPr>
              <w:t xml:space="preserve">Безопасность в различных </w:t>
            </w:r>
            <w:proofErr w:type="gramStart"/>
            <w:r>
              <w:rPr>
                <w:spacing w:val="-2"/>
              </w:rPr>
              <w:t>погодных  условиях</w:t>
            </w:r>
            <w:proofErr w:type="gramEnd"/>
            <w:r>
              <w:rPr>
                <w:spacing w:val="-2"/>
              </w:rPr>
              <w:t xml:space="preserve"> и при стихийных  бедствиях</w:t>
            </w:r>
          </w:p>
        </w:tc>
        <w:tc>
          <w:tcPr>
            <w:tcW w:w="851" w:type="dxa"/>
          </w:tcPr>
          <w:p w:rsidR="00530322" w:rsidRDefault="00530322" w:rsidP="00D6231B">
            <w:pPr>
              <w:pStyle w:val="TableParagraph"/>
              <w:rPr>
                <w:b/>
              </w:rPr>
            </w:pPr>
          </w:p>
          <w:p w:rsidR="00530322" w:rsidRDefault="00530322" w:rsidP="00D6231B">
            <w:pPr>
              <w:pStyle w:val="TableParagraph"/>
              <w:spacing w:before="97"/>
              <w:rPr>
                <w:b/>
              </w:rPr>
            </w:pPr>
          </w:p>
          <w:p w:rsidR="00530322" w:rsidRDefault="00530322" w:rsidP="00D6231B">
            <w:pPr>
              <w:pStyle w:val="TableParagraph"/>
              <w:ind w:left="229"/>
              <w:jc w:val="center"/>
            </w:pPr>
            <w:r>
              <w:rPr>
                <w:spacing w:val="-10"/>
              </w:rPr>
              <w:t>2</w:t>
            </w:r>
          </w:p>
        </w:tc>
        <w:tc>
          <w:tcPr>
            <w:tcW w:w="1134" w:type="dxa"/>
          </w:tcPr>
          <w:p w:rsidR="00530322" w:rsidRDefault="00530322" w:rsidP="00D6231B">
            <w:pPr>
              <w:pStyle w:val="TableParagraph"/>
              <w:rPr>
                <w:b/>
              </w:rPr>
            </w:pPr>
          </w:p>
          <w:p w:rsidR="00530322" w:rsidRDefault="00530322" w:rsidP="00D6231B">
            <w:pPr>
              <w:pStyle w:val="TableParagraph"/>
              <w:spacing w:before="97"/>
              <w:rPr>
                <w:b/>
              </w:rPr>
            </w:pPr>
          </w:p>
          <w:p w:rsidR="00530322" w:rsidRDefault="00530322" w:rsidP="00D6231B">
            <w:pPr>
              <w:pStyle w:val="TableParagraph"/>
              <w:ind w:right="754"/>
              <w:jc w:val="right"/>
            </w:pPr>
            <w:r>
              <w:rPr>
                <w:spacing w:val="-10"/>
              </w:rPr>
              <w:t>0</w:t>
            </w:r>
          </w:p>
        </w:tc>
        <w:tc>
          <w:tcPr>
            <w:tcW w:w="1627" w:type="dxa"/>
          </w:tcPr>
          <w:p w:rsidR="00530322" w:rsidRDefault="00530322" w:rsidP="00D6231B">
            <w:pPr>
              <w:pStyle w:val="TableParagraph"/>
              <w:rPr>
                <w:b/>
              </w:rPr>
            </w:pPr>
          </w:p>
          <w:p w:rsidR="00530322" w:rsidRDefault="00530322" w:rsidP="00D6231B">
            <w:pPr>
              <w:pStyle w:val="TableParagraph"/>
              <w:spacing w:before="97"/>
              <w:rPr>
                <w:b/>
              </w:rPr>
            </w:pPr>
          </w:p>
          <w:p w:rsidR="00530322" w:rsidRDefault="00530322" w:rsidP="00D6231B">
            <w:pPr>
              <w:pStyle w:val="TableParagraph"/>
              <w:ind w:right="779"/>
              <w:jc w:val="right"/>
            </w:pPr>
            <w:r>
              <w:rPr>
                <w:spacing w:val="-10"/>
              </w:rPr>
              <w:t>0</w:t>
            </w:r>
          </w:p>
        </w:tc>
        <w:tc>
          <w:tcPr>
            <w:tcW w:w="2214" w:type="dxa"/>
          </w:tcPr>
          <w:p w:rsidR="00530322" w:rsidRPr="00A71068" w:rsidRDefault="00530322" w:rsidP="00D6231B">
            <w:pPr>
              <w:pStyle w:val="TableParagraph"/>
              <w:rPr>
                <w:b/>
              </w:rPr>
            </w:pPr>
          </w:p>
          <w:p w:rsidR="00530322" w:rsidRPr="00A71068" w:rsidRDefault="00530322" w:rsidP="00D6231B">
            <w:pPr>
              <w:pStyle w:val="TableParagraph"/>
              <w:spacing w:before="35"/>
              <w:rPr>
                <w:b/>
              </w:rPr>
            </w:pPr>
          </w:p>
          <w:p w:rsidR="00530322" w:rsidRPr="00A71068" w:rsidRDefault="00545E95" w:rsidP="00D6231B">
            <w:pPr>
              <w:pStyle w:val="TableParagraph"/>
              <w:ind w:left="239"/>
            </w:pPr>
            <w:hyperlink r:id="rId24">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25">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9"/>
        </w:trPr>
        <w:tc>
          <w:tcPr>
            <w:tcW w:w="3744" w:type="dxa"/>
            <w:gridSpan w:val="2"/>
          </w:tcPr>
          <w:p w:rsidR="00530322" w:rsidRDefault="00530322" w:rsidP="00D6231B">
            <w:pPr>
              <w:pStyle w:val="TableParagraph"/>
              <w:spacing w:before="41"/>
              <w:ind w:left="237"/>
            </w:pPr>
            <w:r>
              <w:t xml:space="preserve">Итого по </w:t>
            </w:r>
            <w:r>
              <w:rPr>
                <w:spacing w:val="-2"/>
              </w:rPr>
              <w:t>разделу</w:t>
            </w:r>
          </w:p>
        </w:tc>
        <w:tc>
          <w:tcPr>
            <w:tcW w:w="851" w:type="dxa"/>
          </w:tcPr>
          <w:p w:rsidR="00530322" w:rsidRDefault="00530322" w:rsidP="00D6231B">
            <w:pPr>
              <w:pStyle w:val="TableParagraph"/>
              <w:spacing w:before="41"/>
              <w:ind w:left="229"/>
              <w:jc w:val="center"/>
            </w:pPr>
            <w:r>
              <w:rPr>
                <w:spacing w:val="-10"/>
              </w:rPr>
              <w:t>2</w:t>
            </w:r>
          </w:p>
        </w:tc>
        <w:tc>
          <w:tcPr>
            <w:tcW w:w="1134" w:type="dxa"/>
            <w:tcBorders>
              <w:right w:val="single" w:sz="4" w:space="0" w:color="000000"/>
            </w:tcBorders>
          </w:tcPr>
          <w:p w:rsidR="00530322" w:rsidRDefault="00530322" w:rsidP="00D6231B">
            <w:pPr>
              <w:pStyle w:val="TableParagraph"/>
              <w:spacing w:before="46" w:line="252" w:lineRule="exact"/>
              <w:ind w:left="861"/>
            </w:pPr>
            <w:r>
              <w:rPr>
                <w:spacing w:val="-10"/>
              </w:rPr>
              <w:t>0</w:t>
            </w:r>
          </w:p>
        </w:tc>
        <w:tc>
          <w:tcPr>
            <w:tcW w:w="1627" w:type="dxa"/>
            <w:tcBorders>
              <w:left w:val="single" w:sz="4" w:space="0" w:color="000000"/>
              <w:right w:val="single" w:sz="4" w:space="0" w:color="000000"/>
            </w:tcBorders>
          </w:tcPr>
          <w:p w:rsidR="00530322" w:rsidRDefault="00530322" w:rsidP="00D6231B">
            <w:pPr>
              <w:pStyle w:val="TableParagraph"/>
              <w:spacing w:before="46" w:line="252" w:lineRule="exact"/>
              <w:ind w:left="894"/>
            </w:pPr>
            <w:r>
              <w:rPr>
                <w:spacing w:val="-10"/>
              </w:rPr>
              <w:t>0</w:t>
            </w:r>
          </w:p>
        </w:tc>
        <w:tc>
          <w:tcPr>
            <w:tcW w:w="2214" w:type="dxa"/>
            <w:tcBorders>
              <w:left w:val="single" w:sz="4" w:space="0" w:color="000000"/>
            </w:tcBorders>
          </w:tcPr>
          <w:p w:rsidR="00530322" w:rsidRDefault="00530322" w:rsidP="00D6231B">
            <w:pPr>
              <w:pStyle w:val="TableParagraph"/>
            </w:pPr>
          </w:p>
        </w:tc>
      </w:tr>
      <w:tr w:rsidR="00530322" w:rsidTr="00D6231B">
        <w:trPr>
          <w:trHeight w:val="597"/>
        </w:trPr>
        <w:tc>
          <w:tcPr>
            <w:tcW w:w="9570" w:type="dxa"/>
            <w:gridSpan w:val="6"/>
          </w:tcPr>
          <w:p w:rsidR="00530322" w:rsidRDefault="00530322" w:rsidP="00D6231B">
            <w:pPr>
              <w:pStyle w:val="TableParagraph"/>
              <w:spacing w:before="41"/>
              <w:ind w:left="237"/>
              <w:rPr>
                <w:b/>
              </w:rPr>
            </w:pPr>
            <w:r>
              <w:rPr>
                <w:b/>
              </w:rPr>
              <w:t xml:space="preserve">Раздел 9. Модуль «Безопасность в чрезвычайных ситуациях техногенного </w:t>
            </w:r>
            <w:r>
              <w:rPr>
                <w:b/>
                <w:spacing w:val="-2"/>
              </w:rPr>
              <w:t>характера</w:t>
            </w:r>
          </w:p>
        </w:tc>
      </w:tr>
      <w:tr w:rsidR="00530322" w:rsidRPr="003E4605" w:rsidTr="00D6231B">
        <w:trPr>
          <w:trHeight w:val="991"/>
        </w:trPr>
        <w:tc>
          <w:tcPr>
            <w:tcW w:w="684" w:type="dxa"/>
          </w:tcPr>
          <w:p w:rsidR="00530322" w:rsidRDefault="00530322" w:rsidP="00D6231B">
            <w:pPr>
              <w:pStyle w:val="TableParagraph"/>
              <w:rPr>
                <w:b/>
              </w:rPr>
            </w:pPr>
          </w:p>
          <w:p w:rsidR="00530322" w:rsidRDefault="00530322" w:rsidP="00D6231B">
            <w:pPr>
              <w:pStyle w:val="TableParagraph"/>
              <w:spacing w:before="99"/>
              <w:rPr>
                <w:b/>
              </w:rPr>
            </w:pPr>
          </w:p>
          <w:p w:rsidR="00530322" w:rsidRDefault="00530322" w:rsidP="00D6231B">
            <w:pPr>
              <w:pStyle w:val="TableParagraph"/>
              <w:ind w:left="100"/>
            </w:pPr>
            <w:r>
              <w:rPr>
                <w:spacing w:val="-5"/>
              </w:rPr>
              <w:t>9.1</w:t>
            </w:r>
          </w:p>
        </w:tc>
        <w:tc>
          <w:tcPr>
            <w:tcW w:w="3060" w:type="dxa"/>
          </w:tcPr>
          <w:p w:rsidR="00530322" w:rsidRDefault="00530322" w:rsidP="00D6231B">
            <w:pPr>
              <w:pStyle w:val="TableParagraph"/>
              <w:spacing w:before="32"/>
              <w:ind w:left="100" w:right="147"/>
            </w:pPr>
            <w:r>
              <w:rPr>
                <w:spacing w:val="-2"/>
              </w:rPr>
              <w:t>Производственны</w:t>
            </w:r>
            <w:r>
              <w:t xml:space="preserve">е аварии и их опасность для </w:t>
            </w:r>
            <w:r>
              <w:rPr>
                <w:spacing w:val="-2"/>
              </w:rPr>
              <w:t>жизни, здоровья и</w:t>
            </w:r>
          </w:p>
          <w:p w:rsidR="00530322" w:rsidRDefault="00530322" w:rsidP="00D6231B">
            <w:pPr>
              <w:pStyle w:val="TableParagraph"/>
              <w:spacing w:line="252" w:lineRule="exact"/>
              <w:ind w:left="100" w:right="147"/>
            </w:pPr>
            <w:r>
              <w:rPr>
                <w:spacing w:val="-4"/>
              </w:rPr>
              <w:t xml:space="preserve">благополучия </w:t>
            </w:r>
            <w:r>
              <w:rPr>
                <w:spacing w:val="-2"/>
              </w:rPr>
              <w:t>человека</w:t>
            </w:r>
          </w:p>
        </w:tc>
        <w:tc>
          <w:tcPr>
            <w:tcW w:w="851" w:type="dxa"/>
          </w:tcPr>
          <w:p w:rsidR="00530322" w:rsidRDefault="00530322" w:rsidP="00D6231B">
            <w:pPr>
              <w:pStyle w:val="TableParagraph"/>
              <w:rPr>
                <w:b/>
              </w:rPr>
            </w:pPr>
          </w:p>
          <w:p w:rsidR="00530322" w:rsidRDefault="00530322" w:rsidP="00D6231B">
            <w:pPr>
              <w:pStyle w:val="TableParagraph"/>
              <w:spacing w:before="99"/>
              <w:rPr>
                <w:b/>
              </w:rPr>
            </w:pPr>
          </w:p>
          <w:p w:rsidR="00530322" w:rsidRDefault="00530322" w:rsidP="00D6231B">
            <w:pPr>
              <w:pStyle w:val="TableParagraph"/>
              <w:ind w:left="229"/>
              <w:jc w:val="center"/>
            </w:pPr>
            <w:r>
              <w:rPr>
                <w:spacing w:val="-10"/>
              </w:rPr>
              <w:t>3</w:t>
            </w:r>
          </w:p>
        </w:tc>
        <w:tc>
          <w:tcPr>
            <w:tcW w:w="1134" w:type="dxa"/>
          </w:tcPr>
          <w:p w:rsidR="00530322" w:rsidRDefault="00530322" w:rsidP="00D6231B">
            <w:pPr>
              <w:pStyle w:val="TableParagraph"/>
              <w:rPr>
                <w:b/>
              </w:rPr>
            </w:pPr>
          </w:p>
          <w:p w:rsidR="00530322" w:rsidRDefault="00530322" w:rsidP="00D6231B">
            <w:pPr>
              <w:pStyle w:val="TableParagraph"/>
              <w:spacing w:before="99"/>
              <w:rPr>
                <w:b/>
              </w:rPr>
            </w:pPr>
          </w:p>
          <w:p w:rsidR="00530322" w:rsidRDefault="00530322" w:rsidP="00D6231B">
            <w:pPr>
              <w:pStyle w:val="TableParagraph"/>
              <w:ind w:right="754"/>
              <w:jc w:val="right"/>
            </w:pPr>
            <w:r>
              <w:rPr>
                <w:spacing w:val="-10"/>
              </w:rPr>
              <w:t>0</w:t>
            </w:r>
          </w:p>
        </w:tc>
        <w:tc>
          <w:tcPr>
            <w:tcW w:w="1627" w:type="dxa"/>
          </w:tcPr>
          <w:p w:rsidR="00530322" w:rsidRDefault="00530322" w:rsidP="00D6231B">
            <w:pPr>
              <w:pStyle w:val="TableParagraph"/>
              <w:rPr>
                <w:b/>
              </w:rPr>
            </w:pPr>
          </w:p>
          <w:p w:rsidR="00530322" w:rsidRDefault="00530322" w:rsidP="00D6231B">
            <w:pPr>
              <w:pStyle w:val="TableParagraph"/>
              <w:spacing w:before="99"/>
              <w:rPr>
                <w:b/>
              </w:rPr>
            </w:pPr>
          </w:p>
          <w:p w:rsidR="00530322" w:rsidRDefault="00530322" w:rsidP="00D6231B">
            <w:pPr>
              <w:pStyle w:val="TableParagraph"/>
              <w:ind w:right="779"/>
              <w:jc w:val="right"/>
            </w:pPr>
            <w:r>
              <w:rPr>
                <w:spacing w:val="-10"/>
              </w:rPr>
              <w:t>0</w:t>
            </w:r>
          </w:p>
        </w:tc>
        <w:tc>
          <w:tcPr>
            <w:tcW w:w="2214" w:type="dxa"/>
          </w:tcPr>
          <w:p w:rsidR="00530322" w:rsidRPr="00A71068" w:rsidRDefault="00545E95" w:rsidP="00D6231B">
            <w:pPr>
              <w:pStyle w:val="TableParagraph"/>
              <w:spacing w:before="1"/>
              <w:ind w:left="239"/>
            </w:pPr>
            <w:hyperlink r:id="rId26">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27">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8"/>
        </w:trPr>
        <w:tc>
          <w:tcPr>
            <w:tcW w:w="3744" w:type="dxa"/>
            <w:gridSpan w:val="2"/>
          </w:tcPr>
          <w:p w:rsidR="00530322" w:rsidRDefault="00530322" w:rsidP="00D6231B">
            <w:pPr>
              <w:pStyle w:val="TableParagraph"/>
              <w:spacing w:before="39"/>
              <w:ind w:left="237"/>
            </w:pPr>
            <w:r>
              <w:t xml:space="preserve">Итого по </w:t>
            </w:r>
            <w:r>
              <w:rPr>
                <w:spacing w:val="-2"/>
              </w:rPr>
              <w:t>разделу</w:t>
            </w:r>
          </w:p>
        </w:tc>
        <w:tc>
          <w:tcPr>
            <w:tcW w:w="851" w:type="dxa"/>
          </w:tcPr>
          <w:p w:rsidR="00530322" w:rsidRDefault="00530322" w:rsidP="00D6231B">
            <w:pPr>
              <w:pStyle w:val="TableParagraph"/>
              <w:spacing w:before="39"/>
              <w:ind w:left="229"/>
              <w:jc w:val="center"/>
            </w:pPr>
            <w:r>
              <w:rPr>
                <w:spacing w:val="-10"/>
              </w:rPr>
              <w:t>3</w:t>
            </w:r>
          </w:p>
        </w:tc>
        <w:tc>
          <w:tcPr>
            <w:tcW w:w="1134" w:type="dxa"/>
            <w:tcBorders>
              <w:right w:val="single" w:sz="4" w:space="0" w:color="000000"/>
            </w:tcBorders>
          </w:tcPr>
          <w:p w:rsidR="00530322" w:rsidRDefault="00530322" w:rsidP="00D6231B">
            <w:pPr>
              <w:pStyle w:val="TableParagraph"/>
              <w:spacing w:before="44"/>
              <w:ind w:left="861"/>
            </w:pPr>
            <w:r>
              <w:rPr>
                <w:spacing w:val="-10"/>
              </w:rPr>
              <w:t>0</w:t>
            </w:r>
          </w:p>
        </w:tc>
        <w:tc>
          <w:tcPr>
            <w:tcW w:w="1627" w:type="dxa"/>
            <w:tcBorders>
              <w:left w:val="single" w:sz="4" w:space="0" w:color="000000"/>
              <w:right w:val="single" w:sz="4" w:space="0" w:color="000000"/>
            </w:tcBorders>
          </w:tcPr>
          <w:p w:rsidR="00530322" w:rsidRDefault="00530322" w:rsidP="00D6231B">
            <w:pPr>
              <w:pStyle w:val="TableParagraph"/>
              <w:spacing w:before="44"/>
              <w:ind w:left="894"/>
            </w:pPr>
            <w:r>
              <w:rPr>
                <w:spacing w:val="-10"/>
              </w:rPr>
              <w:t>0</w:t>
            </w:r>
          </w:p>
        </w:tc>
        <w:tc>
          <w:tcPr>
            <w:tcW w:w="2214" w:type="dxa"/>
            <w:tcBorders>
              <w:left w:val="single" w:sz="4" w:space="0" w:color="000000"/>
            </w:tcBorders>
          </w:tcPr>
          <w:p w:rsidR="00530322" w:rsidRDefault="00530322" w:rsidP="00D6231B">
            <w:pPr>
              <w:pStyle w:val="TableParagraph"/>
            </w:pPr>
          </w:p>
        </w:tc>
      </w:tr>
      <w:tr w:rsidR="00530322" w:rsidTr="00D6231B">
        <w:trPr>
          <w:trHeight w:val="321"/>
        </w:trPr>
        <w:tc>
          <w:tcPr>
            <w:tcW w:w="9570" w:type="dxa"/>
            <w:gridSpan w:val="6"/>
          </w:tcPr>
          <w:p w:rsidR="00530322" w:rsidRDefault="00530322" w:rsidP="00D6231B">
            <w:pPr>
              <w:pStyle w:val="TableParagraph"/>
              <w:spacing w:before="46"/>
              <w:ind w:left="100"/>
              <w:rPr>
                <w:b/>
              </w:rPr>
            </w:pPr>
            <w:r>
              <w:rPr>
                <w:b/>
              </w:rPr>
              <w:t xml:space="preserve">Раздел 10. Модуль ОСНОВЫ МЕДИЦИНСКИХ </w:t>
            </w:r>
            <w:r>
              <w:rPr>
                <w:b/>
                <w:spacing w:val="-2"/>
              </w:rPr>
              <w:t>ЗНАНИЙ»</w:t>
            </w:r>
          </w:p>
        </w:tc>
      </w:tr>
      <w:tr w:rsidR="00530322" w:rsidRPr="003E4605" w:rsidTr="00D6231B">
        <w:trPr>
          <w:trHeight w:val="595"/>
        </w:trPr>
        <w:tc>
          <w:tcPr>
            <w:tcW w:w="3744" w:type="dxa"/>
            <w:gridSpan w:val="2"/>
          </w:tcPr>
          <w:p w:rsidR="00530322" w:rsidRDefault="00530322" w:rsidP="00D6231B">
            <w:pPr>
              <w:pStyle w:val="TableParagraph"/>
              <w:spacing w:before="34" w:line="254" w:lineRule="auto"/>
              <w:ind w:left="237"/>
            </w:pPr>
            <w:proofErr w:type="gramStart"/>
            <w:r>
              <w:rPr>
                <w:spacing w:val="-2"/>
              </w:rPr>
              <w:t>10.1  Первая</w:t>
            </w:r>
            <w:proofErr w:type="gramEnd"/>
            <w:r>
              <w:rPr>
                <w:spacing w:val="-2"/>
              </w:rPr>
              <w:t xml:space="preserve"> помощь и </w:t>
            </w:r>
            <w:r>
              <w:t>правила ее оказания</w:t>
            </w:r>
          </w:p>
        </w:tc>
        <w:tc>
          <w:tcPr>
            <w:tcW w:w="851" w:type="dxa"/>
          </w:tcPr>
          <w:p w:rsidR="00530322" w:rsidRDefault="00530322" w:rsidP="00D6231B">
            <w:pPr>
              <w:pStyle w:val="TableParagraph"/>
              <w:spacing w:before="169"/>
              <w:ind w:left="229" w:right="58"/>
              <w:jc w:val="center"/>
            </w:pPr>
            <w:r>
              <w:rPr>
                <w:spacing w:val="-10"/>
              </w:rPr>
              <w:t>4</w:t>
            </w:r>
          </w:p>
        </w:tc>
        <w:tc>
          <w:tcPr>
            <w:tcW w:w="1134" w:type="dxa"/>
          </w:tcPr>
          <w:p w:rsidR="00530322" w:rsidRDefault="00530322" w:rsidP="00D6231B">
            <w:pPr>
              <w:pStyle w:val="TableParagraph"/>
              <w:spacing w:before="169"/>
              <w:ind w:right="785"/>
              <w:jc w:val="right"/>
            </w:pPr>
            <w:r>
              <w:rPr>
                <w:spacing w:val="-10"/>
              </w:rPr>
              <w:t>0</w:t>
            </w:r>
          </w:p>
        </w:tc>
        <w:tc>
          <w:tcPr>
            <w:tcW w:w="1627" w:type="dxa"/>
            <w:tcBorders>
              <w:right w:val="single" w:sz="4" w:space="0" w:color="000000"/>
            </w:tcBorders>
          </w:tcPr>
          <w:p w:rsidR="00530322" w:rsidRDefault="00530322" w:rsidP="00D6231B">
            <w:pPr>
              <w:pStyle w:val="TableParagraph"/>
              <w:spacing w:before="169"/>
              <w:ind w:right="805"/>
              <w:jc w:val="right"/>
            </w:pPr>
            <w:r>
              <w:rPr>
                <w:spacing w:val="-10"/>
              </w:rPr>
              <w:t>0</w:t>
            </w:r>
          </w:p>
        </w:tc>
        <w:tc>
          <w:tcPr>
            <w:tcW w:w="2214" w:type="dxa"/>
            <w:tcBorders>
              <w:left w:val="single" w:sz="4" w:space="0" w:color="000000"/>
            </w:tcBorders>
          </w:tcPr>
          <w:p w:rsidR="00530322" w:rsidRPr="00A71068" w:rsidRDefault="00545E95" w:rsidP="00D6231B">
            <w:pPr>
              <w:pStyle w:val="TableParagraph"/>
              <w:spacing w:before="56"/>
              <w:ind w:left="99" w:right="655"/>
            </w:pPr>
            <w:hyperlink r:id="rId28">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29">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1"/>
        </w:trPr>
        <w:tc>
          <w:tcPr>
            <w:tcW w:w="3744" w:type="dxa"/>
            <w:gridSpan w:val="2"/>
          </w:tcPr>
          <w:p w:rsidR="00530322" w:rsidRDefault="00530322" w:rsidP="00D6231B">
            <w:pPr>
              <w:pStyle w:val="TableParagraph"/>
              <w:spacing w:before="44"/>
              <w:ind w:left="237"/>
            </w:pPr>
            <w:r>
              <w:t xml:space="preserve">Итого по </w:t>
            </w:r>
            <w:r>
              <w:rPr>
                <w:spacing w:val="-2"/>
              </w:rPr>
              <w:t>разделу</w:t>
            </w:r>
          </w:p>
        </w:tc>
        <w:tc>
          <w:tcPr>
            <w:tcW w:w="851" w:type="dxa"/>
          </w:tcPr>
          <w:p w:rsidR="00530322" w:rsidRDefault="00530322" w:rsidP="00D6231B">
            <w:pPr>
              <w:pStyle w:val="TableParagraph"/>
              <w:spacing w:before="44"/>
              <w:ind w:left="229" w:right="58"/>
              <w:jc w:val="center"/>
            </w:pPr>
            <w:r>
              <w:rPr>
                <w:spacing w:val="-10"/>
              </w:rPr>
              <w:t>4</w:t>
            </w:r>
          </w:p>
        </w:tc>
        <w:tc>
          <w:tcPr>
            <w:tcW w:w="1134" w:type="dxa"/>
          </w:tcPr>
          <w:p w:rsidR="00530322" w:rsidRDefault="00530322" w:rsidP="00D6231B">
            <w:pPr>
              <w:pStyle w:val="TableParagraph"/>
              <w:spacing w:before="44"/>
              <w:ind w:right="785"/>
              <w:jc w:val="right"/>
            </w:pPr>
            <w:r>
              <w:rPr>
                <w:spacing w:val="-10"/>
              </w:rPr>
              <w:t>0</w:t>
            </w:r>
          </w:p>
        </w:tc>
        <w:tc>
          <w:tcPr>
            <w:tcW w:w="1627" w:type="dxa"/>
            <w:tcBorders>
              <w:right w:val="single" w:sz="4" w:space="0" w:color="000000"/>
            </w:tcBorders>
          </w:tcPr>
          <w:p w:rsidR="00530322" w:rsidRDefault="00530322" w:rsidP="00D6231B">
            <w:pPr>
              <w:pStyle w:val="TableParagraph"/>
              <w:spacing w:before="44"/>
              <w:ind w:right="805"/>
              <w:jc w:val="right"/>
            </w:pPr>
            <w:r>
              <w:rPr>
                <w:spacing w:val="-10"/>
              </w:rPr>
              <w:t>0</w:t>
            </w:r>
          </w:p>
        </w:tc>
        <w:tc>
          <w:tcPr>
            <w:tcW w:w="2214" w:type="dxa"/>
            <w:tcBorders>
              <w:left w:val="single" w:sz="4" w:space="0" w:color="000000"/>
            </w:tcBorders>
          </w:tcPr>
          <w:p w:rsidR="00530322" w:rsidRDefault="00530322" w:rsidP="00D6231B">
            <w:pPr>
              <w:pStyle w:val="TableParagraph"/>
            </w:pPr>
          </w:p>
        </w:tc>
      </w:tr>
      <w:tr w:rsidR="00530322" w:rsidTr="00D6231B">
        <w:trPr>
          <w:trHeight w:val="280"/>
        </w:trPr>
        <w:tc>
          <w:tcPr>
            <w:tcW w:w="3744" w:type="dxa"/>
            <w:gridSpan w:val="2"/>
          </w:tcPr>
          <w:p w:rsidR="00530322" w:rsidRDefault="00530322" w:rsidP="00D6231B">
            <w:pPr>
              <w:pStyle w:val="TableParagraph"/>
              <w:spacing w:before="34" w:line="254" w:lineRule="auto"/>
              <w:ind w:left="237"/>
            </w:pPr>
            <w:r>
              <w:rPr>
                <w:spacing w:val="-2"/>
              </w:rPr>
              <w:t xml:space="preserve">Итоговая </w:t>
            </w:r>
            <w:proofErr w:type="gramStart"/>
            <w:r>
              <w:rPr>
                <w:spacing w:val="-2"/>
              </w:rPr>
              <w:t>контрольная  работа</w:t>
            </w:r>
            <w:proofErr w:type="gramEnd"/>
          </w:p>
        </w:tc>
        <w:tc>
          <w:tcPr>
            <w:tcW w:w="851" w:type="dxa"/>
          </w:tcPr>
          <w:p w:rsidR="00530322" w:rsidRDefault="00530322" w:rsidP="00D6231B">
            <w:pPr>
              <w:pStyle w:val="TableParagraph"/>
              <w:spacing w:before="169"/>
              <w:ind w:left="229" w:right="58"/>
              <w:jc w:val="center"/>
            </w:pPr>
            <w:r>
              <w:rPr>
                <w:spacing w:val="-10"/>
              </w:rPr>
              <w:t>1</w:t>
            </w:r>
          </w:p>
        </w:tc>
        <w:tc>
          <w:tcPr>
            <w:tcW w:w="1134" w:type="dxa"/>
          </w:tcPr>
          <w:p w:rsidR="00530322" w:rsidRDefault="00530322" w:rsidP="00D6231B">
            <w:pPr>
              <w:pStyle w:val="TableParagraph"/>
              <w:spacing w:before="169"/>
              <w:ind w:right="785"/>
              <w:jc w:val="right"/>
            </w:pPr>
            <w:r>
              <w:rPr>
                <w:spacing w:val="-10"/>
              </w:rPr>
              <w:t>1</w:t>
            </w:r>
          </w:p>
        </w:tc>
        <w:tc>
          <w:tcPr>
            <w:tcW w:w="1627" w:type="dxa"/>
            <w:tcBorders>
              <w:right w:val="single" w:sz="4" w:space="0" w:color="000000"/>
            </w:tcBorders>
          </w:tcPr>
          <w:p w:rsidR="00530322" w:rsidRDefault="00530322" w:rsidP="00D6231B">
            <w:pPr>
              <w:pStyle w:val="TableParagraph"/>
              <w:spacing w:before="169"/>
              <w:ind w:right="805"/>
              <w:jc w:val="right"/>
            </w:pPr>
            <w:r>
              <w:rPr>
                <w:spacing w:val="-10"/>
              </w:rPr>
              <w:t>0</w:t>
            </w:r>
          </w:p>
        </w:tc>
        <w:tc>
          <w:tcPr>
            <w:tcW w:w="2214" w:type="dxa"/>
            <w:tcBorders>
              <w:left w:val="single" w:sz="4" w:space="0" w:color="000000"/>
            </w:tcBorders>
          </w:tcPr>
          <w:p w:rsidR="00530322" w:rsidRDefault="00530322" w:rsidP="00D6231B">
            <w:pPr>
              <w:pStyle w:val="TableParagraph"/>
            </w:pPr>
          </w:p>
        </w:tc>
      </w:tr>
      <w:tr w:rsidR="00530322" w:rsidTr="00D6231B">
        <w:trPr>
          <w:trHeight w:val="698"/>
        </w:trPr>
        <w:tc>
          <w:tcPr>
            <w:tcW w:w="3744" w:type="dxa"/>
            <w:gridSpan w:val="2"/>
          </w:tcPr>
          <w:p w:rsidR="00530322" w:rsidRDefault="00530322" w:rsidP="00D6231B">
            <w:pPr>
              <w:pStyle w:val="TableParagraph"/>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851" w:type="dxa"/>
          </w:tcPr>
          <w:p w:rsidR="00530322" w:rsidRDefault="00530322" w:rsidP="00D6231B">
            <w:pPr>
              <w:pStyle w:val="TableParagraph"/>
              <w:spacing w:before="170"/>
              <w:rPr>
                <w:b/>
              </w:rPr>
            </w:pPr>
          </w:p>
          <w:p w:rsidR="00530322" w:rsidRDefault="00530322" w:rsidP="00D6231B">
            <w:pPr>
              <w:pStyle w:val="TableParagraph"/>
              <w:ind w:left="229"/>
              <w:jc w:val="center"/>
            </w:pPr>
            <w:r>
              <w:rPr>
                <w:spacing w:val="-5"/>
              </w:rPr>
              <w:t>34</w:t>
            </w:r>
          </w:p>
        </w:tc>
        <w:tc>
          <w:tcPr>
            <w:tcW w:w="1134" w:type="dxa"/>
          </w:tcPr>
          <w:p w:rsidR="00530322" w:rsidRDefault="00530322" w:rsidP="00D6231B">
            <w:pPr>
              <w:pStyle w:val="TableParagraph"/>
              <w:spacing w:before="170"/>
              <w:rPr>
                <w:b/>
              </w:rPr>
            </w:pPr>
          </w:p>
          <w:p w:rsidR="00530322" w:rsidRDefault="00530322" w:rsidP="00D6231B">
            <w:pPr>
              <w:pStyle w:val="TableParagraph"/>
              <w:ind w:right="754"/>
              <w:jc w:val="right"/>
            </w:pPr>
            <w:r>
              <w:rPr>
                <w:spacing w:val="-10"/>
              </w:rPr>
              <w:t>1</w:t>
            </w:r>
          </w:p>
        </w:tc>
        <w:tc>
          <w:tcPr>
            <w:tcW w:w="1627" w:type="dxa"/>
            <w:tcBorders>
              <w:right w:val="single" w:sz="4" w:space="0" w:color="000000"/>
            </w:tcBorders>
          </w:tcPr>
          <w:p w:rsidR="00530322" w:rsidRDefault="00530322" w:rsidP="00D6231B">
            <w:pPr>
              <w:pStyle w:val="TableParagraph"/>
              <w:spacing w:before="170"/>
              <w:rPr>
                <w:b/>
              </w:rPr>
            </w:pPr>
          </w:p>
          <w:p w:rsidR="00530322" w:rsidRDefault="00530322" w:rsidP="00D6231B">
            <w:pPr>
              <w:pStyle w:val="TableParagraph"/>
              <w:ind w:right="776"/>
              <w:jc w:val="right"/>
            </w:pPr>
            <w:r>
              <w:rPr>
                <w:spacing w:val="-10"/>
              </w:rPr>
              <w:t>0</w:t>
            </w:r>
          </w:p>
        </w:tc>
        <w:tc>
          <w:tcPr>
            <w:tcW w:w="2214" w:type="dxa"/>
            <w:tcBorders>
              <w:left w:val="single" w:sz="4" w:space="0" w:color="000000"/>
            </w:tcBorders>
          </w:tcPr>
          <w:p w:rsidR="00530322" w:rsidRDefault="00530322" w:rsidP="00D6231B">
            <w:pPr>
              <w:pStyle w:val="TableParagraph"/>
            </w:pPr>
          </w:p>
        </w:tc>
      </w:tr>
    </w:tbl>
    <w:p w:rsidR="00530322" w:rsidRDefault="00530322" w:rsidP="00530322">
      <w:pPr>
        <w:sectPr w:rsidR="00530322">
          <w:type w:val="continuous"/>
          <w:pgSz w:w="11920" w:h="16850"/>
          <w:pgMar w:top="1100" w:right="620" w:bottom="280" w:left="1380" w:header="720" w:footer="720" w:gutter="0"/>
          <w:cols w:space="720"/>
        </w:sectPr>
      </w:pPr>
    </w:p>
    <w:p w:rsidR="00530322" w:rsidRDefault="00530322" w:rsidP="00530322">
      <w:pPr>
        <w:spacing w:before="81"/>
        <w:ind w:left="101"/>
        <w:rPr>
          <w:b/>
        </w:rPr>
      </w:pPr>
      <w:proofErr w:type="gramStart"/>
      <w:r>
        <w:rPr>
          <w:b/>
          <w:spacing w:val="-2"/>
        </w:rPr>
        <w:t>ТЕМАТИЧЕСКОЕ  ПЛАНИРОВАНИЕ</w:t>
      </w:r>
      <w:proofErr w:type="gramEnd"/>
      <w:r>
        <w:rPr>
          <w:b/>
          <w:spacing w:val="-2"/>
        </w:rPr>
        <w:t xml:space="preserve">  - </w:t>
      </w:r>
      <w:r>
        <w:rPr>
          <w:b/>
          <w:sz w:val="28"/>
        </w:rPr>
        <w:t xml:space="preserve">6 </w:t>
      </w:r>
      <w:r>
        <w:rPr>
          <w:b/>
          <w:spacing w:val="-2"/>
        </w:rPr>
        <w:t>класс</w:t>
      </w:r>
    </w:p>
    <w:p w:rsidR="00530322" w:rsidRDefault="00530322" w:rsidP="00530322">
      <w:pPr>
        <w:pStyle w:val="a3"/>
        <w:ind w:left="0"/>
        <w:rPr>
          <w:b/>
          <w:sz w:val="20"/>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036"/>
        <w:gridCol w:w="992"/>
        <w:gridCol w:w="1276"/>
        <w:gridCol w:w="1349"/>
        <w:gridCol w:w="2225"/>
      </w:tblGrid>
      <w:tr w:rsidR="00530322" w:rsidRPr="003E4605" w:rsidTr="00D6231B">
        <w:trPr>
          <w:trHeight w:val="321"/>
        </w:trPr>
        <w:tc>
          <w:tcPr>
            <w:tcW w:w="689" w:type="dxa"/>
            <w:vMerge w:val="restart"/>
          </w:tcPr>
          <w:p w:rsidR="00530322" w:rsidRPr="003E4605" w:rsidRDefault="00530322" w:rsidP="00D6231B">
            <w:pPr>
              <w:pStyle w:val="TableParagraph"/>
              <w:spacing w:before="40"/>
              <w:rPr>
                <w:b/>
                <w:sz w:val="18"/>
                <w:szCs w:val="18"/>
              </w:rPr>
            </w:pPr>
          </w:p>
          <w:p w:rsidR="00530322" w:rsidRPr="003E4605" w:rsidRDefault="00530322" w:rsidP="00D6231B">
            <w:pPr>
              <w:pStyle w:val="TableParagraph"/>
              <w:ind w:left="239" w:right="128"/>
              <w:rPr>
                <w:b/>
                <w:sz w:val="18"/>
                <w:szCs w:val="18"/>
              </w:rPr>
            </w:pPr>
            <w:r w:rsidRPr="003E4605">
              <w:rPr>
                <w:b/>
                <w:spacing w:val="-10"/>
                <w:sz w:val="18"/>
                <w:szCs w:val="18"/>
              </w:rPr>
              <w:t xml:space="preserve">№ </w:t>
            </w:r>
            <w:r w:rsidRPr="003E4605">
              <w:rPr>
                <w:b/>
                <w:spacing w:val="-6"/>
                <w:sz w:val="18"/>
                <w:szCs w:val="18"/>
              </w:rPr>
              <w:t>п/п</w:t>
            </w:r>
          </w:p>
        </w:tc>
        <w:tc>
          <w:tcPr>
            <w:tcW w:w="3036" w:type="dxa"/>
            <w:vMerge w:val="restart"/>
          </w:tcPr>
          <w:p w:rsidR="00530322" w:rsidRPr="003E4605" w:rsidRDefault="00530322" w:rsidP="00D6231B">
            <w:pPr>
              <w:pStyle w:val="TableParagraph"/>
              <w:spacing w:before="41"/>
              <w:ind w:left="237" w:right="158"/>
              <w:rPr>
                <w:b/>
                <w:sz w:val="18"/>
                <w:szCs w:val="18"/>
              </w:rPr>
            </w:pPr>
            <w:r w:rsidRPr="003E4605">
              <w:rPr>
                <w:b/>
                <w:spacing w:val="-2"/>
                <w:sz w:val="18"/>
                <w:szCs w:val="18"/>
              </w:rPr>
              <w:t xml:space="preserve">Наименование </w:t>
            </w:r>
            <w:proofErr w:type="spellStart"/>
            <w:r w:rsidRPr="003E4605">
              <w:rPr>
                <w:b/>
                <w:sz w:val="18"/>
                <w:szCs w:val="18"/>
              </w:rPr>
              <w:t>разделовитем</w:t>
            </w:r>
            <w:proofErr w:type="spellEnd"/>
            <w:r w:rsidRPr="003E4605">
              <w:rPr>
                <w:b/>
                <w:sz w:val="18"/>
                <w:szCs w:val="18"/>
              </w:rPr>
              <w:t xml:space="preserve"> </w:t>
            </w:r>
            <w:r w:rsidRPr="003E4605">
              <w:rPr>
                <w:b/>
                <w:spacing w:val="-2"/>
                <w:sz w:val="18"/>
                <w:szCs w:val="18"/>
              </w:rPr>
              <w:t>программы</w:t>
            </w:r>
          </w:p>
        </w:tc>
        <w:tc>
          <w:tcPr>
            <w:tcW w:w="3617" w:type="dxa"/>
            <w:gridSpan w:val="3"/>
          </w:tcPr>
          <w:p w:rsidR="00530322" w:rsidRPr="003E4605" w:rsidRDefault="00530322" w:rsidP="00D6231B">
            <w:pPr>
              <w:pStyle w:val="TableParagraph"/>
              <w:spacing w:before="46"/>
              <w:ind w:left="1367"/>
              <w:rPr>
                <w:b/>
                <w:sz w:val="18"/>
                <w:szCs w:val="18"/>
              </w:rPr>
            </w:pPr>
            <w:proofErr w:type="spellStart"/>
            <w:r w:rsidRPr="003E4605">
              <w:rPr>
                <w:b/>
                <w:spacing w:val="-2"/>
                <w:sz w:val="18"/>
                <w:szCs w:val="18"/>
              </w:rPr>
              <w:t>Количество</w:t>
            </w:r>
            <w:r w:rsidRPr="003E4605">
              <w:rPr>
                <w:b/>
                <w:spacing w:val="-4"/>
                <w:sz w:val="18"/>
                <w:szCs w:val="18"/>
              </w:rPr>
              <w:t>часов</w:t>
            </w:r>
            <w:proofErr w:type="spellEnd"/>
          </w:p>
        </w:tc>
        <w:tc>
          <w:tcPr>
            <w:tcW w:w="2225" w:type="dxa"/>
            <w:vMerge w:val="restart"/>
          </w:tcPr>
          <w:p w:rsidR="00530322" w:rsidRPr="003E4605" w:rsidRDefault="00530322" w:rsidP="00D6231B">
            <w:pPr>
              <w:pStyle w:val="TableParagraph"/>
              <w:spacing w:before="41"/>
              <w:ind w:left="233"/>
              <w:rPr>
                <w:b/>
                <w:sz w:val="18"/>
                <w:szCs w:val="18"/>
              </w:rPr>
            </w:pPr>
            <w:r w:rsidRPr="003E4605">
              <w:rPr>
                <w:b/>
                <w:spacing w:val="-2"/>
                <w:sz w:val="18"/>
                <w:szCs w:val="18"/>
              </w:rPr>
              <w:t xml:space="preserve">Электронные (цифровые) </w:t>
            </w:r>
            <w:r w:rsidRPr="003E4605">
              <w:rPr>
                <w:b/>
                <w:spacing w:val="-4"/>
                <w:sz w:val="18"/>
                <w:szCs w:val="18"/>
              </w:rPr>
              <w:t xml:space="preserve">образовательные </w:t>
            </w:r>
            <w:r w:rsidRPr="003E4605">
              <w:rPr>
                <w:b/>
                <w:spacing w:val="-2"/>
                <w:sz w:val="18"/>
                <w:szCs w:val="18"/>
              </w:rPr>
              <w:t>ресурсы</w:t>
            </w:r>
          </w:p>
        </w:tc>
      </w:tr>
      <w:tr w:rsidR="00530322" w:rsidRPr="003E4605" w:rsidTr="00D6231B">
        <w:trPr>
          <w:trHeight w:val="468"/>
        </w:trPr>
        <w:tc>
          <w:tcPr>
            <w:tcW w:w="689" w:type="dxa"/>
            <w:vMerge/>
            <w:tcBorders>
              <w:top w:val="nil"/>
            </w:tcBorders>
          </w:tcPr>
          <w:p w:rsidR="00530322" w:rsidRPr="003E4605" w:rsidRDefault="00530322" w:rsidP="00D6231B">
            <w:pPr>
              <w:rPr>
                <w:sz w:val="18"/>
                <w:szCs w:val="18"/>
              </w:rPr>
            </w:pPr>
          </w:p>
        </w:tc>
        <w:tc>
          <w:tcPr>
            <w:tcW w:w="3036" w:type="dxa"/>
            <w:vMerge/>
            <w:tcBorders>
              <w:top w:val="nil"/>
            </w:tcBorders>
          </w:tcPr>
          <w:p w:rsidR="00530322" w:rsidRPr="003E4605" w:rsidRDefault="00530322" w:rsidP="00D6231B">
            <w:pPr>
              <w:rPr>
                <w:sz w:val="18"/>
                <w:szCs w:val="18"/>
              </w:rPr>
            </w:pPr>
          </w:p>
        </w:tc>
        <w:tc>
          <w:tcPr>
            <w:tcW w:w="992" w:type="dxa"/>
          </w:tcPr>
          <w:p w:rsidR="00530322" w:rsidRPr="003E4605" w:rsidRDefault="00530322" w:rsidP="00D6231B">
            <w:pPr>
              <w:pStyle w:val="TableParagraph"/>
              <w:spacing w:before="14"/>
              <w:rPr>
                <w:b/>
                <w:sz w:val="18"/>
                <w:szCs w:val="18"/>
              </w:rPr>
            </w:pPr>
          </w:p>
          <w:p w:rsidR="00530322" w:rsidRPr="003E4605" w:rsidRDefault="00530322" w:rsidP="00D6231B">
            <w:pPr>
              <w:pStyle w:val="TableParagraph"/>
              <w:ind w:left="196" w:right="57"/>
              <w:jc w:val="center"/>
              <w:rPr>
                <w:b/>
                <w:sz w:val="18"/>
                <w:szCs w:val="18"/>
              </w:rPr>
            </w:pPr>
            <w:r w:rsidRPr="003E4605">
              <w:rPr>
                <w:b/>
                <w:spacing w:val="-2"/>
                <w:sz w:val="18"/>
                <w:szCs w:val="18"/>
              </w:rPr>
              <w:t>Всего</w:t>
            </w:r>
          </w:p>
        </w:tc>
        <w:tc>
          <w:tcPr>
            <w:tcW w:w="1276" w:type="dxa"/>
          </w:tcPr>
          <w:p w:rsidR="00530322" w:rsidRPr="003E4605" w:rsidRDefault="00530322" w:rsidP="00D6231B">
            <w:pPr>
              <w:pStyle w:val="TableParagraph"/>
              <w:spacing w:before="152"/>
              <w:ind w:left="238"/>
              <w:rPr>
                <w:b/>
                <w:sz w:val="18"/>
                <w:szCs w:val="18"/>
              </w:rPr>
            </w:pPr>
            <w:r w:rsidRPr="003E4605">
              <w:rPr>
                <w:b/>
                <w:spacing w:val="-4"/>
                <w:sz w:val="18"/>
                <w:szCs w:val="18"/>
              </w:rPr>
              <w:t xml:space="preserve">Контрольные </w:t>
            </w:r>
            <w:r w:rsidRPr="003E4605">
              <w:rPr>
                <w:b/>
                <w:spacing w:val="-2"/>
                <w:sz w:val="18"/>
                <w:szCs w:val="18"/>
              </w:rPr>
              <w:t>работы</w:t>
            </w:r>
          </w:p>
        </w:tc>
        <w:tc>
          <w:tcPr>
            <w:tcW w:w="1349" w:type="dxa"/>
          </w:tcPr>
          <w:p w:rsidR="00530322" w:rsidRPr="003E4605" w:rsidRDefault="00530322" w:rsidP="00D6231B">
            <w:pPr>
              <w:pStyle w:val="TableParagraph"/>
              <w:spacing w:before="152"/>
              <w:ind w:left="232"/>
              <w:rPr>
                <w:b/>
                <w:sz w:val="18"/>
                <w:szCs w:val="18"/>
              </w:rPr>
            </w:pPr>
            <w:r w:rsidRPr="003E4605">
              <w:rPr>
                <w:b/>
                <w:spacing w:val="-4"/>
                <w:sz w:val="18"/>
                <w:szCs w:val="18"/>
              </w:rPr>
              <w:t xml:space="preserve">Практические </w:t>
            </w:r>
            <w:r w:rsidRPr="003E4605">
              <w:rPr>
                <w:b/>
                <w:spacing w:val="-2"/>
                <w:sz w:val="18"/>
                <w:szCs w:val="18"/>
              </w:rPr>
              <w:t>работы</w:t>
            </w:r>
          </w:p>
        </w:tc>
        <w:tc>
          <w:tcPr>
            <w:tcW w:w="2225" w:type="dxa"/>
            <w:vMerge/>
            <w:tcBorders>
              <w:top w:val="nil"/>
            </w:tcBorders>
          </w:tcPr>
          <w:p w:rsidR="00530322" w:rsidRPr="003E4605" w:rsidRDefault="00530322" w:rsidP="00D6231B">
            <w:pPr>
              <w:rPr>
                <w:sz w:val="18"/>
                <w:szCs w:val="18"/>
              </w:rPr>
            </w:pPr>
          </w:p>
        </w:tc>
      </w:tr>
      <w:tr w:rsidR="00530322" w:rsidTr="00D6231B">
        <w:trPr>
          <w:trHeight w:val="321"/>
        </w:trPr>
        <w:tc>
          <w:tcPr>
            <w:tcW w:w="9567" w:type="dxa"/>
            <w:gridSpan w:val="6"/>
          </w:tcPr>
          <w:p w:rsidR="00530322" w:rsidRDefault="00530322" w:rsidP="00D6231B">
            <w:pPr>
              <w:pStyle w:val="TableParagraph"/>
              <w:spacing w:before="46"/>
              <w:ind w:left="239"/>
              <w:rPr>
                <w:b/>
              </w:rPr>
            </w:pPr>
            <w:r>
              <w:rPr>
                <w:b/>
              </w:rPr>
              <w:t xml:space="preserve">Раздел1.Модуль «ЗДОРОВЬЕ ИКАК ЕГО СОХРАНИТЬ </w:t>
            </w:r>
            <w:r>
              <w:rPr>
                <w:b/>
                <w:spacing w:val="-10"/>
              </w:rPr>
              <w:t>"</w:t>
            </w:r>
          </w:p>
        </w:tc>
      </w:tr>
      <w:tr w:rsidR="00530322" w:rsidRPr="003E4605" w:rsidTr="00D6231B">
        <w:trPr>
          <w:trHeight w:val="835"/>
        </w:trPr>
        <w:tc>
          <w:tcPr>
            <w:tcW w:w="689" w:type="dxa"/>
          </w:tcPr>
          <w:p w:rsidR="00530322" w:rsidRDefault="00530322" w:rsidP="00D6231B">
            <w:pPr>
              <w:pStyle w:val="TableParagraph"/>
              <w:spacing w:before="145"/>
              <w:ind w:left="103"/>
            </w:pPr>
            <w:r>
              <w:rPr>
                <w:spacing w:val="-5"/>
              </w:rPr>
              <w:t>1.1</w:t>
            </w:r>
          </w:p>
        </w:tc>
        <w:tc>
          <w:tcPr>
            <w:tcW w:w="3036" w:type="dxa"/>
          </w:tcPr>
          <w:p w:rsidR="00530322" w:rsidRDefault="00530322" w:rsidP="00D6231B">
            <w:pPr>
              <w:pStyle w:val="TableParagraph"/>
              <w:spacing w:before="75" w:line="252" w:lineRule="exact"/>
              <w:ind w:left="237"/>
            </w:pPr>
            <w:r>
              <w:rPr>
                <w:spacing w:val="-2"/>
              </w:rPr>
              <w:t xml:space="preserve">Здоровье </w:t>
            </w:r>
            <w:r>
              <w:rPr>
                <w:spacing w:val="-10"/>
              </w:rPr>
              <w:t>и</w:t>
            </w:r>
          </w:p>
          <w:p w:rsidR="00530322" w:rsidRDefault="00530322" w:rsidP="00D6231B">
            <w:pPr>
              <w:pStyle w:val="TableParagraph"/>
              <w:spacing w:line="250" w:lineRule="exact"/>
              <w:ind w:left="237" w:right="594"/>
            </w:pPr>
            <w:r>
              <w:t xml:space="preserve">Правила его </w:t>
            </w:r>
            <w:r>
              <w:rPr>
                <w:spacing w:val="-2"/>
              </w:rPr>
              <w:t>сбережения</w:t>
            </w:r>
          </w:p>
        </w:tc>
        <w:tc>
          <w:tcPr>
            <w:tcW w:w="992" w:type="dxa"/>
          </w:tcPr>
          <w:p w:rsidR="00530322" w:rsidRDefault="00530322" w:rsidP="00D6231B">
            <w:pPr>
              <w:pStyle w:val="TableParagraph"/>
              <w:spacing w:before="145"/>
              <w:ind w:left="196"/>
              <w:jc w:val="center"/>
            </w:pPr>
            <w:r>
              <w:rPr>
                <w:spacing w:val="-10"/>
              </w:rPr>
              <w:t>6</w:t>
            </w:r>
          </w:p>
        </w:tc>
        <w:tc>
          <w:tcPr>
            <w:tcW w:w="1276" w:type="dxa"/>
          </w:tcPr>
          <w:p w:rsidR="00530322" w:rsidRDefault="00530322" w:rsidP="00D6231B">
            <w:pPr>
              <w:pStyle w:val="TableParagraph"/>
              <w:spacing w:before="145"/>
              <w:ind w:right="772"/>
              <w:jc w:val="right"/>
            </w:pPr>
            <w:r>
              <w:rPr>
                <w:spacing w:val="-10"/>
              </w:rPr>
              <w:t>0</w:t>
            </w:r>
          </w:p>
        </w:tc>
        <w:tc>
          <w:tcPr>
            <w:tcW w:w="1349" w:type="dxa"/>
          </w:tcPr>
          <w:p w:rsidR="00530322" w:rsidRDefault="00530322" w:rsidP="00D6231B">
            <w:pPr>
              <w:pStyle w:val="TableParagraph"/>
              <w:spacing w:before="145"/>
              <w:ind w:right="784"/>
              <w:jc w:val="right"/>
            </w:pPr>
            <w:r>
              <w:rPr>
                <w:spacing w:val="-10"/>
              </w:rPr>
              <w:t>0</w:t>
            </w:r>
          </w:p>
        </w:tc>
        <w:tc>
          <w:tcPr>
            <w:tcW w:w="2225" w:type="dxa"/>
          </w:tcPr>
          <w:p w:rsidR="00530322" w:rsidRPr="00A71068" w:rsidRDefault="00545E95" w:rsidP="00D6231B">
            <w:pPr>
              <w:pStyle w:val="TableParagraph"/>
              <w:spacing w:before="22"/>
              <w:ind w:left="233"/>
            </w:pPr>
            <w:hyperlink r:id="rId30">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31">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9"/>
        </w:trPr>
        <w:tc>
          <w:tcPr>
            <w:tcW w:w="3725" w:type="dxa"/>
            <w:gridSpan w:val="2"/>
          </w:tcPr>
          <w:p w:rsidR="00530322" w:rsidRDefault="00530322" w:rsidP="00D6231B">
            <w:pPr>
              <w:pStyle w:val="TableParagraph"/>
              <w:spacing w:before="39"/>
              <w:ind w:left="239"/>
            </w:pPr>
            <w:r>
              <w:t xml:space="preserve">Итого по </w:t>
            </w:r>
            <w:r>
              <w:rPr>
                <w:spacing w:val="-2"/>
              </w:rPr>
              <w:t>разделу</w:t>
            </w:r>
          </w:p>
        </w:tc>
        <w:tc>
          <w:tcPr>
            <w:tcW w:w="992" w:type="dxa"/>
          </w:tcPr>
          <w:p w:rsidR="00530322" w:rsidRDefault="00530322" w:rsidP="00D6231B">
            <w:pPr>
              <w:pStyle w:val="TableParagraph"/>
              <w:spacing w:before="39"/>
              <w:ind w:left="196"/>
              <w:jc w:val="center"/>
            </w:pPr>
            <w:r>
              <w:rPr>
                <w:spacing w:val="-10"/>
              </w:rPr>
              <w:t>6</w:t>
            </w:r>
          </w:p>
        </w:tc>
        <w:tc>
          <w:tcPr>
            <w:tcW w:w="1276" w:type="dxa"/>
            <w:tcBorders>
              <w:right w:val="single" w:sz="4" w:space="0" w:color="000000"/>
            </w:tcBorders>
          </w:tcPr>
          <w:p w:rsidR="00530322" w:rsidRDefault="00530322" w:rsidP="00D6231B">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530322" w:rsidRDefault="00530322" w:rsidP="00D6231B">
            <w:pPr>
              <w:pStyle w:val="TableParagraph"/>
              <w:spacing w:before="44"/>
              <w:ind w:left="890"/>
            </w:pPr>
            <w:r>
              <w:rPr>
                <w:spacing w:val="-10"/>
              </w:rPr>
              <w:t>0</w:t>
            </w:r>
          </w:p>
        </w:tc>
        <w:tc>
          <w:tcPr>
            <w:tcW w:w="2225" w:type="dxa"/>
            <w:tcBorders>
              <w:left w:val="single" w:sz="4" w:space="0" w:color="000000"/>
            </w:tcBorders>
          </w:tcPr>
          <w:p w:rsidR="00530322" w:rsidRDefault="00530322" w:rsidP="00D6231B">
            <w:pPr>
              <w:pStyle w:val="TableParagraph"/>
            </w:pPr>
          </w:p>
        </w:tc>
      </w:tr>
      <w:tr w:rsidR="00530322" w:rsidTr="00D6231B">
        <w:trPr>
          <w:trHeight w:val="321"/>
        </w:trPr>
        <w:tc>
          <w:tcPr>
            <w:tcW w:w="9567" w:type="dxa"/>
            <w:gridSpan w:val="6"/>
          </w:tcPr>
          <w:p w:rsidR="00530322" w:rsidRDefault="00530322" w:rsidP="00D6231B">
            <w:pPr>
              <w:pStyle w:val="TableParagraph"/>
              <w:spacing w:before="46"/>
              <w:ind w:left="103"/>
              <w:rPr>
                <w:b/>
              </w:rPr>
            </w:pPr>
            <w:r>
              <w:rPr>
                <w:b/>
              </w:rPr>
              <w:t>Раздел 2. Модуль "БЕЗОПАСНОСТЬ В ПРИРОДНОЙ СРЕДЕ</w:t>
            </w:r>
            <w:r>
              <w:rPr>
                <w:b/>
                <w:spacing w:val="-10"/>
              </w:rPr>
              <w:t>"</w:t>
            </w:r>
          </w:p>
        </w:tc>
      </w:tr>
      <w:tr w:rsidR="00530322" w:rsidRPr="003E4605" w:rsidTr="00D6231B">
        <w:trPr>
          <w:trHeight w:val="630"/>
        </w:trPr>
        <w:tc>
          <w:tcPr>
            <w:tcW w:w="689" w:type="dxa"/>
          </w:tcPr>
          <w:p w:rsidR="00530322" w:rsidRDefault="00530322" w:rsidP="00D6231B">
            <w:pPr>
              <w:pStyle w:val="TableParagraph"/>
              <w:spacing w:before="145"/>
              <w:ind w:left="103"/>
            </w:pPr>
            <w:r>
              <w:rPr>
                <w:spacing w:val="-5"/>
              </w:rPr>
              <w:t>2.1</w:t>
            </w:r>
          </w:p>
        </w:tc>
        <w:tc>
          <w:tcPr>
            <w:tcW w:w="3036" w:type="dxa"/>
          </w:tcPr>
          <w:p w:rsidR="00530322" w:rsidRDefault="00530322" w:rsidP="00D6231B">
            <w:pPr>
              <w:pStyle w:val="TableParagraph"/>
              <w:spacing w:before="75" w:line="252" w:lineRule="exact"/>
              <w:ind w:left="100"/>
            </w:pPr>
            <w:r>
              <w:rPr>
                <w:spacing w:val="-2"/>
              </w:rPr>
              <w:t>Безопасное</w:t>
            </w:r>
          </w:p>
          <w:p w:rsidR="00530322" w:rsidRDefault="00530322" w:rsidP="00D6231B">
            <w:pPr>
              <w:pStyle w:val="TableParagraph"/>
              <w:spacing w:line="250" w:lineRule="exact"/>
              <w:ind w:left="100" w:right="596"/>
            </w:pPr>
            <w:r>
              <w:t xml:space="preserve">Поведение на </w:t>
            </w:r>
            <w:r>
              <w:rPr>
                <w:spacing w:val="-2"/>
              </w:rPr>
              <w:t>природе</w:t>
            </w:r>
          </w:p>
        </w:tc>
        <w:tc>
          <w:tcPr>
            <w:tcW w:w="992" w:type="dxa"/>
          </w:tcPr>
          <w:p w:rsidR="00530322" w:rsidRDefault="00530322" w:rsidP="00D6231B">
            <w:pPr>
              <w:pStyle w:val="TableParagraph"/>
              <w:spacing w:before="145"/>
              <w:ind w:left="196"/>
              <w:jc w:val="center"/>
            </w:pPr>
            <w:r>
              <w:rPr>
                <w:spacing w:val="-10"/>
              </w:rPr>
              <w:t>8</w:t>
            </w:r>
          </w:p>
        </w:tc>
        <w:tc>
          <w:tcPr>
            <w:tcW w:w="1276" w:type="dxa"/>
          </w:tcPr>
          <w:p w:rsidR="00530322" w:rsidRDefault="00530322" w:rsidP="00D6231B">
            <w:pPr>
              <w:pStyle w:val="TableParagraph"/>
              <w:spacing w:before="145"/>
              <w:ind w:right="772"/>
              <w:jc w:val="right"/>
            </w:pPr>
            <w:r>
              <w:rPr>
                <w:spacing w:val="-10"/>
              </w:rPr>
              <w:t>0</w:t>
            </w:r>
          </w:p>
        </w:tc>
        <w:tc>
          <w:tcPr>
            <w:tcW w:w="1349" w:type="dxa"/>
          </w:tcPr>
          <w:p w:rsidR="00530322" w:rsidRDefault="00530322" w:rsidP="00D6231B">
            <w:pPr>
              <w:pStyle w:val="TableParagraph"/>
              <w:spacing w:before="145"/>
              <w:ind w:right="784"/>
              <w:jc w:val="right"/>
            </w:pPr>
            <w:r>
              <w:rPr>
                <w:spacing w:val="-10"/>
              </w:rPr>
              <w:t>0</w:t>
            </w:r>
          </w:p>
        </w:tc>
        <w:tc>
          <w:tcPr>
            <w:tcW w:w="2225" w:type="dxa"/>
          </w:tcPr>
          <w:p w:rsidR="00530322" w:rsidRPr="00A71068" w:rsidRDefault="00545E95" w:rsidP="00D6231B">
            <w:pPr>
              <w:pStyle w:val="TableParagraph"/>
              <w:spacing w:before="22"/>
              <w:ind w:left="233"/>
            </w:pPr>
            <w:hyperlink r:id="rId32">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33">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RPr="003E4605" w:rsidTr="00D6231B">
        <w:trPr>
          <w:trHeight w:val="852"/>
        </w:trPr>
        <w:tc>
          <w:tcPr>
            <w:tcW w:w="689" w:type="dxa"/>
          </w:tcPr>
          <w:p w:rsidR="00530322" w:rsidRPr="00A71068" w:rsidRDefault="00530322" w:rsidP="00D6231B">
            <w:pPr>
              <w:pStyle w:val="TableParagraph"/>
              <w:spacing w:before="28"/>
              <w:rPr>
                <w:b/>
              </w:rPr>
            </w:pPr>
          </w:p>
          <w:p w:rsidR="00530322" w:rsidRDefault="00530322" w:rsidP="00D6231B">
            <w:pPr>
              <w:pStyle w:val="TableParagraph"/>
              <w:ind w:left="103"/>
            </w:pPr>
            <w:r>
              <w:rPr>
                <w:spacing w:val="-5"/>
              </w:rPr>
              <w:t>2.2</w:t>
            </w:r>
          </w:p>
        </w:tc>
        <w:tc>
          <w:tcPr>
            <w:tcW w:w="3036" w:type="dxa"/>
          </w:tcPr>
          <w:p w:rsidR="00530322" w:rsidRDefault="00530322" w:rsidP="00D6231B">
            <w:pPr>
              <w:pStyle w:val="TableParagraph"/>
              <w:spacing w:before="27"/>
              <w:ind w:left="100"/>
            </w:pPr>
            <w:r>
              <w:rPr>
                <w:spacing w:val="-2"/>
              </w:rPr>
              <w:t xml:space="preserve">Правила безопасного </w:t>
            </w:r>
            <w:r>
              <w:t xml:space="preserve">поведения </w:t>
            </w:r>
            <w:proofErr w:type="gramStart"/>
            <w:r>
              <w:rPr>
                <w:spacing w:val="-10"/>
              </w:rPr>
              <w:t xml:space="preserve">в  </w:t>
            </w:r>
            <w:r>
              <w:rPr>
                <w:spacing w:val="-2"/>
              </w:rPr>
              <w:t>различных</w:t>
            </w:r>
            <w:proofErr w:type="gramEnd"/>
            <w:r>
              <w:rPr>
                <w:spacing w:val="-2"/>
              </w:rPr>
              <w:t xml:space="preserve"> видах походов</w:t>
            </w:r>
          </w:p>
        </w:tc>
        <w:tc>
          <w:tcPr>
            <w:tcW w:w="992" w:type="dxa"/>
          </w:tcPr>
          <w:p w:rsidR="00530322" w:rsidRDefault="00530322" w:rsidP="00D6231B">
            <w:pPr>
              <w:pStyle w:val="TableParagraph"/>
              <w:spacing w:before="28"/>
              <w:rPr>
                <w:b/>
              </w:rPr>
            </w:pPr>
          </w:p>
          <w:p w:rsidR="00530322" w:rsidRDefault="00530322" w:rsidP="00D6231B">
            <w:pPr>
              <w:pStyle w:val="TableParagraph"/>
              <w:ind w:left="196" w:right="53"/>
              <w:jc w:val="center"/>
            </w:pPr>
            <w:r>
              <w:rPr>
                <w:spacing w:val="-10"/>
              </w:rPr>
              <w:t>4</w:t>
            </w:r>
          </w:p>
        </w:tc>
        <w:tc>
          <w:tcPr>
            <w:tcW w:w="1276" w:type="dxa"/>
          </w:tcPr>
          <w:p w:rsidR="00530322" w:rsidRDefault="00530322" w:rsidP="00D6231B">
            <w:pPr>
              <w:pStyle w:val="TableParagraph"/>
              <w:spacing w:before="28"/>
              <w:rPr>
                <w:b/>
              </w:rPr>
            </w:pPr>
          </w:p>
          <w:p w:rsidR="00530322" w:rsidRDefault="00530322" w:rsidP="00D6231B">
            <w:pPr>
              <w:pStyle w:val="TableParagraph"/>
              <w:ind w:right="799"/>
              <w:jc w:val="right"/>
            </w:pPr>
            <w:r>
              <w:rPr>
                <w:spacing w:val="-10"/>
              </w:rPr>
              <w:t>0</w:t>
            </w:r>
          </w:p>
        </w:tc>
        <w:tc>
          <w:tcPr>
            <w:tcW w:w="1349" w:type="dxa"/>
          </w:tcPr>
          <w:p w:rsidR="00530322" w:rsidRDefault="00530322" w:rsidP="00D6231B">
            <w:pPr>
              <w:pStyle w:val="TableParagraph"/>
              <w:spacing w:before="28"/>
              <w:rPr>
                <w:b/>
              </w:rPr>
            </w:pPr>
          </w:p>
          <w:p w:rsidR="00530322" w:rsidRDefault="00530322" w:rsidP="00D6231B">
            <w:pPr>
              <w:pStyle w:val="TableParagraph"/>
              <w:ind w:right="813"/>
              <w:jc w:val="right"/>
            </w:pPr>
            <w:r>
              <w:rPr>
                <w:spacing w:val="-10"/>
              </w:rPr>
              <w:t>0</w:t>
            </w:r>
          </w:p>
        </w:tc>
        <w:tc>
          <w:tcPr>
            <w:tcW w:w="2225" w:type="dxa"/>
          </w:tcPr>
          <w:p w:rsidR="00530322" w:rsidRPr="00A71068" w:rsidRDefault="00545E95" w:rsidP="00D6231B">
            <w:pPr>
              <w:pStyle w:val="TableParagraph"/>
              <w:spacing w:before="190" w:line="244" w:lineRule="auto"/>
              <w:ind w:left="233"/>
            </w:pPr>
            <w:hyperlink r:id="rId34">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35">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RPr="003E4605" w:rsidTr="00D6231B">
        <w:trPr>
          <w:trHeight w:val="708"/>
        </w:trPr>
        <w:tc>
          <w:tcPr>
            <w:tcW w:w="689" w:type="dxa"/>
          </w:tcPr>
          <w:p w:rsidR="00530322" w:rsidRDefault="00530322" w:rsidP="00D6231B">
            <w:pPr>
              <w:pStyle w:val="TableParagraph"/>
              <w:spacing w:before="205"/>
              <w:ind w:left="103"/>
            </w:pPr>
            <w:r>
              <w:rPr>
                <w:spacing w:val="-5"/>
              </w:rPr>
              <w:t>2.3</w:t>
            </w:r>
          </w:p>
        </w:tc>
        <w:tc>
          <w:tcPr>
            <w:tcW w:w="3036" w:type="dxa"/>
          </w:tcPr>
          <w:p w:rsidR="00530322" w:rsidRDefault="00530322" w:rsidP="00D6231B">
            <w:pPr>
              <w:pStyle w:val="TableParagraph"/>
              <w:spacing w:before="34" w:line="237" w:lineRule="auto"/>
              <w:ind w:left="100"/>
            </w:pPr>
            <w:r>
              <w:rPr>
                <w:spacing w:val="-2"/>
              </w:rPr>
              <w:t xml:space="preserve">Безопасное </w:t>
            </w:r>
            <w:proofErr w:type="spellStart"/>
            <w:r>
              <w:t>поведениепри</w:t>
            </w:r>
            <w:proofErr w:type="spellEnd"/>
          </w:p>
          <w:p w:rsidR="00530322" w:rsidRDefault="00530322" w:rsidP="00D6231B">
            <w:pPr>
              <w:pStyle w:val="TableParagraph"/>
              <w:spacing w:before="7" w:line="212" w:lineRule="exact"/>
              <w:ind w:left="100"/>
            </w:pPr>
            <w:r>
              <w:rPr>
                <w:spacing w:val="-2"/>
              </w:rPr>
              <w:t xml:space="preserve">автономном </w:t>
            </w:r>
            <w:r>
              <w:rPr>
                <w:spacing w:val="-4"/>
              </w:rPr>
              <w:t>существовании</w:t>
            </w:r>
          </w:p>
        </w:tc>
        <w:tc>
          <w:tcPr>
            <w:tcW w:w="992" w:type="dxa"/>
          </w:tcPr>
          <w:p w:rsidR="00530322" w:rsidRDefault="00530322" w:rsidP="00D6231B">
            <w:pPr>
              <w:pStyle w:val="TableParagraph"/>
              <w:spacing w:before="205"/>
              <w:ind w:left="196" w:right="53"/>
              <w:jc w:val="center"/>
            </w:pPr>
            <w:r>
              <w:rPr>
                <w:spacing w:val="-10"/>
              </w:rPr>
              <w:t>7</w:t>
            </w:r>
          </w:p>
        </w:tc>
        <w:tc>
          <w:tcPr>
            <w:tcW w:w="1276" w:type="dxa"/>
          </w:tcPr>
          <w:p w:rsidR="00530322" w:rsidRDefault="00530322" w:rsidP="00D6231B">
            <w:pPr>
              <w:pStyle w:val="TableParagraph"/>
              <w:spacing w:before="205"/>
              <w:ind w:right="799"/>
              <w:jc w:val="right"/>
            </w:pPr>
            <w:r>
              <w:rPr>
                <w:spacing w:val="-10"/>
              </w:rPr>
              <w:t>0</w:t>
            </w:r>
          </w:p>
        </w:tc>
        <w:tc>
          <w:tcPr>
            <w:tcW w:w="1349" w:type="dxa"/>
          </w:tcPr>
          <w:p w:rsidR="00530322" w:rsidRDefault="00530322" w:rsidP="00D6231B">
            <w:pPr>
              <w:pStyle w:val="TableParagraph"/>
              <w:spacing w:before="205"/>
              <w:ind w:right="813"/>
              <w:jc w:val="right"/>
            </w:pPr>
            <w:r>
              <w:rPr>
                <w:spacing w:val="-10"/>
              </w:rPr>
              <w:t>0</w:t>
            </w:r>
          </w:p>
        </w:tc>
        <w:tc>
          <w:tcPr>
            <w:tcW w:w="2225" w:type="dxa"/>
          </w:tcPr>
          <w:p w:rsidR="00530322" w:rsidRPr="00A71068" w:rsidRDefault="00545E95" w:rsidP="00D6231B">
            <w:pPr>
              <w:pStyle w:val="TableParagraph"/>
              <w:spacing w:before="92"/>
              <w:ind w:left="233"/>
            </w:pPr>
            <w:hyperlink r:id="rId36">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37">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RPr="003E4605" w:rsidTr="00D6231B">
        <w:trPr>
          <w:trHeight w:val="562"/>
        </w:trPr>
        <w:tc>
          <w:tcPr>
            <w:tcW w:w="689" w:type="dxa"/>
          </w:tcPr>
          <w:p w:rsidR="00530322" w:rsidRDefault="00530322" w:rsidP="00D6231B">
            <w:pPr>
              <w:pStyle w:val="TableParagraph"/>
              <w:spacing w:before="147"/>
              <w:ind w:left="103"/>
            </w:pPr>
            <w:r>
              <w:rPr>
                <w:spacing w:val="-5"/>
              </w:rPr>
              <w:t>2.4</w:t>
            </w:r>
          </w:p>
        </w:tc>
        <w:tc>
          <w:tcPr>
            <w:tcW w:w="3036" w:type="dxa"/>
          </w:tcPr>
          <w:p w:rsidR="00530322" w:rsidRDefault="00530322" w:rsidP="00D6231B">
            <w:pPr>
              <w:pStyle w:val="TableParagraph"/>
              <w:spacing w:before="77"/>
              <w:ind w:left="100"/>
            </w:pPr>
            <w:r>
              <w:t xml:space="preserve">Опасные </w:t>
            </w:r>
            <w:r>
              <w:rPr>
                <w:spacing w:val="-2"/>
              </w:rPr>
              <w:t>встречи</w:t>
            </w:r>
          </w:p>
          <w:p w:rsidR="00530322" w:rsidRDefault="00530322" w:rsidP="00D6231B">
            <w:pPr>
              <w:pStyle w:val="TableParagraph"/>
              <w:spacing w:line="252" w:lineRule="exact"/>
              <w:ind w:left="100" w:right="645"/>
            </w:pPr>
            <w:r>
              <w:rPr>
                <w:spacing w:val="-2"/>
              </w:rPr>
              <w:t>В природных условиях</w:t>
            </w:r>
          </w:p>
        </w:tc>
        <w:tc>
          <w:tcPr>
            <w:tcW w:w="992" w:type="dxa"/>
          </w:tcPr>
          <w:p w:rsidR="00530322" w:rsidRDefault="00530322" w:rsidP="00D6231B">
            <w:pPr>
              <w:pStyle w:val="TableParagraph"/>
              <w:spacing w:before="147"/>
              <w:ind w:left="196" w:right="53"/>
              <w:jc w:val="center"/>
            </w:pPr>
            <w:r>
              <w:rPr>
                <w:spacing w:val="-10"/>
              </w:rPr>
              <w:t>4</w:t>
            </w:r>
          </w:p>
        </w:tc>
        <w:tc>
          <w:tcPr>
            <w:tcW w:w="1276" w:type="dxa"/>
          </w:tcPr>
          <w:p w:rsidR="00530322" w:rsidRDefault="00530322" w:rsidP="00D6231B">
            <w:pPr>
              <w:pStyle w:val="TableParagraph"/>
              <w:spacing w:before="147"/>
              <w:ind w:right="799"/>
              <w:jc w:val="right"/>
            </w:pPr>
            <w:r>
              <w:rPr>
                <w:spacing w:val="-10"/>
              </w:rPr>
              <w:t>0</w:t>
            </w:r>
          </w:p>
        </w:tc>
        <w:tc>
          <w:tcPr>
            <w:tcW w:w="1349" w:type="dxa"/>
          </w:tcPr>
          <w:p w:rsidR="00530322" w:rsidRDefault="00530322" w:rsidP="00D6231B">
            <w:pPr>
              <w:pStyle w:val="TableParagraph"/>
              <w:spacing w:before="147"/>
              <w:ind w:right="813"/>
              <w:jc w:val="right"/>
            </w:pPr>
            <w:r>
              <w:rPr>
                <w:spacing w:val="-10"/>
              </w:rPr>
              <w:t>0</w:t>
            </w:r>
          </w:p>
        </w:tc>
        <w:tc>
          <w:tcPr>
            <w:tcW w:w="2225" w:type="dxa"/>
          </w:tcPr>
          <w:p w:rsidR="00530322" w:rsidRPr="00A71068" w:rsidRDefault="00545E95" w:rsidP="00D6231B">
            <w:pPr>
              <w:pStyle w:val="TableParagraph"/>
              <w:spacing w:before="20"/>
              <w:ind w:left="233"/>
            </w:pPr>
            <w:hyperlink r:id="rId38">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39">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8"/>
        </w:trPr>
        <w:tc>
          <w:tcPr>
            <w:tcW w:w="3725" w:type="dxa"/>
            <w:gridSpan w:val="2"/>
          </w:tcPr>
          <w:p w:rsidR="00530322" w:rsidRDefault="00530322" w:rsidP="00D6231B">
            <w:pPr>
              <w:pStyle w:val="TableParagraph"/>
              <w:spacing w:before="39"/>
              <w:ind w:left="239"/>
            </w:pPr>
            <w:r>
              <w:t xml:space="preserve">Итого по </w:t>
            </w:r>
            <w:r>
              <w:rPr>
                <w:spacing w:val="-2"/>
              </w:rPr>
              <w:t>разделу</w:t>
            </w:r>
          </w:p>
        </w:tc>
        <w:tc>
          <w:tcPr>
            <w:tcW w:w="992" w:type="dxa"/>
          </w:tcPr>
          <w:p w:rsidR="00530322" w:rsidRDefault="00530322" w:rsidP="00D6231B">
            <w:pPr>
              <w:pStyle w:val="TableParagraph"/>
              <w:spacing w:before="39"/>
              <w:ind w:left="196" w:right="10"/>
              <w:jc w:val="center"/>
            </w:pPr>
            <w:r>
              <w:rPr>
                <w:spacing w:val="-5"/>
              </w:rPr>
              <w:t>23</w:t>
            </w:r>
          </w:p>
        </w:tc>
        <w:tc>
          <w:tcPr>
            <w:tcW w:w="1276" w:type="dxa"/>
            <w:tcBorders>
              <w:right w:val="single" w:sz="4" w:space="0" w:color="000000"/>
            </w:tcBorders>
          </w:tcPr>
          <w:p w:rsidR="00530322" w:rsidRDefault="00530322" w:rsidP="00D6231B">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530322" w:rsidRDefault="00530322" w:rsidP="00D6231B">
            <w:pPr>
              <w:pStyle w:val="TableParagraph"/>
              <w:spacing w:before="44"/>
              <w:ind w:left="890"/>
            </w:pPr>
            <w:r>
              <w:rPr>
                <w:spacing w:val="-10"/>
              </w:rPr>
              <w:t>0</w:t>
            </w:r>
          </w:p>
        </w:tc>
        <w:tc>
          <w:tcPr>
            <w:tcW w:w="2225" w:type="dxa"/>
            <w:tcBorders>
              <w:left w:val="single" w:sz="4" w:space="0" w:color="000000"/>
            </w:tcBorders>
          </w:tcPr>
          <w:p w:rsidR="00530322" w:rsidRDefault="00530322" w:rsidP="00D6231B">
            <w:pPr>
              <w:pStyle w:val="TableParagraph"/>
            </w:pPr>
          </w:p>
        </w:tc>
      </w:tr>
      <w:tr w:rsidR="00530322" w:rsidTr="00D6231B">
        <w:trPr>
          <w:trHeight w:val="323"/>
        </w:trPr>
        <w:tc>
          <w:tcPr>
            <w:tcW w:w="9567" w:type="dxa"/>
            <w:gridSpan w:val="6"/>
          </w:tcPr>
          <w:p w:rsidR="00530322" w:rsidRDefault="00530322" w:rsidP="00D6231B">
            <w:pPr>
              <w:pStyle w:val="TableParagraph"/>
              <w:spacing w:before="46"/>
              <w:ind w:left="239"/>
              <w:rPr>
                <w:b/>
              </w:rPr>
            </w:pPr>
            <w:r>
              <w:rPr>
                <w:b/>
              </w:rPr>
              <w:t xml:space="preserve">Раздел </w:t>
            </w:r>
            <w:proofErr w:type="gramStart"/>
            <w:r>
              <w:rPr>
                <w:b/>
              </w:rPr>
              <w:t>3 .</w:t>
            </w:r>
            <w:proofErr w:type="gramEnd"/>
            <w:r>
              <w:rPr>
                <w:b/>
              </w:rPr>
              <w:t xml:space="preserve"> Модуль "ОСНОВЫ МЕДИЦИНСКИХ ЗНАНИЙ</w:t>
            </w:r>
            <w:r>
              <w:rPr>
                <w:b/>
                <w:spacing w:val="-10"/>
              </w:rPr>
              <w:t>"</w:t>
            </w:r>
          </w:p>
        </w:tc>
      </w:tr>
      <w:tr w:rsidR="00530322" w:rsidRPr="003E4605" w:rsidTr="00D6231B">
        <w:trPr>
          <w:trHeight w:val="738"/>
        </w:trPr>
        <w:tc>
          <w:tcPr>
            <w:tcW w:w="689" w:type="dxa"/>
          </w:tcPr>
          <w:p w:rsidR="00530322" w:rsidRDefault="00530322" w:rsidP="00D6231B">
            <w:pPr>
              <w:pStyle w:val="TableParagraph"/>
              <w:spacing w:before="205"/>
              <w:ind w:left="103"/>
            </w:pPr>
            <w:r>
              <w:rPr>
                <w:spacing w:val="-5"/>
              </w:rPr>
              <w:t>3.1</w:t>
            </w:r>
          </w:p>
        </w:tc>
        <w:tc>
          <w:tcPr>
            <w:tcW w:w="3036" w:type="dxa"/>
          </w:tcPr>
          <w:p w:rsidR="00530322" w:rsidRDefault="00530322" w:rsidP="00D6231B">
            <w:pPr>
              <w:pStyle w:val="TableParagraph"/>
              <w:spacing w:before="27"/>
              <w:ind w:left="237"/>
            </w:pPr>
            <w:r>
              <w:rPr>
                <w:spacing w:val="-2"/>
              </w:rPr>
              <w:t xml:space="preserve">Первая помощь </w:t>
            </w:r>
            <w:r>
              <w:rPr>
                <w:spacing w:val="-10"/>
              </w:rPr>
              <w:t>в</w:t>
            </w:r>
          </w:p>
          <w:p w:rsidR="00530322" w:rsidRDefault="00530322" w:rsidP="00D6231B">
            <w:pPr>
              <w:pStyle w:val="TableParagraph"/>
              <w:spacing w:before="15" w:line="212" w:lineRule="exact"/>
              <w:ind w:left="237"/>
            </w:pPr>
            <w:r>
              <w:rPr>
                <w:spacing w:val="-4"/>
              </w:rPr>
              <w:t xml:space="preserve">природных </w:t>
            </w:r>
            <w:r>
              <w:rPr>
                <w:spacing w:val="-2"/>
              </w:rPr>
              <w:t>условиях</w:t>
            </w:r>
          </w:p>
        </w:tc>
        <w:tc>
          <w:tcPr>
            <w:tcW w:w="992" w:type="dxa"/>
          </w:tcPr>
          <w:p w:rsidR="00530322" w:rsidRDefault="00530322" w:rsidP="00D6231B">
            <w:pPr>
              <w:pStyle w:val="TableParagraph"/>
              <w:spacing w:before="205"/>
              <w:ind w:left="196"/>
              <w:jc w:val="center"/>
            </w:pPr>
            <w:r>
              <w:rPr>
                <w:spacing w:val="-10"/>
              </w:rPr>
              <w:t>4</w:t>
            </w:r>
          </w:p>
        </w:tc>
        <w:tc>
          <w:tcPr>
            <w:tcW w:w="1276" w:type="dxa"/>
          </w:tcPr>
          <w:p w:rsidR="00530322" w:rsidRDefault="00530322" w:rsidP="00D6231B">
            <w:pPr>
              <w:pStyle w:val="TableParagraph"/>
              <w:spacing w:before="205"/>
              <w:ind w:right="772"/>
              <w:jc w:val="right"/>
            </w:pPr>
            <w:r>
              <w:rPr>
                <w:spacing w:val="-10"/>
              </w:rPr>
              <w:t>0</w:t>
            </w:r>
          </w:p>
        </w:tc>
        <w:tc>
          <w:tcPr>
            <w:tcW w:w="1349" w:type="dxa"/>
            <w:tcBorders>
              <w:right w:val="single" w:sz="4" w:space="0" w:color="000000"/>
            </w:tcBorders>
          </w:tcPr>
          <w:p w:rsidR="00530322" w:rsidRDefault="00530322" w:rsidP="00D6231B">
            <w:pPr>
              <w:pStyle w:val="TableParagraph"/>
              <w:spacing w:before="205"/>
              <w:ind w:right="782"/>
              <w:jc w:val="right"/>
            </w:pPr>
            <w:r>
              <w:rPr>
                <w:spacing w:val="-10"/>
              </w:rPr>
              <w:t>0</w:t>
            </w:r>
          </w:p>
        </w:tc>
        <w:tc>
          <w:tcPr>
            <w:tcW w:w="2225" w:type="dxa"/>
            <w:tcBorders>
              <w:left w:val="single" w:sz="4" w:space="0" w:color="000000"/>
            </w:tcBorders>
          </w:tcPr>
          <w:p w:rsidR="00530322" w:rsidRPr="00A71068" w:rsidRDefault="00545E95" w:rsidP="00D6231B">
            <w:pPr>
              <w:pStyle w:val="TableParagraph"/>
              <w:spacing w:before="92"/>
              <w:ind w:left="228" w:right="537"/>
            </w:pPr>
            <w:hyperlink r:id="rId40">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41">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8"/>
        </w:trPr>
        <w:tc>
          <w:tcPr>
            <w:tcW w:w="3725" w:type="dxa"/>
            <w:gridSpan w:val="2"/>
          </w:tcPr>
          <w:p w:rsidR="00530322" w:rsidRDefault="00530322" w:rsidP="00D6231B">
            <w:pPr>
              <w:pStyle w:val="TableParagraph"/>
              <w:spacing w:before="39"/>
              <w:ind w:left="239"/>
            </w:pPr>
            <w:proofErr w:type="gramStart"/>
            <w:r>
              <w:t xml:space="preserve">Итого  </w:t>
            </w:r>
            <w:proofErr w:type="spellStart"/>
            <w:r>
              <w:t>по</w:t>
            </w:r>
            <w:r>
              <w:rPr>
                <w:spacing w:val="-2"/>
              </w:rPr>
              <w:t>разделу</w:t>
            </w:r>
            <w:proofErr w:type="spellEnd"/>
            <w:proofErr w:type="gramEnd"/>
          </w:p>
        </w:tc>
        <w:tc>
          <w:tcPr>
            <w:tcW w:w="992" w:type="dxa"/>
          </w:tcPr>
          <w:p w:rsidR="00530322" w:rsidRDefault="00530322" w:rsidP="00D6231B">
            <w:pPr>
              <w:pStyle w:val="TableParagraph"/>
              <w:spacing w:before="39"/>
              <w:ind w:left="196"/>
              <w:jc w:val="center"/>
            </w:pPr>
            <w:r>
              <w:rPr>
                <w:spacing w:val="-10"/>
              </w:rPr>
              <w:t>4</w:t>
            </w:r>
          </w:p>
        </w:tc>
        <w:tc>
          <w:tcPr>
            <w:tcW w:w="1276" w:type="dxa"/>
            <w:tcBorders>
              <w:right w:val="single" w:sz="4" w:space="0" w:color="000000"/>
            </w:tcBorders>
          </w:tcPr>
          <w:p w:rsidR="00530322" w:rsidRDefault="00530322" w:rsidP="00D6231B">
            <w:pPr>
              <w:pStyle w:val="TableParagraph"/>
              <w:spacing w:before="44"/>
              <w:ind w:right="861"/>
              <w:jc w:val="right"/>
            </w:pPr>
            <w:r>
              <w:rPr>
                <w:spacing w:val="-10"/>
              </w:rPr>
              <w:t>0</w:t>
            </w:r>
          </w:p>
        </w:tc>
        <w:tc>
          <w:tcPr>
            <w:tcW w:w="1349" w:type="dxa"/>
            <w:tcBorders>
              <w:left w:val="single" w:sz="4" w:space="0" w:color="000000"/>
              <w:right w:val="single" w:sz="4" w:space="0" w:color="000000"/>
            </w:tcBorders>
          </w:tcPr>
          <w:p w:rsidR="00530322" w:rsidRDefault="00530322" w:rsidP="00D6231B">
            <w:pPr>
              <w:pStyle w:val="TableParagraph"/>
              <w:spacing w:before="44"/>
              <w:ind w:left="890"/>
            </w:pPr>
            <w:r>
              <w:rPr>
                <w:spacing w:val="-10"/>
              </w:rPr>
              <w:t>0</w:t>
            </w:r>
          </w:p>
        </w:tc>
        <w:tc>
          <w:tcPr>
            <w:tcW w:w="2225" w:type="dxa"/>
            <w:tcBorders>
              <w:left w:val="single" w:sz="4" w:space="0" w:color="000000"/>
            </w:tcBorders>
          </w:tcPr>
          <w:p w:rsidR="00530322" w:rsidRDefault="00530322" w:rsidP="00D6231B">
            <w:pPr>
              <w:pStyle w:val="TableParagraph"/>
            </w:pPr>
          </w:p>
        </w:tc>
      </w:tr>
      <w:tr w:rsidR="00530322" w:rsidTr="00D6231B">
        <w:trPr>
          <w:trHeight w:val="241"/>
        </w:trPr>
        <w:tc>
          <w:tcPr>
            <w:tcW w:w="3725" w:type="dxa"/>
            <w:gridSpan w:val="2"/>
          </w:tcPr>
          <w:p w:rsidR="00530322" w:rsidRDefault="00530322" w:rsidP="00D6231B">
            <w:pPr>
              <w:pStyle w:val="TableParagraph"/>
              <w:spacing w:before="20" w:line="270" w:lineRule="atLeast"/>
              <w:ind w:left="239"/>
            </w:pPr>
            <w:r>
              <w:rPr>
                <w:spacing w:val="-2"/>
              </w:rPr>
              <w:t xml:space="preserve">Итоговая </w:t>
            </w:r>
            <w:proofErr w:type="gramStart"/>
            <w:r>
              <w:rPr>
                <w:spacing w:val="-2"/>
              </w:rPr>
              <w:t>контрольная  работа</w:t>
            </w:r>
            <w:proofErr w:type="gramEnd"/>
            <w:r>
              <w:rPr>
                <w:spacing w:val="-2"/>
              </w:rPr>
              <w:t>.</w:t>
            </w:r>
          </w:p>
        </w:tc>
        <w:tc>
          <w:tcPr>
            <w:tcW w:w="992" w:type="dxa"/>
          </w:tcPr>
          <w:p w:rsidR="00530322" w:rsidRDefault="00530322" w:rsidP="00D6231B">
            <w:pPr>
              <w:pStyle w:val="TableParagraph"/>
              <w:spacing w:before="169"/>
              <w:ind w:left="196" w:right="53"/>
              <w:jc w:val="center"/>
            </w:pPr>
            <w:r>
              <w:rPr>
                <w:spacing w:val="-10"/>
              </w:rPr>
              <w:t>1</w:t>
            </w:r>
          </w:p>
        </w:tc>
        <w:tc>
          <w:tcPr>
            <w:tcW w:w="1276" w:type="dxa"/>
            <w:tcBorders>
              <w:right w:val="single" w:sz="4" w:space="0" w:color="000000"/>
            </w:tcBorders>
          </w:tcPr>
          <w:p w:rsidR="00530322" w:rsidRDefault="00530322" w:rsidP="00D6231B">
            <w:pPr>
              <w:pStyle w:val="TableParagraph"/>
              <w:spacing w:before="183"/>
              <w:ind w:right="861"/>
              <w:jc w:val="right"/>
            </w:pPr>
            <w:r>
              <w:rPr>
                <w:spacing w:val="-10"/>
              </w:rPr>
              <w:t>1</w:t>
            </w:r>
          </w:p>
        </w:tc>
        <w:tc>
          <w:tcPr>
            <w:tcW w:w="1349" w:type="dxa"/>
            <w:tcBorders>
              <w:left w:val="single" w:sz="4" w:space="0" w:color="000000"/>
              <w:right w:val="single" w:sz="4" w:space="0" w:color="000000"/>
            </w:tcBorders>
          </w:tcPr>
          <w:p w:rsidR="00530322" w:rsidRDefault="00530322" w:rsidP="00D6231B">
            <w:pPr>
              <w:pStyle w:val="TableParagraph"/>
              <w:spacing w:before="183"/>
              <w:ind w:left="890"/>
            </w:pPr>
            <w:r>
              <w:rPr>
                <w:spacing w:val="-10"/>
              </w:rPr>
              <w:t>0</w:t>
            </w:r>
          </w:p>
        </w:tc>
        <w:tc>
          <w:tcPr>
            <w:tcW w:w="2225" w:type="dxa"/>
            <w:tcBorders>
              <w:left w:val="single" w:sz="4" w:space="0" w:color="000000"/>
            </w:tcBorders>
          </w:tcPr>
          <w:p w:rsidR="00530322" w:rsidRDefault="00530322" w:rsidP="00D6231B">
            <w:pPr>
              <w:pStyle w:val="TableParagraph"/>
            </w:pPr>
          </w:p>
        </w:tc>
      </w:tr>
      <w:tr w:rsidR="00530322" w:rsidTr="00D6231B">
        <w:trPr>
          <w:trHeight w:val="632"/>
        </w:trPr>
        <w:tc>
          <w:tcPr>
            <w:tcW w:w="3725" w:type="dxa"/>
            <w:gridSpan w:val="2"/>
          </w:tcPr>
          <w:p w:rsidR="00530322" w:rsidRDefault="00530322" w:rsidP="00D6231B">
            <w:pPr>
              <w:pStyle w:val="TableParagraph"/>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92" w:type="dxa"/>
          </w:tcPr>
          <w:p w:rsidR="00530322" w:rsidRDefault="00530322" w:rsidP="00D6231B">
            <w:pPr>
              <w:pStyle w:val="TableParagraph"/>
              <w:spacing w:before="170"/>
              <w:rPr>
                <w:b/>
              </w:rPr>
            </w:pPr>
          </w:p>
          <w:p w:rsidR="00530322" w:rsidRDefault="00530322" w:rsidP="00D6231B">
            <w:pPr>
              <w:pStyle w:val="TableParagraph"/>
              <w:spacing w:before="1"/>
              <w:ind w:left="196" w:right="10"/>
              <w:jc w:val="center"/>
            </w:pPr>
            <w:r>
              <w:rPr>
                <w:spacing w:val="-5"/>
              </w:rPr>
              <w:t>34</w:t>
            </w:r>
          </w:p>
        </w:tc>
        <w:tc>
          <w:tcPr>
            <w:tcW w:w="1276" w:type="dxa"/>
          </w:tcPr>
          <w:p w:rsidR="00530322" w:rsidRDefault="00530322" w:rsidP="00D6231B">
            <w:pPr>
              <w:pStyle w:val="TableParagraph"/>
              <w:spacing w:before="170"/>
              <w:rPr>
                <w:b/>
              </w:rPr>
            </w:pPr>
          </w:p>
          <w:p w:rsidR="00530322" w:rsidRDefault="00530322" w:rsidP="00D6231B">
            <w:pPr>
              <w:pStyle w:val="TableParagraph"/>
              <w:spacing w:before="1"/>
              <w:ind w:right="772"/>
              <w:jc w:val="right"/>
            </w:pPr>
            <w:r>
              <w:rPr>
                <w:spacing w:val="-10"/>
              </w:rPr>
              <w:t>1</w:t>
            </w:r>
          </w:p>
        </w:tc>
        <w:tc>
          <w:tcPr>
            <w:tcW w:w="1349" w:type="dxa"/>
            <w:tcBorders>
              <w:right w:val="single" w:sz="4" w:space="0" w:color="000000"/>
            </w:tcBorders>
          </w:tcPr>
          <w:p w:rsidR="00530322" w:rsidRDefault="00530322" w:rsidP="00D6231B">
            <w:pPr>
              <w:pStyle w:val="TableParagraph"/>
              <w:spacing w:before="170"/>
              <w:rPr>
                <w:b/>
              </w:rPr>
            </w:pPr>
          </w:p>
          <w:p w:rsidR="00530322" w:rsidRDefault="00530322" w:rsidP="00D6231B">
            <w:pPr>
              <w:pStyle w:val="TableParagraph"/>
              <w:spacing w:before="1"/>
              <w:ind w:right="782"/>
              <w:jc w:val="right"/>
            </w:pPr>
            <w:r>
              <w:rPr>
                <w:spacing w:val="-10"/>
              </w:rPr>
              <w:t>0</w:t>
            </w:r>
          </w:p>
        </w:tc>
        <w:tc>
          <w:tcPr>
            <w:tcW w:w="2225" w:type="dxa"/>
            <w:tcBorders>
              <w:left w:val="single" w:sz="4" w:space="0" w:color="000000"/>
            </w:tcBorders>
          </w:tcPr>
          <w:p w:rsidR="00530322" w:rsidRDefault="00530322" w:rsidP="00D6231B">
            <w:pPr>
              <w:pStyle w:val="TableParagraph"/>
            </w:pPr>
          </w:p>
        </w:tc>
      </w:tr>
    </w:tbl>
    <w:p w:rsidR="00530322" w:rsidRDefault="00530322" w:rsidP="00530322">
      <w:pPr>
        <w:sectPr w:rsidR="00530322">
          <w:pgSz w:w="11920" w:h="16850"/>
          <w:pgMar w:top="1040" w:right="620" w:bottom="280" w:left="1380" w:header="720" w:footer="720" w:gutter="0"/>
          <w:cols w:space="720"/>
        </w:sectPr>
      </w:pPr>
    </w:p>
    <w:p w:rsidR="00530322" w:rsidRDefault="00530322" w:rsidP="00530322">
      <w:pPr>
        <w:spacing w:before="73"/>
        <w:ind w:left="442"/>
        <w:rPr>
          <w:b/>
        </w:rPr>
      </w:pPr>
      <w:proofErr w:type="gramStart"/>
      <w:r>
        <w:rPr>
          <w:b/>
          <w:spacing w:val="-2"/>
        </w:rPr>
        <w:t>ТЕМАТИЧЕСКОЕ</w:t>
      </w:r>
      <w:r w:rsidR="00241A29">
        <w:rPr>
          <w:b/>
          <w:spacing w:val="-2"/>
        </w:rPr>
        <w:t xml:space="preserve">  </w:t>
      </w:r>
      <w:r>
        <w:rPr>
          <w:b/>
          <w:spacing w:val="-2"/>
        </w:rPr>
        <w:t>ПЛАНИРОВАНИЕ</w:t>
      </w:r>
      <w:proofErr w:type="gramEnd"/>
      <w:r>
        <w:rPr>
          <w:b/>
          <w:spacing w:val="-2"/>
        </w:rPr>
        <w:t xml:space="preserve"> -  </w:t>
      </w:r>
      <w:r>
        <w:rPr>
          <w:b/>
          <w:sz w:val="28"/>
        </w:rPr>
        <w:t xml:space="preserve">7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3484"/>
        <w:gridCol w:w="992"/>
        <w:gridCol w:w="1134"/>
        <w:gridCol w:w="1417"/>
        <w:gridCol w:w="1848"/>
      </w:tblGrid>
      <w:tr w:rsidR="00530322" w:rsidRPr="00E319C3" w:rsidTr="00D6231B">
        <w:trPr>
          <w:trHeight w:val="316"/>
        </w:trPr>
        <w:tc>
          <w:tcPr>
            <w:tcW w:w="686" w:type="dxa"/>
            <w:vMerge w:val="restart"/>
          </w:tcPr>
          <w:p w:rsidR="00530322" w:rsidRPr="00E319C3" w:rsidRDefault="00530322" w:rsidP="00D6231B">
            <w:pPr>
              <w:pStyle w:val="TableParagraph"/>
              <w:spacing w:before="35"/>
              <w:rPr>
                <w:b/>
                <w:sz w:val="18"/>
                <w:szCs w:val="18"/>
              </w:rPr>
            </w:pPr>
          </w:p>
          <w:p w:rsidR="00530322" w:rsidRPr="00E319C3" w:rsidRDefault="00530322" w:rsidP="00D6231B">
            <w:pPr>
              <w:pStyle w:val="TableParagraph"/>
              <w:spacing w:before="1"/>
              <w:ind w:left="237" w:right="127"/>
              <w:rPr>
                <w:b/>
                <w:sz w:val="18"/>
                <w:szCs w:val="18"/>
              </w:rPr>
            </w:pPr>
            <w:r w:rsidRPr="00E319C3">
              <w:rPr>
                <w:b/>
                <w:spacing w:val="-10"/>
                <w:sz w:val="18"/>
                <w:szCs w:val="18"/>
              </w:rPr>
              <w:t xml:space="preserve">№ </w:t>
            </w:r>
            <w:r w:rsidRPr="00E319C3">
              <w:rPr>
                <w:b/>
                <w:spacing w:val="-6"/>
                <w:sz w:val="18"/>
                <w:szCs w:val="18"/>
              </w:rPr>
              <w:t>п/п</w:t>
            </w:r>
          </w:p>
        </w:tc>
        <w:tc>
          <w:tcPr>
            <w:tcW w:w="3484" w:type="dxa"/>
            <w:vMerge w:val="restart"/>
          </w:tcPr>
          <w:p w:rsidR="00530322" w:rsidRPr="00E319C3" w:rsidRDefault="00530322" w:rsidP="00D6231B">
            <w:pPr>
              <w:pStyle w:val="TableParagraph"/>
              <w:spacing w:before="37"/>
              <w:ind w:left="240"/>
              <w:rPr>
                <w:b/>
                <w:sz w:val="18"/>
                <w:szCs w:val="18"/>
              </w:rPr>
            </w:pPr>
            <w:r w:rsidRPr="00E319C3">
              <w:rPr>
                <w:b/>
                <w:spacing w:val="-2"/>
                <w:sz w:val="18"/>
                <w:szCs w:val="18"/>
              </w:rPr>
              <w:t xml:space="preserve">Наименование </w:t>
            </w:r>
            <w:proofErr w:type="spellStart"/>
            <w:r w:rsidRPr="00E319C3">
              <w:rPr>
                <w:b/>
                <w:sz w:val="18"/>
                <w:szCs w:val="18"/>
              </w:rPr>
              <w:t>разделовитем</w:t>
            </w:r>
            <w:proofErr w:type="spellEnd"/>
            <w:r w:rsidRPr="00E319C3">
              <w:rPr>
                <w:b/>
                <w:sz w:val="18"/>
                <w:szCs w:val="18"/>
              </w:rPr>
              <w:t xml:space="preserve"> </w:t>
            </w:r>
            <w:r w:rsidRPr="00E319C3">
              <w:rPr>
                <w:b/>
                <w:spacing w:val="-2"/>
                <w:sz w:val="18"/>
                <w:szCs w:val="18"/>
              </w:rPr>
              <w:t>программы</w:t>
            </w:r>
          </w:p>
        </w:tc>
        <w:tc>
          <w:tcPr>
            <w:tcW w:w="3543" w:type="dxa"/>
            <w:gridSpan w:val="3"/>
          </w:tcPr>
          <w:p w:rsidR="00530322" w:rsidRPr="00E319C3" w:rsidRDefault="00530322" w:rsidP="00D6231B">
            <w:pPr>
              <w:pStyle w:val="TableParagraph"/>
              <w:spacing w:before="41"/>
              <w:ind w:left="1368"/>
              <w:rPr>
                <w:b/>
                <w:sz w:val="18"/>
                <w:szCs w:val="18"/>
              </w:rPr>
            </w:pPr>
            <w:proofErr w:type="spellStart"/>
            <w:r w:rsidRPr="00E319C3">
              <w:rPr>
                <w:b/>
                <w:spacing w:val="-2"/>
                <w:sz w:val="18"/>
                <w:szCs w:val="18"/>
              </w:rPr>
              <w:t>Количество</w:t>
            </w:r>
            <w:r w:rsidRPr="00E319C3">
              <w:rPr>
                <w:b/>
                <w:spacing w:val="-4"/>
                <w:sz w:val="18"/>
                <w:szCs w:val="18"/>
              </w:rPr>
              <w:t>часов</w:t>
            </w:r>
            <w:proofErr w:type="spellEnd"/>
          </w:p>
        </w:tc>
        <w:tc>
          <w:tcPr>
            <w:tcW w:w="1848" w:type="dxa"/>
            <w:vMerge w:val="restart"/>
          </w:tcPr>
          <w:p w:rsidR="00530322" w:rsidRPr="00E319C3" w:rsidRDefault="00530322" w:rsidP="00D6231B">
            <w:pPr>
              <w:pStyle w:val="TableParagraph"/>
              <w:spacing w:before="37"/>
              <w:ind w:left="238" w:right="281"/>
              <w:rPr>
                <w:b/>
                <w:sz w:val="18"/>
                <w:szCs w:val="18"/>
              </w:rPr>
            </w:pPr>
            <w:r w:rsidRPr="00E319C3">
              <w:rPr>
                <w:b/>
                <w:spacing w:val="-2"/>
                <w:sz w:val="18"/>
                <w:szCs w:val="18"/>
              </w:rPr>
              <w:t xml:space="preserve">Электронные (цифровые) </w:t>
            </w:r>
            <w:r w:rsidRPr="00E319C3">
              <w:rPr>
                <w:b/>
                <w:spacing w:val="-4"/>
                <w:sz w:val="18"/>
                <w:szCs w:val="18"/>
              </w:rPr>
              <w:t xml:space="preserve">образовательные </w:t>
            </w:r>
            <w:r w:rsidRPr="00E319C3">
              <w:rPr>
                <w:b/>
                <w:spacing w:val="-2"/>
                <w:sz w:val="18"/>
                <w:szCs w:val="18"/>
              </w:rPr>
              <w:t>ресурсы</w:t>
            </w:r>
          </w:p>
        </w:tc>
      </w:tr>
      <w:tr w:rsidR="00530322" w:rsidRPr="00E319C3" w:rsidTr="00D6231B">
        <w:trPr>
          <w:trHeight w:val="646"/>
        </w:trPr>
        <w:tc>
          <w:tcPr>
            <w:tcW w:w="686" w:type="dxa"/>
            <w:vMerge/>
            <w:tcBorders>
              <w:top w:val="nil"/>
            </w:tcBorders>
          </w:tcPr>
          <w:p w:rsidR="00530322" w:rsidRPr="00E319C3" w:rsidRDefault="00530322" w:rsidP="00D6231B">
            <w:pPr>
              <w:rPr>
                <w:sz w:val="18"/>
                <w:szCs w:val="18"/>
              </w:rPr>
            </w:pPr>
          </w:p>
        </w:tc>
        <w:tc>
          <w:tcPr>
            <w:tcW w:w="3484" w:type="dxa"/>
            <w:vMerge/>
            <w:tcBorders>
              <w:top w:val="nil"/>
            </w:tcBorders>
          </w:tcPr>
          <w:p w:rsidR="00530322" w:rsidRPr="00E319C3" w:rsidRDefault="00530322" w:rsidP="00D6231B">
            <w:pPr>
              <w:rPr>
                <w:sz w:val="18"/>
                <w:szCs w:val="18"/>
              </w:rPr>
            </w:pPr>
          </w:p>
        </w:tc>
        <w:tc>
          <w:tcPr>
            <w:tcW w:w="992" w:type="dxa"/>
          </w:tcPr>
          <w:p w:rsidR="00530322" w:rsidRPr="00E319C3" w:rsidRDefault="00530322" w:rsidP="00D6231B">
            <w:pPr>
              <w:pStyle w:val="TableParagraph"/>
              <w:spacing w:before="16"/>
              <w:rPr>
                <w:b/>
                <w:sz w:val="18"/>
                <w:szCs w:val="18"/>
              </w:rPr>
            </w:pPr>
          </w:p>
          <w:p w:rsidR="00530322" w:rsidRPr="00E319C3" w:rsidRDefault="00530322" w:rsidP="00D6231B">
            <w:pPr>
              <w:pStyle w:val="TableParagraph"/>
              <w:ind w:left="200" w:right="57"/>
              <w:jc w:val="center"/>
              <w:rPr>
                <w:b/>
                <w:sz w:val="18"/>
                <w:szCs w:val="18"/>
              </w:rPr>
            </w:pPr>
            <w:r w:rsidRPr="00E319C3">
              <w:rPr>
                <w:b/>
                <w:spacing w:val="-2"/>
                <w:sz w:val="18"/>
                <w:szCs w:val="18"/>
              </w:rPr>
              <w:t>Всего</w:t>
            </w:r>
          </w:p>
        </w:tc>
        <w:tc>
          <w:tcPr>
            <w:tcW w:w="1134" w:type="dxa"/>
          </w:tcPr>
          <w:p w:rsidR="00530322" w:rsidRPr="00E319C3" w:rsidRDefault="00530322" w:rsidP="00D6231B">
            <w:pPr>
              <w:pStyle w:val="TableParagraph"/>
              <w:spacing w:before="152"/>
              <w:ind w:left="240"/>
              <w:rPr>
                <w:b/>
                <w:sz w:val="18"/>
                <w:szCs w:val="18"/>
              </w:rPr>
            </w:pPr>
            <w:r w:rsidRPr="00E319C3">
              <w:rPr>
                <w:b/>
                <w:spacing w:val="-4"/>
                <w:sz w:val="18"/>
                <w:szCs w:val="18"/>
              </w:rPr>
              <w:t xml:space="preserve">Контрольные </w:t>
            </w:r>
            <w:r w:rsidRPr="00E319C3">
              <w:rPr>
                <w:b/>
                <w:spacing w:val="-2"/>
                <w:sz w:val="18"/>
                <w:szCs w:val="18"/>
              </w:rPr>
              <w:t>работы</w:t>
            </w:r>
          </w:p>
        </w:tc>
        <w:tc>
          <w:tcPr>
            <w:tcW w:w="1417" w:type="dxa"/>
          </w:tcPr>
          <w:p w:rsidR="00530322" w:rsidRPr="00E319C3" w:rsidRDefault="00530322" w:rsidP="00D6231B">
            <w:pPr>
              <w:pStyle w:val="TableParagraph"/>
              <w:spacing w:before="152"/>
              <w:ind w:left="236"/>
              <w:rPr>
                <w:b/>
                <w:sz w:val="18"/>
                <w:szCs w:val="18"/>
              </w:rPr>
            </w:pPr>
            <w:r w:rsidRPr="00E319C3">
              <w:rPr>
                <w:b/>
                <w:spacing w:val="-4"/>
                <w:sz w:val="18"/>
                <w:szCs w:val="18"/>
              </w:rPr>
              <w:t xml:space="preserve">Практические </w:t>
            </w:r>
            <w:r w:rsidRPr="00E319C3">
              <w:rPr>
                <w:b/>
                <w:spacing w:val="-2"/>
                <w:sz w:val="18"/>
                <w:szCs w:val="18"/>
              </w:rPr>
              <w:t>работы</w:t>
            </w:r>
          </w:p>
        </w:tc>
        <w:tc>
          <w:tcPr>
            <w:tcW w:w="1848" w:type="dxa"/>
            <w:vMerge/>
            <w:tcBorders>
              <w:top w:val="nil"/>
            </w:tcBorders>
          </w:tcPr>
          <w:p w:rsidR="00530322" w:rsidRPr="00E319C3" w:rsidRDefault="00530322" w:rsidP="00D6231B">
            <w:pPr>
              <w:rPr>
                <w:sz w:val="18"/>
                <w:szCs w:val="18"/>
              </w:rPr>
            </w:pPr>
          </w:p>
        </w:tc>
      </w:tr>
      <w:tr w:rsidR="00530322" w:rsidTr="00D6231B">
        <w:trPr>
          <w:trHeight w:val="319"/>
        </w:trPr>
        <w:tc>
          <w:tcPr>
            <w:tcW w:w="9561" w:type="dxa"/>
            <w:gridSpan w:val="6"/>
          </w:tcPr>
          <w:p w:rsidR="00530322" w:rsidRDefault="00530322" w:rsidP="00D6231B">
            <w:pPr>
              <w:pStyle w:val="TableParagraph"/>
              <w:spacing w:before="41"/>
              <w:ind w:left="237"/>
              <w:rPr>
                <w:b/>
              </w:rPr>
            </w:pPr>
            <w:proofErr w:type="gramStart"/>
            <w:r>
              <w:rPr>
                <w:b/>
              </w:rPr>
              <w:t>Раздел  1</w:t>
            </w:r>
            <w:proofErr w:type="gramEnd"/>
            <w:r>
              <w:rPr>
                <w:b/>
              </w:rPr>
              <w:t>. Модуль"  СОЦИУМЕ</w:t>
            </w:r>
            <w:r>
              <w:rPr>
                <w:b/>
                <w:spacing w:val="-10"/>
              </w:rPr>
              <w:t>"</w:t>
            </w:r>
          </w:p>
        </w:tc>
      </w:tr>
      <w:tr w:rsidR="00530322" w:rsidRPr="003E4605" w:rsidTr="00D6231B">
        <w:trPr>
          <w:trHeight w:val="674"/>
        </w:trPr>
        <w:tc>
          <w:tcPr>
            <w:tcW w:w="686" w:type="dxa"/>
          </w:tcPr>
          <w:p w:rsidR="00530322" w:rsidRDefault="00530322" w:rsidP="00D6231B">
            <w:pPr>
              <w:pStyle w:val="TableParagraph"/>
              <w:spacing w:before="205"/>
              <w:ind w:left="100"/>
            </w:pPr>
            <w:r>
              <w:rPr>
                <w:spacing w:val="-5"/>
              </w:rPr>
              <w:t>1.1</w:t>
            </w:r>
          </w:p>
        </w:tc>
        <w:tc>
          <w:tcPr>
            <w:tcW w:w="3484" w:type="dxa"/>
          </w:tcPr>
          <w:p w:rsidR="00530322" w:rsidRDefault="00530322" w:rsidP="00D6231B">
            <w:pPr>
              <w:pStyle w:val="TableParagraph"/>
              <w:spacing w:before="34" w:line="237" w:lineRule="auto"/>
              <w:ind w:left="240" w:right="616"/>
            </w:pPr>
            <w:r>
              <w:rPr>
                <w:spacing w:val="-4"/>
              </w:rPr>
              <w:t xml:space="preserve">Как </w:t>
            </w:r>
            <w:r>
              <w:rPr>
                <w:spacing w:val="-2"/>
              </w:rPr>
              <w:t xml:space="preserve">улучшить отношения </w:t>
            </w:r>
            <w:r>
              <w:rPr>
                <w:spacing w:val="-10"/>
              </w:rPr>
              <w:t>с</w:t>
            </w:r>
          </w:p>
          <w:p w:rsidR="00530322" w:rsidRDefault="00530322" w:rsidP="00D6231B">
            <w:pPr>
              <w:pStyle w:val="TableParagraph"/>
              <w:spacing w:line="180" w:lineRule="exact"/>
              <w:ind w:left="240"/>
            </w:pPr>
            <w:r>
              <w:rPr>
                <w:spacing w:val="-2"/>
              </w:rPr>
              <w:t>окружающими</w:t>
            </w:r>
          </w:p>
        </w:tc>
        <w:tc>
          <w:tcPr>
            <w:tcW w:w="992" w:type="dxa"/>
          </w:tcPr>
          <w:p w:rsidR="00530322" w:rsidRDefault="00530322" w:rsidP="00D6231B">
            <w:pPr>
              <w:pStyle w:val="TableParagraph"/>
              <w:spacing w:before="205"/>
              <w:ind w:left="200"/>
              <w:jc w:val="center"/>
            </w:pPr>
            <w:r>
              <w:rPr>
                <w:spacing w:val="-10"/>
              </w:rPr>
              <w:t>4</w:t>
            </w:r>
          </w:p>
        </w:tc>
        <w:tc>
          <w:tcPr>
            <w:tcW w:w="1134" w:type="dxa"/>
          </w:tcPr>
          <w:p w:rsidR="00530322" w:rsidRDefault="00530322" w:rsidP="00D6231B">
            <w:pPr>
              <w:pStyle w:val="TableParagraph"/>
              <w:spacing w:before="205"/>
              <w:ind w:left="956"/>
            </w:pPr>
            <w:r>
              <w:rPr>
                <w:spacing w:val="-10"/>
              </w:rPr>
              <w:t>0</w:t>
            </w:r>
          </w:p>
        </w:tc>
        <w:tc>
          <w:tcPr>
            <w:tcW w:w="1417" w:type="dxa"/>
          </w:tcPr>
          <w:p w:rsidR="00530322" w:rsidRDefault="00530322" w:rsidP="00D6231B">
            <w:pPr>
              <w:pStyle w:val="TableParagraph"/>
              <w:spacing w:before="205"/>
              <w:ind w:right="779"/>
              <w:jc w:val="right"/>
            </w:pPr>
            <w:r>
              <w:rPr>
                <w:spacing w:val="-10"/>
              </w:rPr>
              <w:t>0</w:t>
            </w:r>
          </w:p>
        </w:tc>
        <w:tc>
          <w:tcPr>
            <w:tcW w:w="1848" w:type="dxa"/>
          </w:tcPr>
          <w:p w:rsidR="00530322" w:rsidRPr="00A71068" w:rsidRDefault="00545E95" w:rsidP="00D6231B">
            <w:pPr>
              <w:pStyle w:val="TableParagraph"/>
              <w:spacing w:before="92"/>
              <w:ind w:left="238"/>
            </w:pPr>
            <w:hyperlink r:id="rId42">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43">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9"/>
        </w:trPr>
        <w:tc>
          <w:tcPr>
            <w:tcW w:w="4170" w:type="dxa"/>
            <w:gridSpan w:val="2"/>
          </w:tcPr>
          <w:p w:rsidR="00530322" w:rsidRDefault="00530322" w:rsidP="00D6231B">
            <w:pPr>
              <w:pStyle w:val="TableParagraph"/>
              <w:spacing w:before="40"/>
              <w:ind w:left="237"/>
            </w:pPr>
            <w:r>
              <w:t xml:space="preserve">Итого по </w:t>
            </w:r>
            <w:r>
              <w:rPr>
                <w:spacing w:val="-2"/>
              </w:rPr>
              <w:t>разделу</w:t>
            </w:r>
          </w:p>
        </w:tc>
        <w:tc>
          <w:tcPr>
            <w:tcW w:w="992" w:type="dxa"/>
          </w:tcPr>
          <w:p w:rsidR="00530322" w:rsidRDefault="00530322" w:rsidP="00D6231B">
            <w:pPr>
              <w:pStyle w:val="TableParagraph"/>
              <w:spacing w:before="40"/>
              <w:ind w:left="200"/>
              <w:jc w:val="center"/>
            </w:pPr>
            <w:r>
              <w:rPr>
                <w:spacing w:val="-10"/>
              </w:rPr>
              <w:t>4</w:t>
            </w:r>
          </w:p>
        </w:tc>
        <w:tc>
          <w:tcPr>
            <w:tcW w:w="1134" w:type="dxa"/>
            <w:tcBorders>
              <w:right w:val="single" w:sz="4" w:space="0" w:color="000000"/>
            </w:tcBorders>
          </w:tcPr>
          <w:p w:rsidR="00530322" w:rsidRDefault="00530322" w:rsidP="00D6231B">
            <w:pPr>
              <w:pStyle w:val="TableParagraph"/>
              <w:spacing w:before="44"/>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4"/>
              <w:ind w:right="890"/>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21"/>
        </w:trPr>
        <w:tc>
          <w:tcPr>
            <w:tcW w:w="9561" w:type="dxa"/>
            <w:gridSpan w:val="6"/>
          </w:tcPr>
          <w:p w:rsidR="00530322" w:rsidRDefault="00530322" w:rsidP="00D6231B">
            <w:pPr>
              <w:pStyle w:val="TableParagraph"/>
              <w:spacing w:before="46"/>
              <w:ind w:left="100"/>
              <w:rPr>
                <w:b/>
              </w:rPr>
            </w:pPr>
            <w:r>
              <w:rPr>
                <w:b/>
              </w:rPr>
              <w:t xml:space="preserve">Раздел 2.Модуль"БЕЗОПАСНОСТЬ В </w:t>
            </w:r>
            <w:r>
              <w:rPr>
                <w:b/>
                <w:spacing w:val="-2"/>
              </w:rPr>
              <w:t>БЫТУ"</w:t>
            </w:r>
          </w:p>
        </w:tc>
      </w:tr>
      <w:tr w:rsidR="00530322" w:rsidRPr="003E4605" w:rsidTr="00D6231B">
        <w:trPr>
          <w:trHeight w:val="479"/>
        </w:trPr>
        <w:tc>
          <w:tcPr>
            <w:tcW w:w="686" w:type="dxa"/>
          </w:tcPr>
          <w:p w:rsidR="00530322" w:rsidRDefault="00530322" w:rsidP="00D6231B">
            <w:pPr>
              <w:pStyle w:val="TableParagraph"/>
              <w:spacing w:before="145"/>
              <w:ind w:left="100"/>
            </w:pPr>
            <w:r>
              <w:rPr>
                <w:spacing w:val="-5"/>
              </w:rPr>
              <w:t>2.1</w:t>
            </w:r>
          </w:p>
        </w:tc>
        <w:tc>
          <w:tcPr>
            <w:tcW w:w="3484" w:type="dxa"/>
          </w:tcPr>
          <w:p w:rsidR="00530322" w:rsidRDefault="00530322" w:rsidP="00D6231B">
            <w:pPr>
              <w:pStyle w:val="TableParagraph"/>
              <w:spacing w:before="75"/>
              <w:ind w:left="103"/>
            </w:pPr>
            <w:r>
              <w:t xml:space="preserve">Безопасность </w:t>
            </w:r>
            <w:r>
              <w:rPr>
                <w:spacing w:val="-10"/>
              </w:rPr>
              <w:t>в</w:t>
            </w:r>
          </w:p>
          <w:p w:rsidR="00530322" w:rsidRDefault="00530322" w:rsidP="00D6231B">
            <w:pPr>
              <w:pStyle w:val="TableParagraph"/>
              <w:spacing w:line="252" w:lineRule="exact"/>
              <w:ind w:left="103"/>
            </w:pPr>
            <w:r>
              <w:rPr>
                <w:spacing w:val="-2"/>
              </w:rPr>
              <w:t>повседневной жизни</w:t>
            </w:r>
          </w:p>
        </w:tc>
        <w:tc>
          <w:tcPr>
            <w:tcW w:w="992" w:type="dxa"/>
          </w:tcPr>
          <w:p w:rsidR="00530322" w:rsidRDefault="00530322" w:rsidP="00D6231B">
            <w:pPr>
              <w:pStyle w:val="TableParagraph"/>
              <w:spacing w:before="145"/>
              <w:ind w:left="200"/>
              <w:jc w:val="center"/>
            </w:pPr>
            <w:r>
              <w:rPr>
                <w:spacing w:val="-10"/>
              </w:rPr>
              <w:t>3</w:t>
            </w:r>
          </w:p>
        </w:tc>
        <w:tc>
          <w:tcPr>
            <w:tcW w:w="1134" w:type="dxa"/>
          </w:tcPr>
          <w:p w:rsidR="00530322" w:rsidRDefault="00530322" w:rsidP="00D6231B">
            <w:pPr>
              <w:pStyle w:val="TableParagraph"/>
              <w:spacing w:before="145"/>
              <w:ind w:left="956"/>
            </w:pPr>
            <w:r>
              <w:rPr>
                <w:spacing w:val="-10"/>
              </w:rPr>
              <w:t>0</w:t>
            </w:r>
          </w:p>
        </w:tc>
        <w:tc>
          <w:tcPr>
            <w:tcW w:w="1417" w:type="dxa"/>
          </w:tcPr>
          <w:p w:rsidR="00530322" w:rsidRDefault="00530322" w:rsidP="00D6231B">
            <w:pPr>
              <w:pStyle w:val="TableParagraph"/>
              <w:spacing w:before="145"/>
              <w:ind w:right="779"/>
              <w:jc w:val="right"/>
            </w:pPr>
            <w:r>
              <w:rPr>
                <w:spacing w:val="-10"/>
              </w:rPr>
              <w:t>0</w:t>
            </w:r>
          </w:p>
        </w:tc>
        <w:tc>
          <w:tcPr>
            <w:tcW w:w="1848" w:type="dxa"/>
          </w:tcPr>
          <w:p w:rsidR="00530322" w:rsidRPr="00A71068" w:rsidRDefault="00545E95" w:rsidP="00D6231B">
            <w:pPr>
              <w:pStyle w:val="TableParagraph"/>
              <w:spacing w:before="17"/>
              <w:ind w:left="238"/>
            </w:pPr>
            <w:hyperlink r:id="rId44">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45">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9"/>
        </w:trPr>
        <w:tc>
          <w:tcPr>
            <w:tcW w:w="4170" w:type="dxa"/>
            <w:gridSpan w:val="2"/>
          </w:tcPr>
          <w:p w:rsidR="00530322" w:rsidRDefault="00530322" w:rsidP="00D6231B">
            <w:pPr>
              <w:pStyle w:val="TableParagraph"/>
              <w:spacing w:before="41"/>
              <w:ind w:left="237"/>
            </w:pPr>
            <w:r>
              <w:t xml:space="preserve">Итого по </w:t>
            </w:r>
            <w:r>
              <w:rPr>
                <w:spacing w:val="-2"/>
              </w:rPr>
              <w:t>разделу</w:t>
            </w:r>
          </w:p>
        </w:tc>
        <w:tc>
          <w:tcPr>
            <w:tcW w:w="992" w:type="dxa"/>
          </w:tcPr>
          <w:p w:rsidR="00530322" w:rsidRDefault="00530322" w:rsidP="00D6231B">
            <w:pPr>
              <w:pStyle w:val="TableParagraph"/>
              <w:spacing w:before="41"/>
              <w:ind w:left="200"/>
              <w:jc w:val="center"/>
            </w:pPr>
            <w:r>
              <w:rPr>
                <w:spacing w:val="-10"/>
              </w:rPr>
              <w:t>3</w:t>
            </w:r>
          </w:p>
        </w:tc>
        <w:tc>
          <w:tcPr>
            <w:tcW w:w="1134" w:type="dxa"/>
            <w:tcBorders>
              <w:right w:val="single" w:sz="4" w:space="0" w:color="000000"/>
            </w:tcBorders>
          </w:tcPr>
          <w:p w:rsidR="00530322" w:rsidRDefault="00530322" w:rsidP="00D6231B">
            <w:pPr>
              <w:pStyle w:val="TableParagraph"/>
              <w:spacing w:before="46" w:line="252" w:lineRule="exact"/>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6" w:line="252" w:lineRule="exact"/>
              <w:ind w:right="890"/>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23"/>
        </w:trPr>
        <w:tc>
          <w:tcPr>
            <w:tcW w:w="9561" w:type="dxa"/>
            <w:gridSpan w:val="6"/>
          </w:tcPr>
          <w:p w:rsidR="00530322" w:rsidRDefault="00530322" w:rsidP="00D6231B">
            <w:pPr>
              <w:pStyle w:val="TableParagraph"/>
              <w:spacing w:before="49"/>
              <w:ind w:left="237"/>
              <w:rPr>
                <w:b/>
              </w:rPr>
            </w:pPr>
            <w:r>
              <w:rPr>
                <w:b/>
              </w:rPr>
              <w:t xml:space="preserve">Раздел 3. Модуль "БЕЗОПАСНОСТЬ </w:t>
            </w:r>
            <w:proofErr w:type="gramStart"/>
            <w:r>
              <w:rPr>
                <w:b/>
              </w:rPr>
              <w:t xml:space="preserve">НА  </w:t>
            </w:r>
            <w:r>
              <w:rPr>
                <w:b/>
                <w:spacing w:val="-2"/>
              </w:rPr>
              <w:t>ТРАНСПОРТЕ</w:t>
            </w:r>
            <w:proofErr w:type="gramEnd"/>
            <w:r>
              <w:rPr>
                <w:b/>
                <w:spacing w:val="-2"/>
              </w:rPr>
              <w:t>"</w:t>
            </w:r>
          </w:p>
        </w:tc>
      </w:tr>
      <w:tr w:rsidR="00530322" w:rsidTr="00D6231B">
        <w:trPr>
          <w:trHeight w:val="837"/>
        </w:trPr>
        <w:tc>
          <w:tcPr>
            <w:tcW w:w="686" w:type="dxa"/>
          </w:tcPr>
          <w:p w:rsidR="00530322" w:rsidRDefault="00530322" w:rsidP="00D6231B">
            <w:pPr>
              <w:pStyle w:val="TableParagraph"/>
              <w:spacing w:before="235"/>
              <w:rPr>
                <w:b/>
              </w:rPr>
            </w:pPr>
          </w:p>
          <w:p w:rsidR="00530322" w:rsidRDefault="00530322" w:rsidP="00D6231B">
            <w:pPr>
              <w:pStyle w:val="TableParagraph"/>
              <w:ind w:left="100"/>
            </w:pPr>
            <w:r>
              <w:rPr>
                <w:spacing w:val="-5"/>
              </w:rPr>
              <w:t>3.1</w:t>
            </w:r>
          </w:p>
        </w:tc>
        <w:tc>
          <w:tcPr>
            <w:tcW w:w="3484" w:type="dxa"/>
          </w:tcPr>
          <w:p w:rsidR="00530322" w:rsidRDefault="00530322" w:rsidP="00D6231B">
            <w:pPr>
              <w:pStyle w:val="TableParagraph"/>
              <w:spacing w:before="27"/>
              <w:ind w:left="240" w:right="490"/>
            </w:pPr>
            <w:r>
              <w:rPr>
                <w:spacing w:val="-2"/>
              </w:rPr>
              <w:t>Безопасност</w:t>
            </w:r>
            <w:r>
              <w:t xml:space="preserve">ь в </w:t>
            </w:r>
            <w:r>
              <w:rPr>
                <w:spacing w:val="-2"/>
              </w:rPr>
              <w:t>ситуациях,</w:t>
            </w:r>
          </w:p>
          <w:p w:rsidR="00530322" w:rsidRDefault="00530322" w:rsidP="00D6231B">
            <w:pPr>
              <w:pStyle w:val="TableParagraph"/>
              <w:spacing w:before="2"/>
              <w:ind w:left="240"/>
            </w:pPr>
            <w:r>
              <w:t xml:space="preserve">связанных с </w:t>
            </w:r>
            <w:r>
              <w:rPr>
                <w:spacing w:val="-2"/>
              </w:rPr>
              <w:t>железнодорожн</w:t>
            </w:r>
            <w:r>
              <w:t xml:space="preserve">ым </w:t>
            </w:r>
            <w:r>
              <w:rPr>
                <w:spacing w:val="-2"/>
              </w:rPr>
              <w:t>транспортом</w:t>
            </w:r>
          </w:p>
          <w:p w:rsidR="00530322" w:rsidRDefault="00530322" w:rsidP="00D6231B">
            <w:pPr>
              <w:pStyle w:val="TableParagraph"/>
              <w:spacing w:before="14" w:line="208" w:lineRule="exact"/>
              <w:ind w:left="240" w:right="103"/>
            </w:pPr>
            <w:r>
              <w:rPr>
                <w:spacing w:val="-10"/>
              </w:rPr>
              <w:t xml:space="preserve">и </w:t>
            </w:r>
            <w:r>
              <w:rPr>
                <w:spacing w:val="-4"/>
              </w:rPr>
              <w:t>метрополитеном</w:t>
            </w:r>
          </w:p>
        </w:tc>
        <w:tc>
          <w:tcPr>
            <w:tcW w:w="992" w:type="dxa"/>
          </w:tcPr>
          <w:p w:rsidR="00530322" w:rsidRDefault="00530322" w:rsidP="00D6231B">
            <w:pPr>
              <w:pStyle w:val="TableParagraph"/>
              <w:spacing w:before="235"/>
              <w:rPr>
                <w:b/>
              </w:rPr>
            </w:pPr>
          </w:p>
          <w:p w:rsidR="00530322" w:rsidRDefault="00530322" w:rsidP="00D6231B">
            <w:pPr>
              <w:pStyle w:val="TableParagraph"/>
              <w:ind w:left="200" w:right="53"/>
              <w:jc w:val="center"/>
            </w:pPr>
            <w:r>
              <w:rPr>
                <w:spacing w:val="-10"/>
              </w:rPr>
              <w:t>2</w:t>
            </w:r>
          </w:p>
        </w:tc>
        <w:tc>
          <w:tcPr>
            <w:tcW w:w="1134" w:type="dxa"/>
          </w:tcPr>
          <w:p w:rsidR="00530322" w:rsidRDefault="00530322" w:rsidP="00D6231B">
            <w:pPr>
              <w:pStyle w:val="TableParagraph"/>
              <w:spacing w:before="235"/>
              <w:rPr>
                <w:b/>
              </w:rPr>
            </w:pPr>
          </w:p>
          <w:p w:rsidR="00530322" w:rsidRDefault="00530322" w:rsidP="00D6231B">
            <w:pPr>
              <w:pStyle w:val="TableParagraph"/>
              <w:ind w:left="929"/>
            </w:pPr>
            <w:r>
              <w:rPr>
                <w:spacing w:val="-10"/>
              </w:rPr>
              <w:t>0</w:t>
            </w:r>
          </w:p>
        </w:tc>
        <w:tc>
          <w:tcPr>
            <w:tcW w:w="1417" w:type="dxa"/>
            <w:tcBorders>
              <w:right w:val="single" w:sz="4" w:space="0" w:color="000000"/>
            </w:tcBorders>
          </w:tcPr>
          <w:p w:rsidR="00530322" w:rsidRDefault="00530322" w:rsidP="00D6231B">
            <w:pPr>
              <w:pStyle w:val="TableParagraph"/>
              <w:spacing w:before="235"/>
              <w:rPr>
                <w:b/>
              </w:rPr>
            </w:pPr>
          </w:p>
          <w:p w:rsidR="00530322" w:rsidRDefault="00530322" w:rsidP="00D6231B">
            <w:pPr>
              <w:pStyle w:val="TableParagraph"/>
              <w:ind w:right="827"/>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18"/>
        </w:trPr>
        <w:tc>
          <w:tcPr>
            <w:tcW w:w="4170" w:type="dxa"/>
            <w:gridSpan w:val="2"/>
          </w:tcPr>
          <w:p w:rsidR="00530322" w:rsidRDefault="00530322" w:rsidP="00D6231B">
            <w:pPr>
              <w:pStyle w:val="TableParagraph"/>
              <w:spacing w:before="41"/>
              <w:ind w:left="237"/>
            </w:pPr>
            <w:proofErr w:type="gramStart"/>
            <w:r>
              <w:t xml:space="preserve">Итого  </w:t>
            </w:r>
            <w:proofErr w:type="spellStart"/>
            <w:r>
              <w:t>по</w:t>
            </w:r>
            <w:r>
              <w:rPr>
                <w:spacing w:val="-2"/>
              </w:rPr>
              <w:t>разделу</w:t>
            </w:r>
            <w:proofErr w:type="spellEnd"/>
            <w:proofErr w:type="gramEnd"/>
          </w:p>
        </w:tc>
        <w:tc>
          <w:tcPr>
            <w:tcW w:w="992" w:type="dxa"/>
          </w:tcPr>
          <w:p w:rsidR="00530322" w:rsidRDefault="00530322" w:rsidP="00D6231B">
            <w:pPr>
              <w:pStyle w:val="TableParagraph"/>
              <w:spacing w:before="41"/>
              <w:ind w:left="200"/>
              <w:jc w:val="center"/>
            </w:pPr>
            <w:r>
              <w:rPr>
                <w:spacing w:val="-10"/>
              </w:rPr>
              <w:t>2</w:t>
            </w:r>
          </w:p>
        </w:tc>
        <w:tc>
          <w:tcPr>
            <w:tcW w:w="1134" w:type="dxa"/>
            <w:tcBorders>
              <w:right w:val="single" w:sz="4" w:space="0" w:color="000000"/>
            </w:tcBorders>
          </w:tcPr>
          <w:p w:rsidR="00530322" w:rsidRDefault="00530322" w:rsidP="00D6231B">
            <w:pPr>
              <w:pStyle w:val="TableParagraph"/>
              <w:spacing w:before="44"/>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4"/>
              <w:ind w:right="890"/>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599"/>
        </w:trPr>
        <w:tc>
          <w:tcPr>
            <w:tcW w:w="7713" w:type="dxa"/>
            <w:gridSpan w:val="5"/>
            <w:tcBorders>
              <w:right w:val="single" w:sz="4" w:space="0" w:color="000000"/>
            </w:tcBorders>
          </w:tcPr>
          <w:p w:rsidR="00530322" w:rsidRDefault="00530322" w:rsidP="00D6231B">
            <w:pPr>
              <w:pStyle w:val="TableParagraph"/>
              <w:spacing w:before="24" w:line="270" w:lineRule="atLeast"/>
              <w:ind w:left="237" w:right="75"/>
              <w:rPr>
                <w:b/>
              </w:rPr>
            </w:pPr>
            <w:r>
              <w:rPr>
                <w:b/>
              </w:rPr>
              <w:t>Раздел</w:t>
            </w:r>
            <w:proofErr w:type="gramStart"/>
            <w:r>
              <w:rPr>
                <w:b/>
              </w:rPr>
              <w:t>4 .Модуль</w:t>
            </w:r>
            <w:proofErr w:type="gramEnd"/>
            <w:r>
              <w:rPr>
                <w:b/>
              </w:rPr>
              <w:t xml:space="preserve"> "БЕЗОПАСНОСТЬ В ОБЩЕСТВЕННЫХ  МЕСТАХ "</w:t>
            </w:r>
          </w:p>
        </w:tc>
        <w:tc>
          <w:tcPr>
            <w:tcW w:w="1848" w:type="dxa"/>
            <w:tcBorders>
              <w:left w:val="single" w:sz="4" w:space="0" w:color="000000"/>
            </w:tcBorders>
          </w:tcPr>
          <w:p w:rsidR="00530322" w:rsidRDefault="00530322" w:rsidP="00D6231B">
            <w:pPr>
              <w:pStyle w:val="TableParagraph"/>
            </w:pPr>
          </w:p>
        </w:tc>
      </w:tr>
      <w:tr w:rsidR="00530322" w:rsidRPr="003E4605" w:rsidTr="00D6231B">
        <w:trPr>
          <w:trHeight w:val="596"/>
        </w:trPr>
        <w:tc>
          <w:tcPr>
            <w:tcW w:w="686" w:type="dxa"/>
          </w:tcPr>
          <w:p w:rsidR="00530322" w:rsidRDefault="00530322" w:rsidP="00D6231B">
            <w:pPr>
              <w:pStyle w:val="TableParagraph"/>
              <w:spacing w:before="200"/>
              <w:ind w:left="100"/>
            </w:pPr>
            <w:r>
              <w:rPr>
                <w:spacing w:val="-5"/>
              </w:rPr>
              <w:t>4.1</w:t>
            </w:r>
          </w:p>
        </w:tc>
        <w:tc>
          <w:tcPr>
            <w:tcW w:w="3484" w:type="dxa"/>
          </w:tcPr>
          <w:p w:rsidR="00530322" w:rsidRDefault="00530322" w:rsidP="00D6231B">
            <w:pPr>
              <w:pStyle w:val="TableParagraph"/>
              <w:tabs>
                <w:tab w:val="left" w:pos="1224"/>
              </w:tabs>
              <w:spacing w:before="20"/>
              <w:ind w:left="103" w:right="613" w:firstLine="43"/>
            </w:pPr>
            <w:r>
              <w:rPr>
                <w:spacing w:val="-2"/>
              </w:rPr>
              <w:t>Безопасност</w:t>
            </w:r>
            <w:r>
              <w:rPr>
                <w:spacing w:val="-10"/>
              </w:rPr>
              <w:t>ь</w:t>
            </w:r>
            <w:r>
              <w:tab/>
            </w:r>
            <w:r>
              <w:rPr>
                <w:spacing w:val="-10"/>
              </w:rPr>
              <w:t>в</w:t>
            </w:r>
          </w:p>
          <w:p w:rsidR="00530322" w:rsidRDefault="00530322" w:rsidP="00D6231B">
            <w:pPr>
              <w:pStyle w:val="TableParagraph"/>
              <w:spacing w:line="251" w:lineRule="exact"/>
              <w:ind w:left="103"/>
            </w:pPr>
            <w:proofErr w:type="gramStart"/>
            <w:r>
              <w:rPr>
                <w:spacing w:val="-2"/>
              </w:rPr>
              <w:t>криминогенн</w:t>
            </w:r>
            <w:r>
              <w:rPr>
                <w:spacing w:val="-6"/>
              </w:rPr>
              <w:t xml:space="preserve">ых  </w:t>
            </w:r>
            <w:r>
              <w:rPr>
                <w:spacing w:val="-4"/>
              </w:rPr>
              <w:t>ситуациях</w:t>
            </w:r>
            <w:proofErr w:type="gramEnd"/>
          </w:p>
        </w:tc>
        <w:tc>
          <w:tcPr>
            <w:tcW w:w="992" w:type="dxa"/>
          </w:tcPr>
          <w:p w:rsidR="00530322" w:rsidRDefault="00530322" w:rsidP="00D6231B">
            <w:pPr>
              <w:pStyle w:val="TableParagraph"/>
              <w:spacing w:before="200"/>
              <w:ind w:left="200"/>
              <w:jc w:val="center"/>
            </w:pPr>
            <w:r>
              <w:rPr>
                <w:spacing w:val="-10"/>
              </w:rPr>
              <w:t>2</w:t>
            </w:r>
          </w:p>
        </w:tc>
        <w:tc>
          <w:tcPr>
            <w:tcW w:w="1134" w:type="dxa"/>
          </w:tcPr>
          <w:p w:rsidR="00530322" w:rsidRDefault="00530322" w:rsidP="00D6231B">
            <w:pPr>
              <w:pStyle w:val="TableParagraph"/>
              <w:spacing w:before="200"/>
              <w:ind w:left="956"/>
            </w:pPr>
            <w:r>
              <w:rPr>
                <w:spacing w:val="-10"/>
              </w:rPr>
              <w:t>0</w:t>
            </w:r>
          </w:p>
        </w:tc>
        <w:tc>
          <w:tcPr>
            <w:tcW w:w="1417" w:type="dxa"/>
          </w:tcPr>
          <w:p w:rsidR="00530322" w:rsidRDefault="00530322" w:rsidP="00D6231B">
            <w:pPr>
              <w:pStyle w:val="TableParagraph"/>
              <w:spacing w:before="200"/>
              <w:ind w:right="779"/>
              <w:jc w:val="right"/>
            </w:pPr>
            <w:r>
              <w:rPr>
                <w:spacing w:val="-10"/>
              </w:rPr>
              <w:t>0</w:t>
            </w:r>
          </w:p>
        </w:tc>
        <w:tc>
          <w:tcPr>
            <w:tcW w:w="1848" w:type="dxa"/>
          </w:tcPr>
          <w:p w:rsidR="00530322" w:rsidRPr="00A71068" w:rsidRDefault="00545E95" w:rsidP="00D6231B">
            <w:pPr>
              <w:pStyle w:val="TableParagraph"/>
              <w:spacing w:before="92"/>
              <w:ind w:left="238"/>
            </w:pPr>
            <w:hyperlink r:id="rId46">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47">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6"/>
        </w:trPr>
        <w:tc>
          <w:tcPr>
            <w:tcW w:w="4170" w:type="dxa"/>
            <w:gridSpan w:val="2"/>
          </w:tcPr>
          <w:p w:rsidR="00530322" w:rsidRDefault="00530322" w:rsidP="00D6231B">
            <w:pPr>
              <w:pStyle w:val="TableParagraph"/>
              <w:spacing w:before="39"/>
              <w:ind w:left="237"/>
            </w:pPr>
            <w:r>
              <w:t xml:space="preserve">Итого по </w:t>
            </w:r>
            <w:r>
              <w:rPr>
                <w:spacing w:val="-2"/>
              </w:rPr>
              <w:t>разделу</w:t>
            </w:r>
          </w:p>
        </w:tc>
        <w:tc>
          <w:tcPr>
            <w:tcW w:w="992" w:type="dxa"/>
          </w:tcPr>
          <w:p w:rsidR="00530322" w:rsidRDefault="00530322" w:rsidP="00D6231B">
            <w:pPr>
              <w:pStyle w:val="TableParagraph"/>
              <w:spacing w:before="39"/>
              <w:ind w:left="200"/>
              <w:jc w:val="center"/>
            </w:pPr>
            <w:r>
              <w:rPr>
                <w:spacing w:val="-10"/>
              </w:rPr>
              <w:t>2</w:t>
            </w:r>
          </w:p>
        </w:tc>
        <w:tc>
          <w:tcPr>
            <w:tcW w:w="1134" w:type="dxa"/>
            <w:tcBorders>
              <w:right w:val="single" w:sz="4" w:space="0" w:color="000000"/>
            </w:tcBorders>
          </w:tcPr>
          <w:p w:rsidR="00530322" w:rsidRDefault="00530322" w:rsidP="00D6231B">
            <w:pPr>
              <w:pStyle w:val="TableParagraph"/>
              <w:spacing w:before="44" w:line="252" w:lineRule="exact"/>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4" w:line="252" w:lineRule="exact"/>
              <w:ind w:right="890"/>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600"/>
        </w:trPr>
        <w:tc>
          <w:tcPr>
            <w:tcW w:w="7713" w:type="dxa"/>
            <w:gridSpan w:val="5"/>
            <w:tcBorders>
              <w:right w:val="single" w:sz="4" w:space="0" w:color="000000"/>
            </w:tcBorders>
          </w:tcPr>
          <w:p w:rsidR="00530322" w:rsidRDefault="00530322" w:rsidP="00D6231B">
            <w:pPr>
              <w:pStyle w:val="TableParagraph"/>
              <w:spacing w:before="24" w:line="270" w:lineRule="atLeast"/>
              <w:ind w:left="237" w:right="75"/>
              <w:rPr>
                <w:b/>
              </w:rPr>
            </w:pPr>
            <w:r>
              <w:rPr>
                <w:b/>
              </w:rPr>
              <w:t>Раздел 5. Модуль "ОСНОВЫ ПРОТИВОДЕЙСТВИЯ ЭКСТРЕМИЗМУ И ТЕРРОРИЗМУ "</w:t>
            </w:r>
          </w:p>
        </w:tc>
        <w:tc>
          <w:tcPr>
            <w:tcW w:w="1848" w:type="dxa"/>
            <w:tcBorders>
              <w:left w:val="single" w:sz="4" w:space="0" w:color="000000"/>
            </w:tcBorders>
          </w:tcPr>
          <w:p w:rsidR="00530322" w:rsidRDefault="00530322" w:rsidP="00D6231B">
            <w:pPr>
              <w:pStyle w:val="TableParagraph"/>
            </w:pPr>
          </w:p>
        </w:tc>
      </w:tr>
      <w:tr w:rsidR="00530322" w:rsidRPr="003E4605" w:rsidTr="00D6231B">
        <w:trPr>
          <w:trHeight w:val="623"/>
        </w:trPr>
        <w:tc>
          <w:tcPr>
            <w:tcW w:w="686" w:type="dxa"/>
          </w:tcPr>
          <w:p w:rsidR="00530322" w:rsidRDefault="00530322" w:rsidP="00D6231B">
            <w:pPr>
              <w:pStyle w:val="TableParagraph"/>
              <w:spacing w:before="200"/>
              <w:ind w:left="100"/>
            </w:pPr>
            <w:r>
              <w:rPr>
                <w:spacing w:val="-5"/>
              </w:rPr>
              <w:t>5.1</w:t>
            </w:r>
          </w:p>
        </w:tc>
        <w:tc>
          <w:tcPr>
            <w:tcW w:w="3484" w:type="dxa"/>
          </w:tcPr>
          <w:p w:rsidR="00530322" w:rsidRDefault="00530322" w:rsidP="00D6231B">
            <w:pPr>
              <w:pStyle w:val="TableParagraph"/>
              <w:tabs>
                <w:tab w:val="left" w:pos="1010"/>
              </w:tabs>
              <w:spacing w:before="16" w:line="196" w:lineRule="auto"/>
              <w:ind w:left="240" w:right="100"/>
            </w:pPr>
            <w:r>
              <w:t xml:space="preserve">Терроризм — угроза обществу </w:t>
            </w:r>
            <w:proofErr w:type="spellStart"/>
            <w:r>
              <w:rPr>
                <w:spacing w:val="-10"/>
              </w:rPr>
              <w:t>и</w:t>
            </w:r>
            <w:r>
              <w:rPr>
                <w:spacing w:val="-2"/>
              </w:rPr>
              <w:t>каждому</w:t>
            </w:r>
            <w:proofErr w:type="spellEnd"/>
            <w:r>
              <w:rPr>
                <w:spacing w:val="-2"/>
              </w:rPr>
              <w:t xml:space="preserve"> человеку</w:t>
            </w:r>
          </w:p>
        </w:tc>
        <w:tc>
          <w:tcPr>
            <w:tcW w:w="992" w:type="dxa"/>
          </w:tcPr>
          <w:p w:rsidR="00530322" w:rsidRDefault="00530322" w:rsidP="00D6231B">
            <w:pPr>
              <w:pStyle w:val="TableParagraph"/>
              <w:spacing w:before="200"/>
              <w:ind w:left="200"/>
              <w:jc w:val="center"/>
            </w:pPr>
            <w:r>
              <w:rPr>
                <w:spacing w:val="-10"/>
              </w:rPr>
              <w:t>6</w:t>
            </w:r>
          </w:p>
        </w:tc>
        <w:tc>
          <w:tcPr>
            <w:tcW w:w="1134" w:type="dxa"/>
          </w:tcPr>
          <w:p w:rsidR="00530322" w:rsidRDefault="00530322" w:rsidP="00D6231B">
            <w:pPr>
              <w:pStyle w:val="TableParagraph"/>
              <w:spacing w:before="200"/>
              <w:ind w:left="956"/>
            </w:pPr>
            <w:r>
              <w:rPr>
                <w:spacing w:val="-10"/>
              </w:rPr>
              <w:t>0</w:t>
            </w:r>
          </w:p>
        </w:tc>
        <w:tc>
          <w:tcPr>
            <w:tcW w:w="1417" w:type="dxa"/>
          </w:tcPr>
          <w:p w:rsidR="00530322" w:rsidRDefault="00530322" w:rsidP="00D6231B">
            <w:pPr>
              <w:pStyle w:val="TableParagraph"/>
              <w:spacing w:before="200"/>
              <w:ind w:right="779"/>
              <w:jc w:val="right"/>
            </w:pPr>
            <w:r>
              <w:rPr>
                <w:spacing w:val="-10"/>
              </w:rPr>
              <w:t>0</w:t>
            </w:r>
          </w:p>
        </w:tc>
        <w:tc>
          <w:tcPr>
            <w:tcW w:w="1848" w:type="dxa"/>
          </w:tcPr>
          <w:p w:rsidR="00530322" w:rsidRPr="00A71068" w:rsidRDefault="00545E95" w:rsidP="00D6231B">
            <w:pPr>
              <w:pStyle w:val="TableParagraph"/>
              <w:spacing w:before="87"/>
              <w:ind w:left="238"/>
            </w:pPr>
            <w:hyperlink r:id="rId48">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49">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1"/>
        </w:trPr>
        <w:tc>
          <w:tcPr>
            <w:tcW w:w="4170" w:type="dxa"/>
            <w:gridSpan w:val="2"/>
          </w:tcPr>
          <w:p w:rsidR="00530322" w:rsidRDefault="00530322" w:rsidP="00D6231B">
            <w:pPr>
              <w:pStyle w:val="TableParagraph"/>
              <w:spacing w:before="44"/>
              <w:ind w:left="237"/>
            </w:pPr>
            <w:r>
              <w:t xml:space="preserve">Итого по </w:t>
            </w:r>
            <w:r>
              <w:rPr>
                <w:spacing w:val="-2"/>
              </w:rPr>
              <w:t>разделу</w:t>
            </w:r>
          </w:p>
        </w:tc>
        <w:tc>
          <w:tcPr>
            <w:tcW w:w="992" w:type="dxa"/>
          </w:tcPr>
          <w:p w:rsidR="00530322" w:rsidRDefault="00530322" w:rsidP="00D6231B">
            <w:pPr>
              <w:pStyle w:val="TableParagraph"/>
              <w:spacing w:before="44"/>
              <w:ind w:left="200"/>
              <w:jc w:val="center"/>
            </w:pPr>
            <w:r>
              <w:rPr>
                <w:spacing w:val="-10"/>
              </w:rPr>
              <w:t>6</w:t>
            </w:r>
          </w:p>
        </w:tc>
        <w:tc>
          <w:tcPr>
            <w:tcW w:w="1134" w:type="dxa"/>
            <w:tcBorders>
              <w:right w:val="single" w:sz="4" w:space="0" w:color="000000"/>
            </w:tcBorders>
          </w:tcPr>
          <w:p w:rsidR="00530322" w:rsidRDefault="00530322" w:rsidP="00D6231B">
            <w:pPr>
              <w:pStyle w:val="TableParagraph"/>
              <w:spacing w:before="49" w:line="252" w:lineRule="exact"/>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9" w:line="252" w:lineRule="exact"/>
              <w:ind w:right="890"/>
              <w:jc w:val="right"/>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18"/>
        </w:trPr>
        <w:tc>
          <w:tcPr>
            <w:tcW w:w="9561" w:type="dxa"/>
            <w:gridSpan w:val="6"/>
          </w:tcPr>
          <w:p w:rsidR="00530322" w:rsidRDefault="00530322" w:rsidP="00D6231B">
            <w:pPr>
              <w:pStyle w:val="TableParagraph"/>
              <w:spacing w:before="41"/>
              <w:ind w:left="237"/>
              <w:rPr>
                <w:b/>
              </w:rPr>
            </w:pPr>
            <w:r>
              <w:rPr>
                <w:b/>
              </w:rPr>
              <w:t>Раздел 6. Модуль "БЕЗОПАСНОСТЬ В ПРИРОДНОЙ СРЕДЕ</w:t>
            </w:r>
            <w:r>
              <w:rPr>
                <w:b/>
                <w:spacing w:val="-10"/>
              </w:rPr>
              <w:t>"</w:t>
            </w:r>
          </w:p>
        </w:tc>
      </w:tr>
      <w:tr w:rsidR="00530322" w:rsidRPr="003E4605" w:rsidTr="00D6231B">
        <w:trPr>
          <w:trHeight w:val="528"/>
        </w:trPr>
        <w:tc>
          <w:tcPr>
            <w:tcW w:w="686" w:type="dxa"/>
          </w:tcPr>
          <w:p w:rsidR="00530322" w:rsidRDefault="00530322" w:rsidP="00D6231B">
            <w:pPr>
              <w:pStyle w:val="TableParagraph"/>
              <w:spacing w:before="205"/>
              <w:ind w:left="100"/>
            </w:pPr>
            <w:r>
              <w:rPr>
                <w:spacing w:val="-5"/>
              </w:rPr>
              <w:t>6.1</w:t>
            </w:r>
          </w:p>
        </w:tc>
        <w:tc>
          <w:tcPr>
            <w:tcW w:w="3484" w:type="dxa"/>
          </w:tcPr>
          <w:p w:rsidR="00530322" w:rsidRDefault="00530322" w:rsidP="00D6231B">
            <w:pPr>
              <w:pStyle w:val="TableParagraph"/>
              <w:spacing w:before="63" w:line="204" w:lineRule="auto"/>
              <w:ind w:left="103"/>
            </w:pPr>
            <w:r>
              <w:rPr>
                <w:spacing w:val="-4"/>
              </w:rPr>
              <w:t xml:space="preserve">Чрезвычайные </w:t>
            </w:r>
            <w:r>
              <w:rPr>
                <w:spacing w:val="-2"/>
              </w:rPr>
              <w:t>ситуации</w:t>
            </w:r>
          </w:p>
          <w:p w:rsidR="00530322" w:rsidRDefault="00530322" w:rsidP="00D6231B">
            <w:pPr>
              <w:pStyle w:val="TableParagraph"/>
              <w:spacing w:line="204" w:lineRule="exact"/>
              <w:ind w:left="103"/>
            </w:pPr>
            <w:r>
              <w:rPr>
                <w:spacing w:val="-2"/>
              </w:rPr>
              <w:t>природного характера</w:t>
            </w:r>
          </w:p>
        </w:tc>
        <w:tc>
          <w:tcPr>
            <w:tcW w:w="992" w:type="dxa"/>
          </w:tcPr>
          <w:p w:rsidR="00530322" w:rsidRDefault="00530322" w:rsidP="00D6231B">
            <w:pPr>
              <w:pStyle w:val="TableParagraph"/>
              <w:spacing w:before="205"/>
              <w:ind w:left="200"/>
              <w:jc w:val="center"/>
            </w:pPr>
            <w:r>
              <w:rPr>
                <w:spacing w:val="-10"/>
              </w:rPr>
              <w:t>7</w:t>
            </w:r>
          </w:p>
        </w:tc>
        <w:tc>
          <w:tcPr>
            <w:tcW w:w="1134" w:type="dxa"/>
            <w:tcBorders>
              <w:right w:val="single" w:sz="4" w:space="0" w:color="000000"/>
            </w:tcBorders>
          </w:tcPr>
          <w:p w:rsidR="00530322" w:rsidRDefault="00530322" w:rsidP="00D6231B">
            <w:pPr>
              <w:pStyle w:val="TableParagraph"/>
              <w:spacing w:before="205"/>
              <w:ind w:left="956"/>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205"/>
              <w:ind w:right="775"/>
              <w:jc w:val="right"/>
            </w:pPr>
            <w:r>
              <w:rPr>
                <w:spacing w:val="-10"/>
              </w:rPr>
              <w:t>0</w:t>
            </w:r>
          </w:p>
        </w:tc>
        <w:tc>
          <w:tcPr>
            <w:tcW w:w="1848" w:type="dxa"/>
            <w:tcBorders>
              <w:left w:val="single" w:sz="4" w:space="0" w:color="000000"/>
            </w:tcBorders>
          </w:tcPr>
          <w:p w:rsidR="00530322" w:rsidRPr="00A71068" w:rsidRDefault="00545E95" w:rsidP="00D6231B">
            <w:pPr>
              <w:pStyle w:val="TableParagraph"/>
              <w:spacing w:before="92"/>
              <w:ind w:left="235"/>
            </w:pPr>
            <w:hyperlink r:id="rId50">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51">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RPr="003E4605" w:rsidTr="00D6231B">
        <w:trPr>
          <w:trHeight w:val="352"/>
        </w:trPr>
        <w:tc>
          <w:tcPr>
            <w:tcW w:w="686" w:type="dxa"/>
          </w:tcPr>
          <w:p w:rsidR="00530322" w:rsidRDefault="00530322" w:rsidP="00D6231B">
            <w:pPr>
              <w:pStyle w:val="TableParagraph"/>
              <w:spacing w:before="145"/>
              <w:ind w:left="100"/>
            </w:pPr>
            <w:r>
              <w:rPr>
                <w:spacing w:val="-5"/>
              </w:rPr>
              <w:t>6.2</w:t>
            </w:r>
          </w:p>
        </w:tc>
        <w:tc>
          <w:tcPr>
            <w:tcW w:w="3484" w:type="dxa"/>
          </w:tcPr>
          <w:p w:rsidR="00530322" w:rsidRDefault="00530322" w:rsidP="00D6231B">
            <w:pPr>
              <w:pStyle w:val="TableParagraph"/>
              <w:spacing w:before="169" w:line="252" w:lineRule="exact"/>
              <w:ind w:left="103" w:right="490"/>
            </w:pPr>
            <w:r>
              <w:rPr>
                <w:spacing w:val="-2"/>
              </w:rPr>
              <w:t>Природные пожары</w:t>
            </w:r>
          </w:p>
        </w:tc>
        <w:tc>
          <w:tcPr>
            <w:tcW w:w="992" w:type="dxa"/>
          </w:tcPr>
          <w:p w:rsidR="00530322" w:rsidRDefault="00530322" w:rsidP="00D6231B">
            <w:pPr>
              <w:pStyle w:val="TableParagraph"/>
              <w:spacing w:before="145"/>
              <w:ind w:left="200" w:right="53"/>
              <w:jc w:val="center"/>
            </w:pPr>
            <w:r>
              <w:rPr>
                <w:spacing w:val="-10"/>
              </w:rPr>
              <w:t>2</w:t>
            </w:r>
          </w:p>
        </w:tc>
        <w:tc>
          <w:tcPr>
            <w:tcW w:w="1134" w:type="dxa"/>
            <w:tcBorders>
              <w:right w:val="single" w:sz="4" w:space="0" w:color="000000"/>
            </w:tcBorders>
          </w:tcPr>
          <w:p w:rsidR="00530322" w:rsidRDefault="00530322" w:rsidP="00D6231B">
            <w:pPr>
              <w:pStyle w:val="TableParagraph"/>
              <w:spacing w:before="145"/>
              <w:ind w:left="929"/>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145"/>
              <w:ind w:right="825"/>
              <w:jc w:val="right"/>
            </w:pPr>
            <w:r>
              <w:rPr>
                <w:spacing w:val="-10"/>
              </w:rPr>
              <w:t>0</w:t>
            </w:r>
          </w:p>
        </w:tc>
        <w:tc>
          <w:tcPr>
            <w:tcW w:w="1848" w:type="dxa"/>
            <w:tcBorders>
              <w:left w:val="single" w:sz="4" w:space="0" w:color="000000"/>
            </w:tcBorders>
          </w:tcPr>
          <w:p w:rsidR="00530322" w:rsidRPr="00A71068" w:rsidRDefault="00545E95" w:rsidP="00D6231B">
            <w:pPr>
              <w:pStyle w:val="TableParagraph"/>
              <w:spacing w:before="22"/>
              <w:ind w:left="235"/>
            </w:pPr>
            <w:hyperlink r:id="rId52">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53">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3"/>
        </w:trPr>
        <w:tc>
          <w:tcPr>
            <w:tcW w:w="4170" w:type="dxa"/>
            <w:gridSpan w:val="2"/>
          </w:tcPr>
          <w:p w:rsidR="00530322" w:rsidRDefault="00530322" w:rsidP="00D6231B">
            <w:pPr>
              <w:pStyle w:val="TableParagraph"/>
              <w:spacing w:before="44"/>
              <w:ind w:left="237"/>
            </w:pPr>
            <w:r>
              <w:t xml:space="preserve">Итого по </w:t>
            </w:r>
            <w:r>
              <w:rPr>
                <w:spacing w:val="-2"/>
              </w:rPr>
              <w:t>разделу</w:t>
            </w:r>
          </w:p>
        </w:tc>
        <w:tc>
          <w:tcPr>
            <w:tcW w:w="992" w:type="dxa"/>
          </w:tcPr>
          <w:p w:rsidR="00530322" w:rsidRDefault="00530322" w:rsidP="00D6231B">
            <w:pPr>
              <w:pStyle w:val="TableParagraph"/>
              <w:spacing w:before="44"/>
              <w:ind w:right="313"/>
              <w:jc w:val="right"/>
            </w:pPr>
            <w:r>
              <w:rPr>
                <w:spacing w:val="-10"/>
              </w:rPr>
              <w:t>9</w:t>
            </w:r>
          </w:p>
        </w:tc>
        <w:tc>
          <w:tcPr>
            <w:tcW w:w="1134" w:type="dxa"/>
            <w:tcBorders>
              <w:right w:val="single" w:sz="4" w:space="0" w:color="000000"/>
            </w:tcBorders>
          </w:tcPr>
          <w:p w:rsidR="00530322" w:rsidRDefault="00530322" w:rsidP="00D6231B">
            <w:pPr>
              <w:pStyle w:val="TableParagraph"/>
              <w:spacing w:before="44"/>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4"/>
              <w:ind w:left="895"/>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19"/>
        </w:trPr>
        <w:tc>
          <w:tcPr>
            <w:tcW w:w="9561" w:type="dxa"/>
            <w:gridSpan w:val="6"/>
          </w:tcPr>
          <w:p w:rsidR="00530322" w:rsidRDefault="00530322" w:rsidP="00D6231B">
            <w:pPr>
              <w:pStyle w:val="TableParagraph"/>
              <w:spacing w:before="42"/>
              <w:ind w:left="100"/>
              <w:rPr>
                <w:b/>
              </w:rPr>
            </w:pPr>
            <w:r>
              <w:rPr>
                <w:b/>
              </w:rPr>
              <w:t>Раздел 7. Модуль "ЗДОРОВЬЕ И КАК ЕГО СОХРАНИТЬ</w:t>
            </w:r>
            <w:r>
              <w:rPr>
                <w:b/>
                <w:spacing w:val="-10"/>
              </w:rPr>
              <w:t>"</w:t>
            </w:r>
          </w:p>
        </w:tc>
      </w:tr>
      <w:tr w:rsidR="00530322" w:rsidRPr="003E4605" w:rsidTr="00D6231B">
        <w:trPr>
          <w:trHeight w:val="915"/>
        </w:trPr>
        <w:tc>
          <w:tcPr>
            <w:tcW w:w="686" w:type="dxa"/>
          </w:tcPr>
          <w:p w:rsidR="00530322" w:rsidRDefault="00530322" w:rsidP="00D6231B">
            <w:pPr>
              <w:pStyle w:val="TableParagraph"/>
              <w:spacing w:before="31"/>
              <w:rPr>
                <w:b/>
              </w:rPr>
            </w:pPr>
          </w:p>
          <w:p w:rsidR="00530322" w:rsidRDefault="00530322" w:rsidP="00D6231B">
            <w:pPr>
              <w:pStyle w:val="TableParagraph"/>
              <w:ind w:left="100"/>
            </w:pPr>
            <w:r>
              <w:rPr>
                <w:spacing w:val="-5"/>
              </w:rPr>
              <w:t>7.1</w:t>
            </w:r>
          </w:p>
        </w:tc>
        <w:tc>
          <w:tcPr>
            <w:tcW w:w="3484" w:type="dxa"/>
          </w:tcPr>
          <w:p w:rsidR="00530322" w:rsidRDefault="00530322" w:rsidP="00D6231B">
            <w:pPr>
              <w:pStyle w:val="TableParagraph"/>
              <w:spacing w:before="32"/>
              <w:ind w:left="240" w:right="346"/>
            </w:pPr>
            <w:r>
              <w:rPr>
                <w:spacing w:val="-4"/>
              </w:rPr>
              <w:t xml:space="preserve">Чрезвычайные </w:t>
            </w:r>
            <w:r>
              <w:rPr>
                <w:spacing w:val="-2"/>
              </w:rPr>
              <w:t xml:space="preserve">ситуации биолого- социального </w:t>
            </w:r>
            <w:r>
              <w:rPr>
                <w:spacing w:val="-4"/>
              </w:rPr>
              <w:t>происхождения</w:t>
            </w:r>
          </w:p>
        </w:tc>
        <w:tc>
          <w:tcPr>
            <w:tcW w:w="992" w:type="dxa"/>
          </w:tcPr>
          <w:p w:rsidR="00530322" w:rsidRDefault="00530322" w:rsidP="00D6231B">
            <w:pPr>
              <w:pStyle w:val="TableParagraph"/>
              <w:spacing w:before="31"/>
              <w:rPr>
                <w:b/>
              </w:rPr>
            </w:pPr>
          </w:p>
          <w:p w:rsidR="00530322" w:rsidRDefault="00530322" w:rsidP="00D6231B">
            <w:pPr>
              <w:pStyle w:val="TableParagraph"/>
              <w:ind w:right="313"/>
              <w:jc w:val="right"/>
            </w:pPr>
            <w:r>
              <w:rPr>
                <w:spacing w:val="-10"/>
              </w:rPr>
              <w:t>4</w:t>
            </w:r>
          </w:p>
        </w:tc>
        <w:tc>
          <w:tcPr>
            <w:tcW w:w="1134" w:type="dxa"/>
            <w:tcBorders>
              <w:right w:val="single" w:sz="4" w:space="0" w:color="000000"/>
            </w:tcBorders>
          </w:tcPr>
          <w:p w:rsidR="00530322" w:rsidRDefault="00530322" w:rsidP="00D6231B">
            <w:pPr>
              <w:pStyle w:val="TableParagraph"/>
              <w:spacing w:before="31"/>
              <w:rPr>
                <w:b/>
              </w:rPr>
            </w:pPr>
          </w:p>
          <w:p w:rsidR="00530322" w:rsidRDefault="00530322" w:rsidP="00D6231B">
            <w:pPr>
              <w:pStyle w:val="TableParagraph"/>
              <w:ind w:left="186"/>
              <w:jc w:val="center"/>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31"/>
              <w:rPr>
                <w:b/>
              </w:rPr>
            </w:pPr>
          </w:p>
          <w:p w:rsidR="00530322" w:rsidRDefault="00530322" w:rsidP="00D6231B">
            <w:pPr>
              <w:pStyle w:val="TableParagraph"/>
              <w:ind w:left="232"/>
              <w:jc w:val="center"/>
            </w:pPr>
            <w:r>
              <w:rPr>
                <w:spacing w:val="-10"/>
              </w:rPr>
              <w:t>0</w:t>
            </w:r>
          </w:p>
        </w:tc>
        <w:tc>
          <w:tcPr>
            <w:tcW w:w="1848" w:type="dxa"/>
            <w:tcBorders>
              <w:left w:val="single" w:sz="4" w:space="0" w:color="000000"/>
            </w:tcBorders>
          </w:tcPr>
          <w:p w:rsidR="00530322" w:rsidRPr="00A71068" w:rsidRDefault="00545E95" w:rsidP="00D6231B">
            <w:pPr>
              <w:pStyle w:val="TableParagraph"/>
              <w:spacing w:before="195"/>
              <w:ind w:left="234"/>
            </w:pPr>
            <w:hyperlink r:id="rId54">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55">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18"/>
        </w:trPr>
        <w:tc>
          <w:tcPr>
            <w:tcW w:w="4170" w:type="dxa"/>
            <w:gridSpan w:val="2"/>
          </w:tcPr>
          <w:p w:rsidR="00530322" w:rsidRDefault="00530322" w:rsidP="00D6231B">
            <w:pPr>
              <w:pStyle w:val="TableParagraph"/>
              <w:spacing w:before="39"/>
              <w:ind w:left="237"/>
            </w:pPr>
            <w:r>
              <w:t xml:space="preserve">Итого по </w:t>
            </w:r>
            <w:r>
              <w:rPr>
                <w:spacing w:val="-2"/>
              </w:rPr>
              <w:t>разделу</w:t>
            </w:r>
          </w:p>
        </w:tc>
        <w:tc>
          <w:tcPr>
            <w:tcW w:w="992" w:type="dxa"/>
          </w:tcPr>
          <w:p w:rsidR="00530322" w:rsidRDefault="00530322" w:rsidP="00D6231B">
            <w:pPr>
              <w:pStyle w:val="TableParagraph"/>
              <w:spacing w:before="39"/>
              <w:ind w:right="313"/>
              <w:jc w:val="right"/>
            </w:pPr>
            <w:r>
              <w:rPr>
                <w:spacing w:val="-10"/>
              </w:rPr>
              <w:t>4</w:t>
            </w:r>
          </w:p>
        </w:tc>
        <w:tc>
          <w:tcPr>
            <w:tcW w:w="1134" w:type="dxa"/>
            <w:tcBorders>
              <w:right w:val="single" w:sz="4" w:space="0" w:color="000000"/>
            </w:tcBorders>
          </w:tcPr>
          <w:p w:rsidR="00530322" w:rsidRDefault="00530322" w:rsidP="00D6231B">
            <w:pPr>
              <w:pStyle w:val="TableParagraph"/>
              <w:spacing w:before="44"/>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44"/>
              <w:ind w:left="895"/>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321"/>
        </w:trPr>
        <w:tc>
          <w:tcPr>
            <w:tcW w:w="9561" w:type="dxa"/>
            <w:gridSpan w:val="6"/>
          </w:tcPr>
          <w:p w:rsidR="00530322" w:rsidRDefault="00530322" w:rsidP="00D6231B">
            <w:pPr>
              <w:pStyle w:val="TableParagraph"/>
              <w:spacing w:before="46"/>
              <w:ind w:left="100"/>
              <w:rPr>
                <w:b/>
              </w:rPr>
            </w:pPr>
            <w:r>
              <w:rPr>
                <w:b/>
              </w:rPr>
              <w:t>Раздел 8 Модуль "ОСНОВЫ МЕДИЦИНСКИХ ЗНАНИЙ</w:t>
            </w:r>
            <w:r>
              <w:rPr>
                <w:b/>
                <w:spacing w:val="-10"/>
              </w:rPr>
              <w:t>"</w:t>
            </w:r>
          </w:p>
        </w:tc>
      </w:tr>
      <w:tr w:rsidR="00530322" w:rsidRPr="003E4605" w:rsidTr="00D6231B">
        <w:trPr>
          <w:trHeight w:val="590"/>
        </w:trPr>
        <w:tc>
          <w:tcPr>
            <w:tcW w:w="4170" w:type="dxa"/>
            <w:gridSpan w:val="2"/>
          </w:tcPr>
          <w:p w:rsidR="00530322" w:rsidRDefault="00530322" w:rsidP="00D6231B">
            <w:pPr>
              <w:pStyle w:val="TableParagraph"/>
              <w:spacing w:before="12" w:line="270" w:lineRule="atLeast"/>
              <w:ind w:left="237" w:right="444"/>
            </w:pPr>
            <w:proofErr w:type="gramStart"/>
            <w:r>
              <w:t>8.1  Первая</w:t>
            </w:r>
            <w:proofErr w:type="gramEnd"/>
            <w:r>
              <w:t xml:space="preserve"> помощь и правила ее</w:t>
            </w:r>
            <w:r>
              <w:rPr>
                <w:spacing w:val="-2"/>
              </w:rPr>
              <w:t xml:space="preserve"> оказания.</w:t>
            </w:r>
          </w:p>
        </w:tc>
        <w:tc>
          <w:tcPr>
            <w:tcW w:w="992" w:type="dxa"/>
          </w:tcPr>
          <w:p w:rsidR="00530322" w:rsidRDefault="00530322" w:rsidP="00D6231B">
            <w:pPr>
              <w:pStyle w:val="TableParagraph"/>
              <w:spacing w:before="169"/>
              <w:ind w:right="340"/>
              <w:jc w:val="right"/>
            </w:pPr>
            <w:r>
              <w:rPr>
                <w:spacing w:val="-10"/>
              </w:rPr>
              <w:t>3</w:t>
            </w:r>
          </w:p>
        </w:tc>
        <w:tc>
          <w:tcPr>
            <w:tcW w:w="1134" w:type="dxa"/>
            <w:tcBorders>
              <w:right w:val="single" w:sz="4" w:space="0" w:color="000000"/>
            </w:tcBorders>
          </w:tcPr>
          <w:p w:rsidR="00530322" w:rsidRDefault="00530322" w:rsidP="00D6231B">
            <w:pPr>
              <w:pStyle w:val="TableParagraph"/>
              <w:spacing w:before="178"/>
              <w:ind w:left="865"/>
            </w:pPr>
            <w:r>
              <w:rPr>
                <w:spacing w:val="-10"/>
              </w:rPr>
              <w:t>0</w:t>
            </w:r>
          </w:p>
        </w:tc>
        <w:tc>
          <w:tcPr>
            <w:tcW w:w="1417" w:type="dxa"/>
            <w:tcBorders>
              <w:left w:val="single" w:sz="4" w:space="0" w:color="000000"/>
              <w:right w:val="single" w:sz="4" w:space="0" w:color="000000"/>
            </w:tcBorders>
          </w:tcPr>
          <w:p w:rsidR="00530322" w:rsidRDefault="00530322" w:rsidP="00D6231B">
            <w:pPr>
              <w:pStyle w:val="TableParagraph"/>
              <w:spacing w:before="178"/>
              <w:ind w:left="895"/>
            </w:pPr>
            <w:r>
              <w:rPr>
                <w:spacing w:val="-10"/>
              </w:rPr>
              <w:t>0</w:t>
            </w:r>
          </w:p>
        </w:tc>
        <w:tc>
          <w:tcPr>
            <w:tcW w:w="1848" w:type="dxa"/>
            <w:tcBorders>
              <w:left w:val="single" w:sz="4" w:space="0" w:color="000000"/>
            </w:tcBorders>
          </w:tcPr>
          <w:p w:rsidR="00530322" w:rsidRPr="00A71068" w:rsidRDefault="00545E95" w:rsidP="00D6231B">
            <w:pPr>
              <w:pStyle w:val="TableParagraph"/>
              <w:spacing w:before="56"/>
              <w:ind w:left="107"/>
            </w:pPr>
            <w:hyperlink r:id="rId56">
              <w:r w:rsidR="00530322" w:rsidRPr="004B60A6">
                <w:rPr>
                  <w:color w:val="0000FF"/>
                  <w:spacing w:val="-2"/>
                  <w:u w:val="single" w:color="0000FF"/>
                  <w:lang w:val="en-US"/>
                </w:rPr>
                <w:t>http</w:t>
              </w:r>
              <w:r w:rsidR="00530322" w:rsidRPr="00A71068">
                <w:rPr>
                  <w:color w:val="0000FF"/>
                  <w:spacing w:val="-2"/>
                  <w:u w:val="single" w:color="0000FF"/>
                </w:rPr>
                <w:t>://</w:t>
              </w:r>
              <w:r w:rsidR="00530322" w:rsidRPr="004B60A6">
                <w:rPr>
                  <w:color w:val="0000FF"/>
                  <w:spacing w:val="-2"/>
                  <w:u w:val="single" w:color="0000FF"/>
                  <w:lang w:val="en-US"/>
                </w:rPr>
                <w:t>school</w:t>
              </w:r>
              <w:r w:rsidR="00530322" w:rsidRPr="00A71068">
                <w:rPr>
                  <w:color w:val="0000FF"/>
                  <w:spacing w:val="-2"/>
                  <w:u w:val="single" w:color="0000FF"/>
                </w:rPr>
                <w:t>-</w:t>
              </w:r>
            </w:hyperlink>
            <w:hyperlink r:id="rId57">
              <w:r w:rsidR="00530322" w:rsidRPr="004B60A6">
                <w:rPr>
                  <w:color w:val="0000FF"/>
                  <w:spacing w:val="-4"/>
                  <w:u w:val="single" w:color="0000FF"/>
                  <w:lang w:val="en-US"/>
                </w:rPr>
                <w:t>collection</w:t>
              </w:r>
              <w:r w:rsidR="00530322" w:rsidRPr="00A71068">
                <w:rPr>
                  <w:color w:val="0000FF"/>
                  <w:spacing w:val="-4"/>
                  <w:u w:val="single" w:color="0000FF"/>
                </w:rPr>
                <w:t>.</w:t>
              </w:r>
              <w:proofErr w:type="spellStart"/>
              <w:r w:rsidR="00530322" w:rsidRPr="004B60A6">
                <w:rPr>
                  <w:color w:val="0000FF"/>
                  <w:spacing w:val="-4"/>
                  <w:u w:val="single" w:color="0000FF"/>
                  <w:lang w:val="en-US"/>
                </w:rPr>
                <w:t>edu</w:t>
              </w:r>
              <w:proofErr w:type="spellEnd"/>
              <w:r w:rsidR="00530322" w:rsidRPr="00A71068">
                <w:rPr>
                  <w:color w:val="0000FF"/>
                  <w:spacing w:val="-4"/>
                  <w:u w:val="single" w:color="0000FF"/>
                </w:rPr>
                <w:t>.</w:t>
              </w:r>
              <w:proofErr w:type="spellStart"/>
              <w:r w:rsidR="00530322" w:rsidRPr="004B60A6">
                <w:rPr>
                  <w:color w:val="0000FF"/>
                  <w:spacing w:val="-4"/>
                  <w:u w:val="single" w:color="0000FF"/>
                  <w:lang w:val="en-US"/>
                </w:rPr>
                <w:t>ru</w:t>
              </w:r>
              <w:proofErr w:type="spellEnd"/>
            </w:hyperlink>
          </w:p>
        </w:tc>
      </w:tr>
      <w:tr w:rsidR="00530322" w:rsidTr="00D6231B">
        <w:trPr>
          <w:trHeight w:val="322"/>
        </w:trPr>
        <w:tc>
          <w:tcPr>
            <w:tcW w:w="4170" w:type="dxa"/>
            <w:gridSpan w:val="2"/>
          </w:tcPr>
          <w:p w:rsidR="00530322" w:rsidRDefault="00530322" w:rsidP="00D6231B">
            <w:pPr>
              <w:pStyle w:val="TableParagraph"/>
              <w:spacing w:before="44"/>
              <w:ind w:left="237"/>
            </w:pPr>
            <w:r>
              <w:t xml:space="preserve">Итого по </w:t>
            </w:r>
            <w:r>
              <w:rPr>
                <w:spacing w:val="-2"/>
              </w:rPr>
              <w:t>разделу</w:t>
            </w:r>
          </w:p>
        </w:tc>
        <w:tc>
          <w:tcPr>
            <w:tcW w:w="992" w:type="dxa"/>
          </w:tcPr>
          <w:p w:rsidR="00530322" w:rsidRDefault="00530322" w:rsidP="00D6231B">
            <w:pPr>
              <w:pStyle w:val="TableParagraph"/>
              <w:spacing w:before="44"/>
              <w:ind w:left="479"/>
            </w:pPr>
            <w:r>
              <w:rPr>
                <w:spacing w:val="-10"/>
              </w:rPr>
              <w:t>3</w:t>
            </w:r>
          </w:p>
        </w:tc>
        <w:tc>
          <w:tcPr>
            <w:tcW w:w="1134" w:type="dxa"/>
          </w:tcPr>
          <w:p w:rsidR="00530322" w:rsidRDefault="00530322" w:rsidP="00D6231B">
            <w:pPr>
              <w:pStyle w:val="TableParagraph"/>
              <w:spacing w:before="44"/>
              <w:ind w:right="787"/>
              <w:jc w:val="right"/>
            </w:pPr>
            <w:r>
              <w:rPr>
                <w:spacing w:val="-10"/>
              </w:rPr>
              <w:t>0</w:t>
            </w:r>
          </w:p>
        </w:tc>
        <w:tc>
          <w:tcPr>
            <w:tcW w:w="1417" w:type="dxa"/>
            <w:tcBorders>
              <w:right w:val="single" w:sz="4" w:space="0" w:color="000000"/>
            </w:tcBorders>
          </w:tcPr>
          <w:p w:rsidR="00530322" w:rsidRDefault="00530322" w:rsidP="00D6231B">
            <w:pPr>
              <w:pStyle w:val="TableParagraph"/>
              <w:spacing w:before="44"/>
              <w:ind w:left="208" w:right="53"/>
              <w:jc w:val="center"/>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170"/>
        </w:trPr>
        <w:tc>
          <w:tcPr>
            <w:tcW w:w="4170" w:type="dxa"/>
            <w:gridSpan w:val="2"/>
          </w:tcPr>
          <w:p w:rsidR="00530322" w:rsidRDefault="00530322" w:rsidP="00D6231B">
            <w:pPr>
              <w:pStyle w:val="TableParagraph"/>
              <w:spacing w:before="34" w:line="254" w:lineRule="auto"/>
              <w:ind w:left="237"/>
            </w:pPr>
            <w:r>
              <w:rPr>
                <w:spacing w:val="-2"/>
              </w:rPr>
              <w:t>Итоговая контрольная работа.</w:t>
            </w:r>
          </w:p>
        </w:tc>
        <w:tc>
          <w:tcPr>
            <w:tcW w:w="992" w:type="dxa"/>
          </w:tcPr>
          <w:p w:rsidR="00530322" w:rsidRDefault="00530322" w:rsidP="00D6231B">
            <w:pPr>
              <w:pStyle w:val="TableParagraph"/>
              <w:spacing w:before="169"/>
              <w:ind w:left="479"/>
            </w:pPr>
            <w:r>
              <w:rPr>
                <w:spacing w:val="-10"/>
              </w:rPr>
              <w:t>1</w:t>
            </w:r>
          </w:p>
        </w:tc>
        <w:tc>
          <w:tcPr>
            <w:tcW w:w="1134" w:type="dxa"/>
          </w:tcPr>
          <w:p w:rsidR="00530322" w:rsidRDefault="00530322" w:rsidP="00D6231B">
            <w:pPr>
              <w:pStyle w:val="TableParagraph"/>
              <w:spacing w:before="169"/>
              <w:ind w:right="787"/>
              <w:jc w:val="right"/>
            </w:pPr>
            <w:r>
              <w:rPr>
                <w:spacing w:val="-10"/>
              </w:rPr>
              <w:t>1</w:t>
            </w:r>
          </w:p>
        </w:tc>
        <w:tc>
          <w:tcPr>
            <w:tcW w:w="1417" w:type="dxa"/>
            <w:tcBorders>
              <w:right w:val="single" w:sz="4" w:space="0" w:color="000000"/>
            </w:tcBorders>
          </w:tcPr>
          <w:p w:rsidR="00530322" w:rsidRDefault="00530322" w:rsidP="00D6231B">
            <w:pPr>
              <w:pStyle w:val="TableParagraph"/>
              <w:spacing w:before="169"/>
              <w:ind w:left="208" w:right="53"/>
              <w:jc w:val="center"/>
            </w:pPr>
            <w:r>
              <w:rPr>
                <w:spacing w:val="-10"/>
              </w:rPr>
              <w:t>0</w:t>
            </w:r>
          </w:p>
        </w:tc>
        <w:tc>
          <w:tcPr>
            <w:tcW w:w="1848" w:type="dxa"/>
            <w:tcBorders>
              <w:left w:val="single" w:sz="4" w:space="0" w:color="000000"/>
            </w:tcBorders>
          </w:tcPr>
          <w:p w:rsidR="00530322" w:rsidRDefault="00530322" w:rsidP="00D6231B">
            <w:pPr>
              <w:pStyle w:val="TableParagraph"/>
            </w:pPr>
          </w:p>
        </w:tc>
      </w:tr>
      <w:tr w:rsidR="00530322" w:rsidTr="00D6231B">
        <w:trPr>
          <w:trHeight w:val="139"/>
        </w:trPr>
        <w:tc>
          <w:tcPr>
            <w:tcW w:w="4170" w:type="dxa"/>
            <w:gridSpan w:val="2"/>
          </w:tcPr>
          <w:p w:rsidR="00530322" w:rsidRDefault="00530322" w:rsidP="00D6231B">
            <w:pPr>
              <w:pStyle w:val="TableParagraph"/>
              <w:spacing w:before="37" w:line="264" w:lineRule="auto"/>
              <w:ind w:left="237" w:right="221"/>
            </w:pPr>
            <w:r>
              <w:rPr>
                <w:spacing w:val="-2"/>
              </w:rPr>
              <w:t>ОБЩЕЕ К</w:t>
            </w:r>
            <w:r>
              <w:rPr>
                <w:spacing w:val="-4"/>
              </w:rPr>
              <w:t xml:space="preserve">ОЛИЧЕСТВО </w:t>
            </w:r>
            <w:r>
              <w:t>ЧАСОВ ПО</w:t>
            </w:r>
          </w:p>
          <w:p w:rsidR="00530322" w:rsidRDefault="00530322" w:rsidP="00D6231B">
            <w:pPr>
              <w:pStyle w:val="TableParagraph"/>
              <w:spacing w:line="249" w:lineRule="exact"/>
              <w:ind w:left="237"/>
            </w:pPr>
            <w:r>
              <w:rPr>
                <w:spacing w:val="-2"/>
              </w:rPr>
              <w:t>ПРОГРАММЕ</w:t>
            </w:r>
          </w:p>
        </w:tc>
        <w:tc>
          <w:tcPr>
            <w:tcW w:w="992" w:type="dxa"/>
          </w:tcPr>
          <w:p w:rsidR="00530322" w:rsidRDefault="00530322" w:rsidP="00D6231B">
            <w:pPr>
              <w:pStyle w:val="TableParagraph"/>
              <w:spacing w:before="167"/>
              <w:rPr>
                <w:b/>
              </w:rPr>
            </w:pPr>
          </w:p>
          <w:p w:rsidR="00530322" w:rsidRDefault="00530322" w:rsidP="00D6231B">
            <w:pPr>
              <w:pStyle w:val="TableParagraph"/>
              <w:spacing w:before="1"/>
              <w:ind w:left="446"/>
            </w:pPr>
            <w:r>
              <w:rPr>
                <w:spacing w:val="-5"/>
              </w:rPr>
              <w:t>34</w:t>
            </w:r>
          </w:p>
        </w:tc>
        <w:tc>
          <w:tcPr>
            <w:tcW w:w="1134" w:type="dxa"/>
          </w:tcPr>
          <w:p w:rsidR="00530322" w:rsidRDefault="00530322" w:rsidP="00D6231B">
            <w:pPr>
              <w:pStyle w:val="TableParagraph"/>
              <w:spacing w:before="167"/>
              <w:rPr>
                <w:b/>
              </w:rPr>
            </w:pPr>
          </w:p>
          <w:p w:rsidR="00530322" w:rsidRDefault="00530322" w:rsidP="00D6231B">
            <w:pPr>
              <w:pStyle w:val="TableParagraph"/>
              <w:spacing w:before="1"/>
              <w:ind w:right="758"/>
              <w:jc w:val="right"/>
            </w:pPr>
            <w:r>
              <w:rPr>
                <w:spacing w:val="-10"/>
              </w:rPr>
              <w:t>1</w:t>
            </w:r>
          </w:p>
        </w:tc>
        <w:tc>
          <w:tcPr>
            <w:tcW w:w="1417" w:type="dxa"/>
            <w:tcBorders>
              <w:right w:val="single" w:sz="4" w:space="0" w:color="000000"/>
            </w:tcBorders>
          </w:tcPr>
          <w:p w:rsidR="00530322" w:rsidRDefault="00530322" w:rsidP="00D6231B">
            <w:pPr>
              <w:pStyle w:val="TableParagraph"/>
              <w:spacing w:before="167"/>
              <w:rPr>
                <w:b/>
              </w:rPr>
            </w:pPr>
          </w:p>
          <w:p w:rsidR="00530322" w:rsidRDefault="00530322" w:rsidP="00D6231B">
            <w:pPr>
              <w:pStyle w:val="TableParagraph"/>
              <w:spacing w:before="1"/>
              <w:ind w:left="208"/>
              <w:jc w:val="center"/>
            </w:pPr>
            <w:r>
              <w:rPr>
                <w:spacing w:val="-10"/>
              </w:rPr>
              <w:t>0</w:t>
            </w:r>
          </w:p>
        </w:tc>
        <w:tc>
          <w:tcPr>
            <w:tcW w:w="1848" w:type="dxa"/>
            <w:tcBorders>
              <w:left w:val="single" w:sz="4" w:space="0" w:color="000000"/>
            </w:tcBorders>
          </w:tcPr>
          <w:p w:rsidR="00530322" w:rsidRDefault="00530322" w:rsidP="00D6231B">
            <w:pPr>
              <w:pStyle w:val="TableParagraph"/>
            </w:pPr>
          </w:p>
        </w:tc>
      </w:tr>
    </w:tbl>
    <w:p w:rsidR="00530322" w:rsidRDefault="00530322" w:rsidP="00530322">
      <w:pPr>
        <w:spacing w:before="78" w:after="6" w:line="429" w:lineRule="auto"/>
        <w:ind w:left="442" w:right="5956"/>
        <w:rPr>
          <w:b/>
        </w:rPr>
      </w:pPr>
    </w:p>
    <w:p w:rsidR="00530322" w:rsidRDefault="00530322" w:rsidP="00530322">
      <w:pPr>
        <w:spacing w:before="78" w:after="6" w:line="429" w:lineRule="auto"/>
        <w:ind w:left="442" w:right="696"/>
        <w:rPr>
          <w:b/>
        </w:rPr>
      </w:pPr>
      <w:r>
        <w:rPr>
          <w:b/>
        </w:rPr>
        <w:t xml:space="preserve">ПОУРОЧНОЕ   </w:t>
      </w:r>
      <w:proofErr w:type="gramStart"/>
      <w:r>
        <w:rPr>
          <w:b/>
        </w:rPr>
        <w:t>ПЛАНИРОВАНИЕ  5</w:t>
      </w:r>
      <w:proofErr w:type="gramEnd"/>
      <w:r>
        <w:rPr>
          <w:b/>
        </w:rPr>
        <w:t xml:space="preserve">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1275"/>
        <w:gridCol w:w="820"/>
        <w:gridCol w:w="824"/>
      </w:tblGrid>
      <w:tr w:rsidR="00530322" w:rsidRPr="0008418A" w:rsidTr="00D6231B">
        <w:trPr>
          <w:trHeight w:val="323"/>
        </w:trPr>
        <w:tc>
          <w:tcPr>
            <w:tcW w:w="769" w:type="dxa"/>
            <w:vMerge w:val="restart"/>
          </w:tcPr>
          <w:p w:rsidR="00530322" w:rsidRPr="0008418A" w:rsidRDefault="00530322" w:rsidP="00D6231B">
            <w:pPr>
              <w:pStyle w:val="TableParagraph"/>
              <w:spacing w:before="61"/>
              <w:ind w:left="237" w:right="307"/>
              <w:rPr>
                <w:b/>
                <w:sz w:val="18"/>
                <w:szCs w:val="18"/>
              </w:rPr>
            </w:pPr>
            <w:r w:rsidRPr="0008418A">
              <w:rPr>
                <w:b/>
                <w:spacing w:val="-10"/>
                <w:sz w:val="18"/>
                <w:szCs w:val="18"/>
              </w:rPr>
              <w:t xml:space="preserve">№ </w:t>
            </w:r>
            <w:r w:rsidRPr="0008418A">
              <w:rPr>
                <w:b/>
                <w:spacing w:val="-6"/>
                <w:sz w:val="18"/>
                <w:szCs w:val="18"/>
              </w:rPr>
              <w:t>п/п</w:t>
            </w:r>
          </w:p>
        </w:tc>
        <w:tc>
          <w:tcPr>
            <w:tcW w:w="5670" w:type="dxa"/>
            <w:vMerge w:val="restart"/>
          </w:tcPr>
          <w:p w:rsidR="00530322" w:rsidRPr="0008418A" w:rsidRDefault="00530322" w:rsidP="00D6231B">
            <w:pPr>
              <w:pStyle w:val="TableParagraph"/>
              <w:spacing w:before="197"/>
              <w:ind w:left="245"/>
              <w:rPr>
                <w:b/>
                <w:sz w:val="18"/>
                <w:szCs w:val="18"/>
              </w:rPr>
            </w:pPr>
            <w:r w:rsidRPr="0008418A">
              <w:rPr>
                <w:b/>
                <w:sz w:val="18"/>
                <w:szCs w:val="18"/>
              </w:rPr>
              <w:t>Тема</w:t>
            </w:r>
            <w:r w:rsidRPr="0008418A">
              <w:rPr>
                <w:b/>
                <w:spacing w:val="-2"/>
                <w:sz w:val="18"/>
                <w:szCs w:val="18"/>
              </w:rPr>
              <w:t xml:space="preserve"> урока</w:t>
            </w:r>
          </w:p>
        </w:tc>
        <w:tc>
          <w:tcPr>
            <w:tcW w:w="1275" w:type="dxa"/>
          </w:tcPr>
          <w:p w:rsidR="00530322" w:rsidRDefault="00530322" w:rsidP="00D6231B">
            <w:pPr>
              <w:pStyle w:val="TableParagraph"/>
              <w:spacing w:before="44"/>
              <w:ind w:left="106"/>
              <w:rPr>
                <w:b/>
                <w:spacing w:val="-2"/>
                <w:sz w:val="18"/>
                <w:szCs w:val="18"/>
              </w:rPr>
            </w:pPr>
            <w:r w:rsidRPr="0008418A">
              <w:rPr>
                <w:b/>
                <w:spacing w:val="-2"/>
                <w:sz w:val="18"/>
                <w:szCs w:val="18"/>
              </w:rPr>
              <w:t>Количество</w:t>
            </w:r>
          </w:p>
          <w:p w:rsidR="00530322" w:rsidRPr="0008418A" w:rsidRDefault="00530322" w:rsidP="00D6231B">
            <w:pPr>
              <w:pStyle w:val="TableParagraph"/>
              <w:spacing w:before="44"/>
              <w:ind w:left="106"/>
              <w:rPr>
                <w:b/>
                <w:sz w:val="18"/>
                <w:szCs w:val="18"/>
              </w:rPr>
            </w:pPr>
            <w:r w:rsidRPr="0008418A">
              <w:rPr>
                <w:b/>
                <w:spacing w:val="-4"/>
                <w:sz w:val="18"/>
                <w:szCs w:val="18"/>
              </w:rPr>
              <w:t>часов</w:t>
            </w:r>
          </w:p>
        </w:tc>
        <w:tc>
          <w:tcPr>
            <w:tcW w:w="1644" w:type="dxa"/>
            <w:gridSpan w:val="2"/>
            <w:tcBorders>
              <w:bottom w:val="single" w:sz="4" w:space="0" w:color="auto"/>
            </w:tcBorders>
          </w:tcPr>
          <w:p w:rsidR="00530322" w:rsidRPr="0008418A" w:rsidRDefault="00530322" w:rsidP="00D6231B">
            <w:pPr>
              <w:pStyle w:val="TableParagraph"/>
              <w:spacing w:before="61"/>
              <w:ind w:left="238" w:right="625"/>
              <w:rPr>
                <w:b/>
                <w:sz w:val="18"/>
                <w:szCs w:val="18"/>
              </w:rPr>
            </w:pPr>
            <w:r w:rsidRPr="0008418A">
              <w:rPr>
                <w:b/>
                <w:spacing w:val="-4"/>
                <w:sz w:val="18"/>
                <w:szCs w:val="18"/>
              </w:rPr>
              <w:t>Дата изучения</w:t>
            </w:r>
          </w:p>
        </w:tc>
      </w:tr>
      <w:tr w:rsidR="00530322" w:rsidRPr="0008418A" w:rsidTr="00D6231B">
        <w:trPr>
          <w:trHeight w:val="65"/>
        </w:trPr>
        <w:tc>
          <w:tcPr>
            <w:tcW w:w="769" w:type="dxa"/>
            <w:vMerge/>
            <w:tcBorders>
              <w:top w:val="nil"/>
            </w:tcBorders>
          </w:tcPr>
          <w:p w:rsidR="00530322" w:rsidRPr="0008418A" w:rsidRDefault="00530322" w:rsidP="00D6231B">
            <w:pPr>
              <w:rPr>
                <w:sz w:val="18"/>
                <w:szCs w:val="18"/>
              </w:rPr>
            </w:pPr>
          </w:p>
        </w:tc>
        <w:tc>
          <w:tcPr>
            <w:tcW w:w="5670" w:type="dxa"/>
            <w:vMerge/>
            <w:tcBorders>
              <w:top w:val="nil"/>
            </w:tcBorders>
          </w:tcPr>
          <w:p w:rsidR="00530322" w:rsidRPr="0008418A" w:rsidRDefault="00530322" w:rsidP="00D6231B">
            <w:pPr>
              <w:rPr>
                <w:sz w:val="18"/>
                <w:szCs w:val="18"/>
              </w:rPr>
            </w:pPr>
          </w:p>
        </w:tc>
        <w:tc>
          <w:tcPr>
            <w:tcW w:w="1275" w:type="dxa"/>
          </w:tcPr>
          <w:p w:rsidR="00530322" w:rsidRPr="0008418A" w:rsidRDefault="00530322" w:rsidP="00D6231B">
            <w:pPr>
              <w:pStyle w:val="TableParagraph"/>
              <w:spacing w:before="32"/>
              <w:ind w:left="240"/>
              <w:rPr>
                <w:b/>
                <w:sz w:val="18"/>
                <w:szCs w:val="18"/>
              </w:rPr>
            </w:pPr>
            <w:r w:rsidRPr="0008418A">
              <w:rPr>
                <w:b/>
                <w:spacing w:val="-2"/>
                <w:sz w:val="18"/>
                <w:szCs w:val="18"/>
              </w:rPr>
              <w:t>Всего</w:t>
            </w:r>
          </w:p>
        </w:tc>
        <w:tc>
          <w:tcPr>
            <w:tcW w:w="820" w:type="dxa"/>
            <w:tcBorders>
              <w:top w:val="single" w:sz="4" w:space="0" w:color="auto"/>
              <w:right w:val="single" w:sz="4" w:space="0" w:color="auto"/>
            </w:tcBorders>
          </w:tcPr>
          <w:p w:rsidR="00530322" w:rsidRPr="0008418A" w:rsidRDefault="00530322" w:rsidP="00D6231B">
            <w:pPr>
              <w:pStyle w:val="TableParagraph"/>
              <w:spacing w:before="61"/>
              <w:ind w:left="238" w:right="625"/>
              <w:rPr>
                <w:sz w:val="18"/>
                <w:szCs w:val="18"/>
              </w:rPr>
            </w:pPr>
          </w:p>
        </w:tc>
        <w:tc>
          <w:tcPr>
            <w:tcW w:w="824" w:type="dxa"/>
            <w:tcBorders>
              <w:top w:val="single" w:sz="4" w:space="0" w:color="auto"/>
              <w:left w:val="single" w:sz="4" w:space="0" w:color="auto"/>
            </w:tcBorders>
          </w:tcPr>
          <w:p w:rsidR="00530322" w:rsidRPr="0008418A" w:rsidRDefault="00530322" w:rsidP="00D6231B">
            <w:pPr>
              <w:pStyle w:val="TableParagraph"/>
              <w:spacing w:before="61"/>
              <w:ind w:left="238" w:right="625"/>
              <w:rPr>
                <w:sz w:val="18"/>
                <w:szCs w:val="18"/>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10"/>
                <w:sz w:val="24"/>
                <w:szCs w:val="24"/>
              </w:rPr>
              <w:t>1</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Опасностивжизни</w:t>
            </w:r>
            <w:r w:rsidRPr="003E4605">
              <w:rPr>
                <w:spacing w:val="-2"/>
                <w:sz w:val="24"/>
                <w:szCs w:val="24"/>
              </w:rPr>
              <w:t>человека</w:t>
            </w:r>
            <w:proofErr w:type="spellEnd"/>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527"/>
        </w:trPr>
        <w:tc>
          <w:tcPr>
            <w:tcW w:w="769" w:type="dxa"/>
          </w:tcPr>
          <w:p w:rsidR="00530322" w:rsidRPr="003E4605" w:rsidRDefault="00530322" w:rsidP="00D6231B">
            <w:pPr>
              <w:pStyle w:val="TableParagraph"/>
              <w:spacing w:before="116"/>
              <w:ind w:left="100"/>
              <w:rPr>
                <w:sz w:val="24"/>
                <w:szCs w:val="24"/>
              </w:rPr>
            </w:pPr>
            <w:r w:rsidRPr="003E4605">
              <w:rPr>
                <w:spacing w:val="-10"/>
                <w:sz w:val="24"/>
                <w:szCs w:val="24"/>
              </w:rPr>
              <w:t>2</w:t>
            </w:r>
          </w:p>
        </w:tc>
        <w:tc>
          <w:tcPr>
            <w:tcW w:w="5670" w:type="dxa"/>
          </w:tcPr>
          <w:p w:rsidR="00530322" w:rsidRPr="003E4605" w:rsidRDefault="00530322" w:rsidP="00D6231B">
            <w:pPr>
              <w:pStyle w:val="TableParagraph"/>
              <w:spacing w:before="2" w:line="250" w:lineRule="atLeast"/>
              <w:rPr>
                <w:sz w:val="24"/>
                <w:szCs w:val="24"/>
              </w:rPr>
            </w:pPr>
            <w:proofErr w:type="spellStart"/>
            <w:r w:rsidRPr="003E4605">
              <w:rPr>
                <w:sz w:val="24"/>
                <w:szCs w:val="24"/>
              </w:rPr>
              <w:t>Основныеправилабезопасногоповеденияв</w:t>
            </w:r>
            <w:proofErr w:type="spellEnd"/>
            <w:r w:rsidRPr="003E4605">
              <w:rPr>
                <w:sz w:val="24"/>
                <w:szCs w:val="24"/>
              </w:rPr>
              <w:t xml:space="preserve"> различных ситуациях.</w:t>
            </w:r>
          </w:p>
        </w:tc>
        <w:tc>
          <w:tcPr>
            <w:tcW w:w="1275" w:type="dxa"/>
          </w:tcPr>
          <w:p w:rsidR="00530322" w:rsidRPr="003E4605" w:rsidRDefault="00530322" w:rsidP="00D6231B">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3"/>
        </w:trPr>
        <w:tc>
          <w:tcPr>
            <w:tcW w:w="769" w:type="dxa"/>
          </w:tcPr>
          <w:p w:rsidR="00530322" w:rsidRPr="003E4605" w:rsidRDefault="00530322" w:rsidP="00D6231B">
            <w:pPr>
              <w:pStyle w:val="TableParagraph"/>
              <w:spacing w:before="44"/>
              <w:ind w:left="100"/>
              <w:rPr>
                <w:sz w:val="24"/>
                <w:szCs w:val="24"/>
              </w:rPr>
            </w:pPr>
            <w:r w:rsidRPr="003E4605">
              <w:rPr>
                <w:spacing w:val="-10"/>
                <w:sz w:val="24"/>
                <w:szCs w:val="24"/>
              </w:rPr>
              <w:t>3</w:t>
            </w:r>
          </w:p>
        </w:tc>
        <w:tc>
          <w:tcPr>
            <w:tcW w:w="5670" w:type="dxa"/>
          </w:tcPr>
          <w:p w:rsidR="00530322" w:rsidRPr="003E4605" w:rsidRDefault="00530322" w:rsidP="00D6231B">
            <w:pPr>
              <w:pStyle w:val="TableParagraph"/>
              <w:spacing w:before="29"/>
              <w:rPr>
                <w:sz w:val="24"/>
                <w:szCs w:val="24"/>
              </w:rPr>
            </w:pPr>
            <w:proofErr w:type="spellStart"/>
            <w:r w:rsidRPr="003E4605">
              <w:rPr>
                <w:spacing w:val="-2"/>
                <w:sz w:val="24"/>
                <w:szCs w:val="24"/>
              </w:rPr>
              <w:t>Разновидностичрезвычайныхситуаций</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6"/>
        </w:trPr>
        <w:tc>
          <w:tcPr>
            <w:tcW w:w="769" w:type="dxa"/>
          </w:tcPr>
          <w:p w:rsidR="00530322" w:rsidRPr="003E4605" w:rsidRDefault="00530322" w:rsidP="00D6231B">
            <w:pPr>
              <w:pStyle w:val="TableParagraph"/>
              <w:spacing w:before="39"/>
              <w:ind w:left="100"/>
              <w:rPr>
                <w:sz w:val="24"/>
                <w:szCs w:val="24"/>
              </w:rPr>
            </w:pPr>
            <w:r w:rsidRPr="003E4605">
              <w:rPr>
                <w:spacing w:val="-10"/>
                <w:sz w:val="24"/>
                <w:szCs w:val="24"/>
              </w:rPr>
              <w:t>4</w:t>
            </w:r>
          </w:p>
        </w:tc>
        <w:tc>
          <w:tcPr>
            <w:tcW w:w="5670" w:type="dxa"/>
          </w:tcPr>
          <w:p w:rsidR="00530322" w:rsidRPr="003E4605" w:rsidRDefault="00530322" w:rsidP="00D6231B">
            <w:pPr>
              <w:pStyle w:val="TableParagraph"/>
              <w:spacing w:before="25"/>
              <w:ind w:right="-15"/>
              <w:rPr>
                <w:sz w:val="24"/>
                <w:szCs w:val="24"/>
              </w:rPr>
            </w:pPr>
            <w:proofErr w:type="spellStart"/>
            <w:r w:rsidRPr="003E4605">
              <w:rPr>
                <w:sz w:val="24"/>
                <w:szCs w:val="24"/>
              </w:rPr>
              <w:t>Чтотакоездоровьеиздоровыйобраз</w:t>
            </w:r>
            <w:proofErr w:type="spellEnd"/>
            <w:r w:rsidRPr="003E4605">
              <w:rPr>
                <w:spacing w:val="-2"/>
                <w:sz w:val="24"/>
                <w:szCs w:val="24"/>
              </w:rPr>
              <w:t xml:space="preserve"> жизни.</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10"/>
                <w:sz w:val="24"/>
                <w:szCs w:val="24"/>
              </w:rPr>
              <w:t>5</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Каксохранить</w:t>
            </w:r>
            <w:r w:rsidRPr="003E4605">
              <w:rPr>
                <w:spacing w:val="-2"/>
                <w:sz w:val="24"/>
                <w:szCs w:val="24"/>
              </w:rPr>
              <w:t>здоровье</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39"/>
              <w:ind w:left="100"/>
              <w:rPr>
                <w:sz w:val="24"/>
                <w:szCs w:val="24"/>
              </w:rPr>
            </w:pPr>
            <w:r w:rsidRPr="003E4605">
              <w:rPr>
                <w:spacing w:val="-10"/>
                <w:sz w:val="24"/>
                <w:szCs w:val="24"/>
              </w:rPr>
              <w:t>6</w:t>
            </w:r>
          </w:p>
        </w:tc>
        <w:tc>
          <w:tcPr>
            <w:tcW w:w="5670" w:type="dxa"/>
          </w:tcPr>
          <w:p w:rsidR="00530322" w:rsidRPr="003E4605" w:rsidRDefault="00530322" w:rsidP="00D6231B">
            <w:pPr>
              <w:pStyle w:val="TableParagraph"/>
              <w:spacing w:before="25"/>
              <w:rPr>
                <w:sz w:val="24"/>
                <w:szCs w:val="24"/>
              </w:rPr>
            </w:pPr>
            <w:proofErr w:type="spellStart"/>
            <w:r w:rsidRPr="003E4605">
              <w:rPr>
                <w:sz w:val="24"/>
                <w:szCs w:val="24"/>
              </w:rPr>
              <w:t>Личная</w:t>
            </w:r>
            <w:r w:rsidRPr="003E4605">
              <w:rPr>
                <w:spacing w:val="-2"/>
                <w:sz w:val="24"/>
                <w:szCs w:val="24"/>
              </w:rPr>
              <w:t>гигиена</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4"/>
        </w:trPr>
        <w:tc>
          <w:tcPr>
            <w:tcW w:w="769" w:type="dxa"/>
          </w:tcPr>
          <w:p w:rsidR="00530322" w:rsidRPr="003E4605" w:rsidRDefault="00530322" w:rsidP="00D6231B">
            <w:pPr>
              <w:pStyle w:val="TableParagraph"/>
              <w:spacing w:before="44"/>
              <w:ind w:left="100"/>
              <w:rPr>
                <w:sz w:val="24"/>
                <w:szCs w:val="24"/>
              </w:rPr>
            </w:pPr>
            <w:r w:rsidRPr="003E4605">
              <w:rPr>
                <w:spacing w:val="-10"/>
                <w:sz w:val="24"/>
                <w:szCs w:val="24"/>
              </w:rPr>
              <w:t>7</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Предупреждениевредных</w:t>
            </w:r>
            <w:r w:rsidRPr="003E4605">
              <w:rPr>
                <w:spacing w:val="-2"/>
                <w:sz w:val="24"/>
                <w:szCs w:val="24"/>
              </w:rPr>
              <w:t>привычек</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8"/>
        </w:trPr>
        <w:tc>
          <w:tcPr>
            <w:tcW w:w="769" w:type="dxa"/>
          </w:tcPr>
          <w:p w:rsidR="00530322" w:rsidRPr="003E4605" w:rsidRDefault="00530322" w:rsidP="00D6231B">
            <w:pPr>
              <w:pStyle w:val="TableParagraph"/>
              <w:spacing w:before="39"/>
              <w:ind w:left="100"/>
              <w:rPr>
                <w:sz w:val="24"/>
                <w:szCs w:val="24"/>
              </w:rPr>
            </w:pPr>
            <w:r w:rsidRPr="003E4605">
              <w:rPr>
                <w:spacing w:val="-10"/>
                <w:sz w:val="24"/>
                <w:szCs w:val="24"/>
              </w:rPr>
              <w:t>8</w:t>
            </w:r>
          </w:p>
        </w:tc>
        <w:tc>
          <w:tcPr>
            <w:tcW w:w="5670" w:type="dxa"/>
          </w:tcPr>
          <w:p w:rsidR="00530322" w:rsidRPr="003E4605" w:rsidRDefault="00530322" w:rsidP="00D6231B">
            <w:pPr>
              <w:pStyle w:val="TableParagraph"/>
              <w:spacing w:before="25"/>
              <w:rPr>
                <w:sz w:val="24"/>
                <w:szCs w:val="24"/>
              </w:rPr>
            </w:pPr>
            <w:proofErr w:type="spellStart"/>
            <w:r w:rsidRPr="003E4605">
              <w:rPr>
                <w:sz w:val="24"/>
                <w:szCs w:val="24"/>
              </w:rPr>
              <w:t>Основныеправилаздоровогообраза</w:t>
            </w:r>
            <w:r w:rsidRPr="003E4605">
              <w:rPr>
                <w:spacing w:val="-2"/>
                <w:sz w:val="24"/>
                <w:szCs w:val="24"/>
              </w:rPr>
              <w:t>жизни</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10"/>
                <w:sz w:val="24"/>
                <w:szCs w:val="24"/>
              </w:rPr>
              <w:t>9</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Правилаповедениядля</w:t>
            </w:r>
            <w:r w:rsidRPr="003E4605">
              <w:rPr>
                <w:spacing w:val="-2"/>
                <w:sz w:val="24"/>
                <w:szCs w:val="24"/>
              </w:rPr>
              <w:t>пешеходов</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8"/>
        </w:trPr>
        <w:tc>
          <w:tcPr>
            <w:tcW w:w="769" w:type="dxa"/>
          </w:tcPr>
          <w:p w:rsidR="00530322" w:rsidRPr="003E4605" w:rsidRDefault="00530322" w:rsidP="00D6231B">
            <w:pPr>
              <w:pStyle w:val="TableParagraph"/>
              <w:spacing w:before="39"/>
              <w:ind w:left="100"/>
              <w:rPr>
                <w:sz w:val="24"/>
                <w:szCs w:val="24"/>
              </w:rPr>
            </w:pPr>
            <w:r w:rsidRPr="003E4605">
              <w:rPr>
                <w:spacing w:val="-5"/>
                <w:sz w:val="24"/>
                <w:szCs w:val="24"/>
              </w:rPr>
              <w:t>10</w:t>
            </w:r>
          </w:p>
        </w:tc>
        <w:tc>
          <w:tcPr>
            <w:tcW w:w="5670" w:type="dxa"/>
          </w:tcPr>
          <w:p w:rsidR="00530322" w:rsidRPr="003E4605" w:rsidRDefault="00530322" w:rsidP="00D6231B">
            <w:pPr>
              <w:pStyle w:val="TableParagraph"/>
              <w:spacing w:before="25"/>
              <w:rPr>
                <w:sz w:val="24"/>
                <w:szCs w:val="24"/>
              </w:rPr>
            </w:pPr>
            <w:proofErr w:type="spellStart"/>
            <w:r w:rsidRPr="003E4605">
              <w:rPr>
                <w:sz w:val="24"/>
                <w:szCs w:val="24"/>
              </w:rPr>
              <w:t>Правилаповедениядля</w:t>
            </w:r>
            <w:r w:rsidRPr="003E4605">
              <w:rPr>
                <w:spacing w:val="-2"/>
                <w:sz w:val="24"/>
                <w:szCs w:val="24"/>
              </w:rPr>
              <w:t>пассажиров</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11</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Есливыводитель</w:t>
            </w:r>
            <w:r w:rsidRPr="003E4605">
              <w:rPr>
                <w:spacing w:val="-2"/>
                <w:sz w:val="24"/>
                <w:szCs w:val="24"/>
              </w:rPr>
              <w:t>велосипеда</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39"/>
              <w:ind w:left="100"/>
              <w:rPr>
                <w:sz w:val="24"/>
                <w:szCs w:val="24"/>
              </w:rPr>
            </w:pPr>
            <w:r w:rsidRPr="003E4605">
              <w:rPr>
                <w:spacing w:val="-5"/>
                <w:sz w:val="24"/>
                <w:szCs w:val="24"/>
              </w:rPr>
              <w:t>12</w:t>
            </w:r>
          </w:p>
        </w:tc>
        <w:tc>
          <w:tcPr>
            <w:tcW w:w="5670" w:type="dxa"/>
          </w:tcPr>
          <w:p w:rsidR="00530322" w:rsidRPr="003E4605" w:rsidRDefault="00530322" w:rsidP="00D6231B">
            <w:pPr>
              <w:pStyle w:val="TableParagraph"/>
              <w:spacing w:before="25"/>
              <w:rPr>
                <w:sz w:val="24"/>
                <w:szCs w:val="24"/>
              </w:rPr>
            </w:pPr>
            <w:proofErr w:type="spellStart"/>
            <w:r w:rsidRPr="003E4605">
              <w:rPr>
                <w:sz w:val="24"/>
                <w:szCs w:val="24"/>
              </w:rPr>
              <w:t>Средаобитания</w:t>
            </w:r>
            <w:r w:rsidRPr="003E4605">
              <w:rPr>
                <w:spacing w:val="-2"/>
                <w:sz w:val="24"/>
                <w:szCs w:val="24"/>
              </w:rPr>
              <w:t>человека</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138"/>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13</w:t>
            </w:r>
          </w:p>
        </w:tc>
        <w:tc>
          <w:tcPr>
            <w:tcW w:w="5670" w:type="dxa"/>
          </w:tcPr>
          <w:p w:rsidR="00530322" w:rsidRPr="003E4605" w:rsidRDefault="00530322" w:rsidP="00D6231B">
            <w:pPr>
              <w:pStyle w:val="TableParagraph"/>
              <w:spacing w:before="18" w:line="252" w:lineRule="exact"/>
              <w:rPr>
                <w:sz w:val="24"/>
                <w:szCs w:val="24"/>
              </w:rPr>
            </w:pPr>
            <w:proofErr w:type="spellStart"/>
            <w:proofErr w:type="gramStart"/>
            <w:r w:rsidRPr="003E4605">
              <w:rPr>
                <w:sz w:val="24"/>
                <w:szCs w:val="24"/>
              </w:rPr>
              <w:t>Службы,которыевсегдаприходятна</w:t>
            </w:r>
            <w:proofErr w:type="spellEnd"/>
            <w:proofErr w:type="gramEnd"/>
            <w:r w:rsidRPr="003E4605">
              <w:rPr>
                <w:sz w:val="24"/>
                <w:szCs w:val="24"/>
              </w:rPr>
              <w:t xml:space="preserve"> </w:t>
            </w:r>
            <w:r w:rsidRPr="003E4605">
              <w:rPr>
                <w:spacing w:val="-2"/>
                <w:sz w:val="24"/>
                <w:szCs w:val="24"/>
              </w:rPr>
              <w:t>помощь.</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39"/>
              <w:ind w:left="100"/>
              <w:rPr>
                <w:sz w:val="24"/>
                <w:szCs w:val="24"/>
              </w:rPr>
            </w:pPr>
            <w:r w:rsidRPr="003E4605">
              <w:rPr>
                <w:spacing w:val="-5"/>
                <w:sz w:val="24"/>
                <w:szCs w:val="24"/>
              </w:rPr>
              <w:t>14</w:t>
            </w:r>
          </w:p>
        </w:tc>
        <w:tc>
          <w:tcPr>
            <w:tcW w:w="5670" w:type="dxa"/>
          </w:tcPr>
          <w:p w:rsidR="00530322" w:rsidRPr="003E4605" w:rsidRDefault="00530322" w:rsidP="00D6231B">
            <w:pPr>
              <w:pStyle w:val="TableParagraph"/>
              <w:spacing w:before="25"/>
              <w:rPr>
                <w:sz w:val="24"/>
                <w:szCs w:val="24"/>
              </w:rPr>
            </w:pPr>
            <w:proofErr w:type="spellStart"/>
            <w:r w:rsidRPr="003E4605">
              <w:rPr>
                <w:sz w:val="24"/>
                <w:szCs w:val="24"/>
              </w:rPr>
              <w:t>Основныеправилабезопасностина</w:t>
            </w:r>
            <w:r w:rsidRPr="003E4605">
              <w:rPr>
                <w:spacing w:val="-2"/>
                <w:sz w:val="24"/>
                <w:szCs w:val="24"/>
              </w:rPr>
              <w:t>улице</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15</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Безопасность</w:t>
            </w:r>
            <w:r w:rsidRPr="003E4605">
              <w:rPr>
                <w:spacing w:val="-4"/>
                <w:sz w:val="24"/>
                <w:szCs w:val="24"/>
              </w:rPr>
              <w:t>дома</w:t>
            </w:r>
            <w:proofErr w:type="spellEnd"/>
            <w:r w:rsidRPr="003E4605">
              <w:rPr>
                <w:spacing w:val="-4"/>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98"/>
        </w:trPr>
        <w:tc>
          <w:tcPr>
            <w:tcW w:w="769" w:type="dxa"/>
          </w:tcPr>
          <w:p w:rsidR="00530322" w:rsidRPr="003E4605" w:rsidRDefault="00530322" w:rsidP="00D6231B">
            <w:pPr>
              <w:pStyle w:val="TableParagraph"/>
              <w:spacing w:before="116"/>
              <w:ind w:left="100"/>
              <w:rPr>
                <w:sz w:val="24"/>
                <w:szCs w:val="24"/>
              </w:rPr>
            </w:pPr>
            <w:r w:rsidRPr="003E4605">
              <w:rPr>
                <w:spacing w:val="-5"/>
                <w:sz w:val="24"/>
                <w:szCs w:val="24"/>
              </w:rPr>
              <w:t>16</w:t>
            </w:r>
          </w:p>
        </w:tc>
        <w:tc>
          <w:tcPr>
            <w:tcW w:w="5670" w:type="dxa"/>
          </w:tcPr>
          <w:p w:rsidR="00530322" w:rsidRPr="003E4605" w:rsidRDefault="00530322" w:rsidP="00D6231B">
            <w:pPr>
              <w:pStyle w:val="TableParagraph"/>
              <w:spacing w:before="2" w:line="250" w:lineRule="atLeast"/>
              <w:rPr>
                <w:sz w:val="24"/>
                <w:szCs w:val="24"/>
              </w:rPr>
            </w:pPr>
            <w:proofErr w:type="spellStart"/>
            <w:r w:rsidRPr="003E4605">
              <w:rPr>
                <w:sz w:val="24"/>
                <w:szCs w:val="24"/>
              </w:rPr>
              <w:t>Безопасностьвподьездеинаигровой</w:t>
            </w:r>
            <w:proofErr w:type="spellEnd"/>
            <w:r w:rsidRPr="003E4605">
              <w:rPr>
                <w:sz w:val="24"/>
                <w:szCs w:val="24"/>
              </w:rPr>
              <w:t xml:space="preserve"> </w:t>
            </w:r>
            <w:r w:rsidRPr="003E4605">
              <w:rPr>
                <w:spacing w:val="-2"/>
                <w:sz w:val="24"/>
                <w:szCs w:val="24"/>
              </w:rPr>
              <w:t>площадке.</w:t>
            </w:r>
          </w:p>
        </w:tc>
        <w:tc>
          <w:tcPr>
            <w:tcW w:w="1275" w:type="dxa"/>
          </w:tcPr>
          <w:p w:rsidR="00530322" w:rsidRPr="003E4605" w:rsidRDefault="00530322" w:rsidP="00D6231B">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4"/>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17</w:t>
            </w:r>
          </w:p>
        </w:tc>
        <w:tc>
          <w:tcPr>
            <w:tcW w:w="5670" w:type="dxa"/>
          </w:tcPr>
          <w:p w:rsidR="00530322" w:rsidRPr="003E4605" w:rsidRDefault="00530322" w:rsidP="00D6231B">
            <w:pPr>
              <w:pStyle w:val="TableParagraph"/>
              <w:spacing w:before="30"/>
              <w:rPr>
                <w:sz w:val="24"/>
                <w:szCs w:val="24"/>
              </w:rPr>
            </w:pPr>
            <w:proofErr w:type="spellStart"/>
            <w:r w:rsidRPr="003E4605">
              <w:rPr>
                <w:sz w:val="24"/>
                <w:szCs w:val="24"/>
              </w:rPr>
              <w:t>Каквестисебяпри</w:t>
            </w:r>
            <w:r w:rsidRPr="003E4605">
              <w:rPr>
                <w:spacing w:val="-2"/>
                <w:sz w:val="24"/>
                <w:szCs w:val="24"/>
              </w:rPr>
              <w:t>пожаре</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508"/>
        </w:trPr>
        <w:tc>
          <w:tcPr>
            <w:tcW w:w="769" w:type="dxa"/>
          </w:tcPr>
          <w:p w:rsidR="00530322" w:rsidRPr="003E4605" w:rsidRDefault="00530322" w:rsidP="00D6231B">
            <w:pPr>
              <w:pStyle w:val="TableParagraph"/>
              <w:spacing w:before="116"/>
              <w:ind w:left="100"/>
              <w:rPr>
                <w:sz w:val="24"/>
                <w:szCs w:val="24"/>
              </w:rPr>
            </w:pPr>
            <w:r w:rsidRPr="003E4605">
              <w:rPr>
                <w:spacing w:val="-5"/>
                <w:sz w:val="24"/>
                <w:szCs w:val="24"/>
              </w:rPr>
              <w:t>18</w:t>
            </w:r>
          </w:p>
        </w:tc>
        <w:tc>
          <w:tcPr>
            <w:tcW w:w="5670" w:type="dxa"/>
          </w:tcPr>
          <w:p w:rsidR="00530322" w:rsidRPr="003E4605" w:rsidRDefault="00530322" w:rsidP="00D6231B">
            <w:pPr>
              <w:pStyle w:val="TableParagraph"/>
              <w:spacing w:before="15"/>
              <w:rPr>
                <w:sz w:val="24"/>
                <w:szCs w:val="24"/>
              </w:rPr>
            </w:pPr>
            <w:proofErr w:type="spellStart"/>
            <w:r w:rsidRPr="003E4605">
              <w:rPr>
                <w:spacing w:val="-2"/>
                <w:sz w:val="24"/>
                <w:szCs w:val="24"/>
              </w:rPr>
              <w:t>Какизбежатьконтактов</w:t>
            </w:r>
            <w:proofErr w:type="spellEnd"/>
            <w:r w:rsidRPr="003E4605">
              <w:rPr>
                <w:spacing w:val="-2"/>
                <w:sz w:val="24"/>
                <w:szCs w:val="24"/>
              </w:rPr>
              <w:t xml:space="preserve"> </w:t>
            </w:r>
            <w:r w:rsidRPr="003E4605">
              <w:rPr>
                <w:spacing w:val="-5"/>
                <w:sz w:val="24"/>
                <w:szCs w:val="24"/>
              </w:rPr>
              <w:t>со</w:t>
            </w:r>
            <w:r>
              <w:rPr>
                <w:spacing w:val="-5"/>
                <w:sz w:val="24"/>
                <w:szCs w:val="24"/>
              </w:rPr>
              <w:t xml:space="preserve"> </w:t>
            </w:r>
            <w:proofErr w:type="spellStart"/>
            <w:r>
              <w:rPr>
                <w:spacing w:val="-5"/>
                <w:sz w:val="24"/>
                <w:szCs w:val="24"/>
              </w:rPr>
              <w:t>з</w:t>
            </w:r>
            <w:r w:rsidRPr="003E4605">
              <w:rPr>
                <w:sz w:val="24"/>
                <w:szCs w:val="24"/>
              </w:rPr>
              <w:t>лоумышленникамиикриминальной</w:t>
            </w:r>
            <w:proofErr w:type="spellEnd"/>
            <w:r w:rsidRPr="003E4605">
              <w:rPr>
                <w:sz w:val="24"/>
                <w:szCs w:val="24"/>
              </w:rPr>
              <w:t xml:space="preserve"> </w:t>
            </w:r>
            <w:r w:rsidRPr="003E4605">
              <w:rPr>
                <w:spacing w:val="-2"/>
                <w:sz w:val="24"/>
                <w:szCs w:val="24"/>
              </w:rPr>
              <w:t>средой.</w:t>
            </w:r>
          </w:p>
        </w:tc>
        <w:tc>
          <w:tcPr>
            <w:tcW w:w="1275" w:type="dxa"/>
          </w:tcPr>
          <w:p w:rsidR="00530322" w:rsidRPr="003E4605" w:rsidRDefault="00530322" w:rsidP="00D6231B">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3"/>
        </w:trPr>
        <w:tc>
          <w:tcPr>
            <w:tcW w:w="769" w:type="dxa"/>
          </w:tcPr>
          <w:p w:rsidR="00530322" w:rsidRPr="003E4605" w:rsidRDefault="00530322" w:rsidP="00D6231B">
            <w:pPr>
              <w:pStyle w:val="TableParagraph"/>
              <w:spacing w:before="46"/>
              <w:ind w:left="100"/>
              <w:rPr>
                <w:sz w:val="24"/>
                <w:szCs w:val="24"/>
              </w:rPr>
            </w:pPr>
            <w:r w:rsidRPr="003E4605">
              <w:rPr>
                <w:spacing w:val="-5"/>
                <w:sz w:val="24"/>
                <w:szCs w:val="24"/>
              </w:rPr>
              <w:t>19</w:t>
            </w:r>
          </w:p>
        </w:tc>
        <w:tc>
          <w:tcPr>
            <w:tcW w:w="5670" w:type="dxa"/>
          </w:tcPr>
          <w:p w:rsidR="00530322" w:rsidRPr="003E4605" w:rsidRDefault="00530322" w:rsidP="00D6231B">
            <w:pPr>
              <w:pStyle w:val="TableParagraph"/>
              <w:spacing w:before="32"/>
              <w:rPr>
                <w:sz w:val="24"/>
                <w:szCs w:val="24"/>
              </w:rPr>
            </w:pPr>
            <w:proofErr w:type="spellStart"/>
            <w:r w:rsidRPr="003E4605">
              <w:rPr>
                <w:sz w:val="24"/>
                <w:szCs w:val="24"/>
              </w:rPr>
              <w:t>Советынавсю</w:t>
            </w:r>
            <w:proofErr w:type="spellEnd"/>
            <w:r w:rsidRPr="003E4605">
              <w:rPr>
                <w:spacing w:val="-2"/>
                <w:sz w:val="24"/>
                <w:szCs w:val="24"/>
              </w:rPr>
              <w:t xml:space="preserve"> жизнь.</w:t>
            </w:r>
          </w:p>
        </w:tc>
        <w:tc>
          <w:tcPr>
            <w:tcW w:w="1275" w:type="dxa"/>
          </w:tcPr>
          <w:p w:rsidR="00530322" w:rsidRPr="003E4605" w:rsidRDefault="00530322" w:rsidP="00D6231B">
            <w:pPr>
              <w:pStyle w:val="TableParagraph"/>
              <w:spacing w:before="4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39"/>
              <w:ind w:left="100"/>
              <w:rPr>
                <w:sz w:val="24"/>
                <w:szCs w:val="24"/>
              </w:rPr>
            </w:pPr>
            <w:r w:rsidRPr="003E4605">
              <w:rPr>
                <w:spacing w:val="-5"/>
                <w:sz w:val="24"/>
                <w:szCs w:val="24"/>
              </w:rPr>
              <w:t>20</w:t>
            </w:r>
          </w:p>
        </w:tc>
        <w:tc>
          <w:tcPr>
            <w:tcW w:w="5670" w:type="dxa"/>
          </w:tcPr>
          <w:p w:rsidR="00530322" w:rsidRPr="003E4605" w:rsidRDefault="00530322" w:rsidP="00D6231B">
            <w:pPr>
              <w:pStyle w:val="TableParagraph"/>
              <w:spacing w:before="25"/>
              <w:rPr>
                <w:sz w:val="24"/>
                <w:szCs w:val="24"/>
              </w:rPr>
            </w:pPr>
            <w:r w:rsidRPr="003E4605">
              <w:rPr>
                <w:sz w:val="24"/>
                <w:szCs w:val="24"/>
              </w:rPr>
              <w:t xml:space="preserve">Что </w:t>
            </w:r>
            <w:proofErr w:type="spellStart"/>
            <w:r w:rsidRPr="003E4605">
              <w:rPr>
                <w:sz w:val="24"/>
                <w:szCs w:val="24"/>
              </w:rPr>
              <w:t>такое</w:t>
            </w:r>
            <w:r w:rsidRPr="003E4605">
              <w:rPr>
                <w:spacing w:val="-2"/>
                <w:sz w:val="24"/>
                <w:szCs w:val="24"/>
              </w:rPr>
              <w:t>экстремизм</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1"/>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21</w:t>
            </w:r>
          </w:p>
        </w:tc>
        <w:tc>
          <w:tcPr>
            <w:tcW w:w="5670" w:type="dxa"/>
          </w:tcPr>
          <w:p w:rsidR="00530322" w:rsidRPr="003E4605" w:rsidRDefault="00530322" w:rsidP="00D6231B">
            <w:pPr>
              <w:pStyle w:val="TableParagraph"/>
              <w:spacing w:before="29"/>
              <w:rPr>
                <w:sz w:val="24"/>
                <w:szCs w:val="24"/>
              </w:rPr>
            </w:pPr>
            <w:r w:rsidRPr="003E4605">
              <w:rPr>
                <w:sz w:val="24"/>
                <w:szCs w:val="24"/>
              </w:rPr>
              <w:t>Терроризм-</w:t>
            </w:r>
            <w:proofErr w:type="spellStart"/>
            <w:r w:rsidRPr="003E4605">
              <w:rPr>
                <w:sz w:val="24"/>
                <w:szCs w:val="24"/>
              </w:rPr>
              <w:t>крайняяформа</w:t>
            </w:r>
            <w:r w:rsidRPr="003E4605">
              <w:rPr>
                <w:spacing w:val="-2"/>
                <w:sz w:val="24"/>
                <w:szCs w:val="24"/>
              </w:rPr>
              <w:t>экстремизма</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96"/>
        </w:trPr>
        <w:tc>
          <w:tcPr>
            <w:tcW w:w="769" w:type="dxa"/>
          </w:tcPr>
          <w:p w:rsidR="00530322" w:rsidRPr="003E4605" w:rsidRDefault="00530322" w:rsidP="00D6231B">
            <w:pPr>
              <w:pStyle w:val="TableParagraph"/>
              <w:spacing w:before="116"/>
              <w:ind w:left="100"/>
              <w:rPr>
                <w:sz w:val="24"/>
                <w:szCs w:val="24"/>
              </w:rPr>
            </w:pPr>
            <w:r w:rsidRPr="003E4605">
              <w:rPr>
                <w:spacing w:val="-5"/>
                <w:sz w:val="24"/>
                <w:szCs w:val="24"/>
              </w:rPr>
              <w:t>22</w:t>
            </w:r>
          </w:p>
        </w:tc>
        <w:tc>
          <w:tcPr>
            <w:tcW w:w="5670" w:type="dxa"/>
          </w:tcPr>
          <w:p w:rsidR="00530322" w:rsidRPr="003E4605" w:rsidRDefault="00530322" w:rsidP="00D6231B">
            <w:pPr>
              <w:pStyle w:val="TableParagraph"/>
              <w:spacing w:before="15"/>
              <w:ind w:right="768"/>
              <w:rPr>
                <w:sz w:val="24"/>
                <w:szCs w:val="24"/>
              </w:rPr>
            </w:pPr>
            <w:proofErr w:type="spellStart"/>
            <w:r w:rsidRPr="003E4605">
              <w:rPr>
                <w:sz w:val="24"/>
                <w:szCs w:val="24"/>
              </w:rPr>
              <w:t>Правилабезопасногоповеденияпри</w:t>
            </w:r>
            <w:proofErr w:type="spellEnd"/>
            <w:r w:rsidRPr="003E4605">
              <w:rPr>
                <w:sz w:val="24"/>
                <w:szCs w:val="24"/>
              </w:rPr>
              <w:t xml:space="preserve"> угрозе или </w:t>
            </w:r>
            <w:proofErr w:type="spellStart"/>
            <w:r w:rsidRPr="003E4605">
              <w:rPr>
                <w:sz w:val="24"/>
                <w:szCs w:val="24"/>
              </w:rPr>
              <w:t>совершениитеррористического</w:t>
            </w:r>
            <w:r w:rsidRPr="003E4605">
              <w:rPr>
                <w:spacing w:val="-2"/>
                <w:sz w:val="24"/>
                <w:szCs w:val="24"/>
              </w:rPr>
              <w:t>акта</w:t>
            </w:r>
            <w:proofErr w:type="spellEnd"/>
            <w:r w:rsidRPr="003E4605">
              <w:rPr>
                <w:spacing w:val="-2"/>
                <w:sz w:val="24"/>
                <w:szCs w:val="24"/>
              </w:rPr>
              <w:t>.</w:t>
            </w:r>
          </w:p>
        </w:tc>
        <w:tc>
          <w:tcPr>
            <w:tcW w:w="1275" w:type="dxa"/>
          </w:tcPr>
          <w:p w:rsidR="00530322" w:rsidRPr="003E4605" w:rsidRDefault="00530322" w:rsidP="00D6231B">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3"/>
        </w:trPr>
        <w:tc>
          <w:tcPr>
            <w:tcW w:w="769" w:type="dxa"/>
          </w:tcPr>
          <w:p w:rsidR="00530322" w:rsidRPr="003E4605" w:rsidRDefault="00530322" w:rsidP="00D6231B">
            <w:pPr>
              <w:pStyle w:val="TableParagraph"/>
              <w:spacing w:before="44"/>
              <w:ind w:left="100"/>
              <w:rPr>
                <w:sz w:val="24"/>
                <w:szCs w:val="24"/>
              </w:rPr>
            </w:pPr>
            <w:r w:rsidRPr="003E4605">
              <w:rPr>
                <w:spacing w:val="-5"/>
                <w:sz w:val="24"/>
                <w:szCs w:val="24"/>
              </w:rPr>
              <w:t>23</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Чтотакоеинформационная</w:t>
            </w:r>
            <w:r w:rsidRPr="003E4605">
              <w:rPr>
                <w:spacing w:val="-2"/>
                <w:sz w:val="24"/>
                <w:szCs w:val="24"/>
              </w:rPr>
              <w:t>среда</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214"/>
        </w:trPr>
        <w:tc>
          <w:tcPr>
            <w:tcW w:w="769" w:type="dxa"/>
          </w:tcPr>
          <w:p w:rsidR="00530322" w:rsidRPr="003E4605" w:rsidRDefault="00530322" w:rsidP="00D6231B">
            <w:pPr>
              <w:pStyle w:val="TableParagraph"/>
              <w:spacing w:before="116"/>
              <w:ind w:left="100"/>
              <w:rPr>
                <w:sz w:val="24"/>
                <w:szCs w:val="24"/>
              </w:rPr>
            </w:pPr>
            <w:r w:rsidRPr="003E4605">
              <w:rPr>
                <w:spacing w:val="-5"/>
                <w:sz w:val="24"/>
                <w:szCs w:val="24"/>
              </w:rPr>
              <w:t>24</w:t>
            </w:r>
          </w:p>
        </w:tc>
        <w:tc>
          <w:tcPr>
            <w:tcW w:w="5670" w:type="dxa"/>
          </w:tcPr>
          <w:p w:rsidR="00530322" w:rsidRPr="003E4605" w:rsidRDefault="00530322" w:rsidP="00D6231B">
            <w:pPr>
              <w:pStyle w:val="TableParagraph"/>
              <w:spacing w:before="2" w:line="250" w:lineRule="atLeast"/>
              <w:ind w:right="89"/>
              <w:rPr>
                <w:sz w:val="24"/>
                <w:szCs w:val="24"/>
              </w:rPr>
            </w:pPr>
            <w:proofErr w:type="spellStart"/>
            <w:r w:rsidRPr="003E4605">
              <w:rPr>
                <w:sz w:val="24"/>
                <w:szCs w:val="24"/>
              </w:rPr>
              <w:t>Безопасноеиспользование</w:t>
            </w:r>
            <w:proofErr w:type="spellEnd"/>
            <w:r w:rsidRPr="003E4605">
              <w:rPr>
                <w:sz w:val="24"/>
                <w:szCs w:val="24"/>
              </w:rPr>
              <w:t xml:space="preserve"> </w:t>
            </w:r>
            <w:proofErr w:type="spellStart"/>
            <w:r w:rsidRPr="003E4605">
              <w:rPr>
                <w:spacing w:val="-2"/>
                <w:sz w:val="24"/>
                <w:szCs w:val="24"/>
              </w:rPr>
              <w:t>информационныхресурсов</w:t>
            </w:r>
            <w:proofErr w:type="spellEnd"/>
            <w:r w:rsidRPr="003E4605">
              <w:rPr>
                <w:spacing w:val="-2"/>
                <w:sz w:val="24"/>
                <w:szCs w:val="24"/>
              </w:rPr>
              <w:t>.</w:t>
            </w:r>
          </w:p>
        </w:tc>
        <w:tc>
          <w:tcPr>
            <w:tcW w:w="1275" w:type="dxa"/>
          </w:tcPr>
          <w:p w:rsidR="00530322" w:rsidRPr="003E4605" w:rsidRDefault="00530322" w:rsidP="00D6231B">
            <w:pPr>
              <w:pStyle w:val="TableParagraph"/>
              <w:spacing w:before="116"/>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517"/>
        </w:trPr>
        <w:tc>
          <w:tcPr>
            <w:tcW w:w="769" w:type="dxa"/>
          </w:tcPr>
          <w:p w:rsidR="00530322" w:rsidRPr="003E4605" w:rsidRDefault="00530322" w:rsidP="00D6231B">
            <w:pPr>
              <w:pStyle w:val="TableParagraph"/>
              <w:spacing w:before="238"/>
              <w:ind w:left="100"/>
              <w:rPr>
                <w:sz w:val="24"/>
                <w:szCs w:val="24"/>
              </w:rPr>
            </w:pPr>
            <w:r w:rsidRPr="003E4605">
              <w:rPr>
                <w:spacing w:val="-5"/>
                <w:sz w:val="24"/>
                <w:szCs w:val="24"/>
              </w:rPr>
              <w:t>25</w:t>
            </w:r>
          </w:p>
        </w:tc>
        <w:tc>
          <w:tcPr>
            <w:tcW w:w="5670" w:type="dxa"/>
          </w:tcPr>
          <w:p w:rsidR="00530322" w:rsidRPr="003E4605" w:rsidRDefault="00530322" w:rsidP="00D6231B">
            <w:pPr>
              <w:pStyle w:val="TableParagraph"/>
              <w:spacing w:before="32"/>
              <w:rPr>
                <w:sz w:val="24"/>
                <w:szCs w:val="24"/>
              </w:rPr>
            </w:pPr>
            <w:proofErr w:type="spellStart"/>
            <w:r w:rsidRPr="003E4605">
              <w:rPr>
                <w:sz w:val="24"/>
                <w:szCs w:val="24"/>
              </w:rPr>
              <w:t>Какпогодныеусловиямогутвлиятьна</w:t>
            </w:r>
            <w:proofErr w:type="spellEnd"/>
            <w:r w:rsidRPr="003E4605">
              <w:rPr>
                <w:sz w:val="24"/>
                <w:szCs w:val="24"/>
              </w:rPr>
              <w:t xml:space="preserve"> безопасность человека. Безопасное </w:t>
            </w:r>
            <w:r w:rsidRPr="003E4605">
              <w:rPr>
                <w:spacing w:val="-2"/>
                <w:sz w:val="24"/>
                <w:szCs w:val="24"/>
              </w:rPr>
              <w:t>поведение</w:t>
            </w:r>
            <w:r>
              <w:rPr>
                <w:spacing w:val="-2"/>
                <w:sz w:val="24"/>
                <w:szCs w:val="24"/>
              </w:rPr>
              <w:t xml:space="preserve"> </w:t>
            </w:r>
            <w:proofErr w:type="spellStart"/>
            <w:r>
              <w:rPr>
                <w:spacing w:val="-2"/>
                <w:sz w:val="24"/>
                <w:szCs w:val="24"/>
              </w:rPr>
              <w:t>н</w:t>
            </w:r>
            <w:r w:rsidRPr="003E4605">
              <w:rPr>
                <w:sz w:val="24"/>
                <w:szCs w:val="24"/>
              </w:rPr>
              <w:t>а</w:t>
            </w:r>
            <w:r w:rsidRPr="003E4605">
              <w:rPr>
                <w:spacing w:val="-2"/>
                <w:sz w:val="24"/>
                <w:szCs w:val="24"/>
              </w:rPr>
              <w:t>водоемах</w:t>
            </w:r>
            <w:proofErr w:type="spellEnd"/>
            <w:r w:rsidRPr="003E4605">
              <w:rPr>
                <w:spacing w:val="-2"/>
                <w:sz w:val="24"/>
                <w:szCs w:val="24"/>
              </w:rPr>
              <w:t>.</w:t>
            </w:r>
          </w:p>
        </w:tc>
        <w:tc>
          <w:tcPr>
            <w:tcW w:w="1275" w:type="dxa"/>
          </w:tcPr>
          <w:p w:rsidR="00530322" w:rsidRPr="003E4605" w:rsidRDefault="00530322" w:rsidP="00D6231B">
            <w:pPr>
              <w:pStyle w:val="TableParagraph"/>
              <w:spacing w:before="238"/>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8"/>
        </w:trPr>
        <w:tc>
          <w:tcPr>
            <w:tcW w:w="769" w:type="dxa"/>
          </w:tcPr>
          <w:p w:rsidR="00530322" w:rsidRPr="003E4605" w:rsidRDefault="00530322" w:rsidP="00D6231B">
            <w:pPr>
              <w:pStyle w:val="TableParagraph"/>
              <w:spacing w:before="39"/>
              <w:ind w:left="100"/>
              <w:rPr>
                <w:sz w:val="24"/>
                <w:szCs w:val="24"/>
              </w:rPr>
            </w:pPr>
            <w:r w:rsidRPr="003E4605">
              <w:rPr>
                <w:spacing w:val="-5"/>
                <w:sz w:val="24"/>
                <w:szCs w:val="24"/>
              </w:rPr>
              <w:t>26</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Стихийныебедствияиих</w:t>
            </w:r>
            <w:r w:rsidRPr="003E4605">
              <w:rPr>
                <w:spacing w:val="-2"/>
                <w:sz w:val="24"/>
                <w:szCs w:val="24"/>
              </w:rPr>
              <w:t>опасности</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left="217"/>
              <w:jc w:val="center"/>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506"/>
        </w:trPr>
        <w:tc>
          <w:tcPr>
            <w:tcW w:w="769" w:type="dxa"/>
          </w:tcPr>
          <w:p w:rsidR="00530322" w:rsidRPr="003E4605" w:rsidRDefault="00530322" w:rsidP="00D6231B">
            <w:pPr>
              <w:pStyle w:val="TableParagraph"/>
              <w:spacing w:before="123"/>
              <w:ind w:left="103"/>
              <w:rPr>
                <w:sz w:val="24"/>
                <w:szCs w:val="24"/>
              </w:rPr>
            </w:pPr>
            <w:r w:rsidRPr="003E4605">
              <w:rPr>
                <w:spacing w:val="-5"/>
                <w:sz w:val="24"/>
                <w:szCs w:val="24"/>
              </w:rPr>
              <w:t>27</w:t>
            </w:r>
          </w:p>
        </w:tc>
        <w:tc>
          <w:tcPr>
            <w:tcW w:w="5670" w:type="dxa"/>
          </w:tcPr>
          <w:p w:rsidR="00530322" w:rsidRPr="003E4605" w:rsidRDefault="00530322" w:rsidP="00D6231B">
            <w:pPr>
              <w:pStyle w:val="TableParagraph"/>
              <w:spacing w:before="26" w:line="216" w:lineRule="auto"/>
              <w:rPr>
                <w:sz w:val="24"/>
                <w:szCs w:val="24"/>
              </w:rPr>
            </w:pPr>
            <w:proofErr w:type="spellStart"/>
            <w:r w:rsidRPr="003E4605">
              <w:rPr>
                <w:sz w:val="24"/>
                <w:szCs w:val="24"/>
              </w:rPr>
              <w:t>Химическиепроизводстваисвязанныес</w:t>
            </w:r>
            <w:proofErr w:type="spellEnd"/>
            <w:r w:rsidRPr="003E4605">
              <w:rPr>
                <w:sz w:val="24"/>
                <w:szCs w:val="24"/>
              </w:rPr>
              <w:t xml:space="preserve"> ними опасности…</w:t>
            </w:r>
          </w:p>
        </w:tc>
        <w:tc>
          <w:tcPr>
            <w:tcW w:w="1275" w:type="dxa"/>
          </w:tcPr>
          <w:p w:rsidR="00530322" w:rsidRPr="003E4605" w:rsidRDefault="00530322" w:rsidP="00D6231B">
            <w:pPr>
              <w:pStyle w:val="TableParagraph"/>
              <w:spacing w:before="123"/>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39"/>
              <w:ind w:left="103"/>
              <w:rPr>
                <w:sz w:val="24"/>
                <w:szCs w:val="24"/>
              </w:rPr>
            </w:pPr>
            <w:r w:rsidRPr="003E4605">
              <w:rPr>
                <w:spacing w:val="-5"/>
                <w:sz w:val="24"/>
                <w:szCs w:val="24"/>
              </w:rPr>
              <w:t>28</w:t>
            </w:r>
          </w:p>
        </w:tc>
        <w:tc>
          <w:tcPr>
            <w:tcW w:w="5670" w:type="dxa"/>
          </w:tcPr>
          <w:p w:rsidR="00530322" w:rsidRPr="003E4605" w:rsidRDefault="00530322" w:rsidP="00D6231B">
            <w:pPr>
              <w:pStyle w:val="TableParagraph"/>
              <w:spacing w:before="29"/>
              <w:rPr>
                <w:sz w:val="24"/>
                <w:szCs w:val="24"/>
              </w:rPr>
            </w:pPr>
            <w:proofErr w:type="spellStart"/>
            <w:r w:rsidRPr="003E4605">
              <w:rPr>
                <w:sz w:val="24"/>
                <w:szCs w:val="24"/>
              </w:rPr>
              <w:t>Ядерныеобьектыиих</w:t>
            </w:r>
            <w:r w:rsidRPr="003E4605">
              <w:rPr>
                <w:spacing w:val="-2"/>
                <w:sz w:val="24"/>
                <w:szCs w:val="24"/>
              </w:rPr>
              <w:t>опасности</w:t>
            </w:r>
            <w:proofErr w:type="spellEnd"/>
            <w:r w:rsidRPr="003E4605">
              <w:rPr>
                <w:spacing w:val="-2"/>
                <w:sz w:val="24"/>
                <w:szCs w:val="24"/>
              </w:rPr>
              <w:t>.</w:t>
            </w:r>
          </w:p>
        </w:tc>
        <w:tc>
          <w:tcPr>
            <w:tcW w:w="1275" w:type="dxa"/>
          </w:tcPr>
          <w:p w:rsidR="00530322" w:rsidRPr="003E4605" w:rsidRDefault="00530322" w:rsidP="00D6231B">
            <w:pPr>
              <w:pStyle w:val="TableParagraph"/>
              <w:spacing w:before="39"/>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74"/>
        </w:trPr>
        <w:tc>
          <w:tcPr>
            <w:tcW w:w="769" w:type="dxa"/>
          </w:tcPr>
          <w:p w:rsidR="00530322" w:rsidRPr="003E4605" w:rsidRDefault="00530322" w:rsidP="00D6231B">
            <w:pPr>
              <w:pStyle w:val="TableParagraph"/>
              <w:spacing w:before="44"/>
              <w:ind w:left="103"/>
              <w:rPr>
                <w:sz w:val="24"/>
                <w:szCs w:val="24"/>
              </w:rPr>
            </w:pPr>
            <w:r w:rsidRPr="003E4605">
              <w:rPr>
                <w:spacing w:val="-5"/>
                <w:sz w:val="24"/>
                <w:szCs w:val="24"/>
              </w:rPr>
              <w:t>29</w:t>
            </w:r>
          </w:p>
        </w:tc>
        <w:tc>
          <w:tcPr>
            <w:tcW w:w="5670" w:type="dxa"/>
          </w:tcPr>
          <w:p w:rsidR="00530322" w:rsidRPr="003E4605" w:rsidRDefault="00530322" w:rsidP="00D6231B">
            <w:pPr>
              <w:pStyle w:val="TableParagraph"/>
              <w:spacing w:before="23" w:line="252" w:lineRule="exact"/>
              <w:rPr>
                <w:sz w:val="24"/>
                <w:szCs w:val="24"/>
              </w:rPr>
            </w:pPr>
            <w:proofErr w:type="spellStart"/>
            <w:r w:rsidRPr="003E4605">
              <w:rPr>
                <w:sz w:val="24"/>
                <w:szCs w:val="24"/>
              </w:rPr>
              <w:t>Гидротехническиесооруженияиих</w:t>
            </w:r>
            <w:proofErr w:type="spellEnd"/>
            <w:r w:rsidRPr="003E4605">
              <w:rPr>
                <w:sz w:val="24"/>
                <w:szCs w:val="24"/>
              </w:rPr>
              <w:t xml:space="preserve"> </w:t>
            </w:r>
            <w:r w:rsidRPr="003E4605">
              <w:rPr>
                <w:spacing w:val="-2"/>
                <w:sz w:val="24"/>
                <w:szCs w:val="24"/>
              </w:rPr>
              <w:t>опасности.</w:t>
            </w:r>
          </w:p>
        </w:tc>
        <w:tc>
          <w:tcPr>
            <w:tcW w:w="1275" w:type="dxa"/>
          </w:tcPr>
          <w:p w:rsidR="00530322" w:rsidRPr="003E4605" w:rsidRDefault="00530322" w:rsidP="00D6231B">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476"/>
        </w:trPr>
        <w:tc>
          <w:tcPr>
            <w:tcW w:w="769" w:type="dxa"/>
          </w:tcPr>
          <w:p w:rsidR="00530322" w:rsidRPr="003E4605" w:rsidRDefault="00530322" w:rsidP="00D6231B">
            <w:pPr>
              <w:pStyle w:val="TableParagraph"/>
              <w:spacing w:before="121"/>
              <w:ind w:left="103"/>
              <w:rPr>
                <w:sz w:val="24"/>
                <w:szCs w:val="24"/>
              </w:rPr>
            </w:pPr>
            <w:r w:rsidRPr="003E4605">
              <w:rPr>
                <w:spacing w:val="-5"/>
                <w:sz w:val="24"/>
                <w:szCs w:val="24"/>
              </w:rPr>
              <w:t>30</w:t>
            </w:r>
          </w:p>
        </w:tc>
        <w:tc>
          <w:tcPr>
            <w:tcW w:w="5670" w:type="dxa"/>
          </w:tcPr>
          <w:p w:rsidR="00530322" w:rsidRPr="003E4605" w:rsidRDefault="00530322" w:rsidP="00D6231B">
            <w:pPr>
              <w:pStyle w:val="TableParagraph"/>
              <w:spacing w:before="15"/>
              <w:rPr>
                <w:sz w:val="24"/>
                <w:szCs w:val="24"/>
              </w:rPr>
            </w:pPr>
            <w:proofErr w:type="spellStart"/>
            <w:r w:rsidRPr="003E4605">
              <w:rPr>
                <w:spacing w:val="-2"/>
                <w:sz w:val="24"/>
                <w:szCs w:val="24"/>
              </w:rPr>
              <w:t>Основныеправилаоказанияпервой</w:t>
            </w:r>
            <w:proofErr w:type="spellEnd"/>
          </w:p>
          <w:p w:rsidR="00530322" w:rsidRPr="003E4605" w:rsidRDefault="00530322" w:rsidP="00D6231B">
            <w:pPr>
              <w:pStyle w:val="TableParagraph"/>
              <w:spacing w:line="252" w:lineRule="exact"/>
              <w:rPr>
                <w:sz w:val="24"/>
                <w:szCs w:val="24"/>
              </w:rPr>
            </w:pPr>
            <w:proofErr w:type="spellStart"/>
            <w:r w:rsidRPr="003E4605">
              <w:rPr>
                <w:sz w:val="24"/>
                <w:szCs w:val="24"/>
              </w:rPr>
              <w:t>помощи.Перваяпомощьивзаимопомощь</w:t>
            </w:r>
            <w:proofErr w:type="spellEnd"/>
            <w:r w:rsidRPr="003E4605">
              <w:rPr>
                <w:sz w:val="24"/>
                <w:szCs w:val="24"/>
              </w:rPr>
              <w:t xml:space="preserve"> при ожоге.</w:t>
            </w:r>
          </w:p>
        </w:tc>
        <w:tc>
          <w:tcPr>
            <w:tcW w:w="1275" w:type="dxa"/>
          </w:tcPr>
          <w:p w:rsidR="00530322" w:rsidRPr="003E4605" w:rsidRDefault="00530322" w:rsidP="00D6231B">
            <w:pPr>
              <w:pStyle w:val="TableParagraph"/>
              <w:spacing w:before="121"/>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23"/>
        </w:trPr>
        <w:tc>
          <w:tcPr>
            <w:tcW w:w="769" w:type="dxa"/>
          </w:tcPr>
          <w:p w:rsidR="00530322" w:rsidRPr="003E4605" w:rsidRDefault="00530322" w:rsidP="00D6231B">
            <w:pPr>
              <w:pStyle w:val="TableParagraph"/>
              <w:spacing w:before="44"/>
              <w:ind w:left="103"/>
              <w:rPr>
                <w:sz w:val="24"/>
                <w:szCs w:val="24"/>
              </w:rPr>
            </w:pPr>
            <w:r w:rsidRPr="003E4605">
              <w:rPr>
                <w:spacing w:val="-5"/>
                <w:sz w:val="24"/>
                <w:szCs w:val="24"/>
              </w:rPr>
              <w:t>31</w:t>
            </w:r>
          </w:p>
        </w:tc>
        <w:tc>
          <w:tcPr>
            <w:tcW w:w="5670" w:type="dxa"/>
          </w:tcPr>
          <w:p w:rsidR="00530322" w:rsidRPr="003E4605" w:rsidRDefault="00530322" w:rsidP="00D6231B">
            <w:pPr>
              <w:pStyle w:val="TableParagraph"/>
              <w:spacing w:before="34"/>
              <w:rPr>
                <w:sz w:val="24"/>
                <w:szCs w:val="24"/>
              </w:rPr>
            </w:pPr>
            <w:proofErr w:type="spellStart"/>
            <w:r w:rsidRPr="003E4605">
              <w:rPr>
                <w:sz w:val="24"/>
                <w:szCs w:val="24"/>
              </w:rPr>
              <w:t>Перваяпомощьпри</w:t>
            </w:r>
            <w:r w:rsidRPr="003E4605">
              <w:rPr>
                <w:spacing w:val="-2"/>
                <w:sz w:val="24"/>
                <w:szCs w:val="24"/>
              </w:rPr>
              <w:t>отравлениях</w:t>
            </w:r>
            <w:proofErr w:type="spellEnd"/>
            <w:r w:rsidRPr="003E4605">
              <w:rPr>
                <w:spacing w:val="-2"/>
                <w:sz w:val="24"/>
                <w:szCs w:val="24"/>
              </w:rPr>
              <w:t>.</w:t>
            </w:r>
          </w:p>
        </w:tc>
        <w:tc>
          <w:tcPr>
            <w:tcW w:w="1275" w:type="dxa"/>
          </w:tcPr>
          <w:p w:rsidR="00530322" w:rsidRPr="003E4605" w:rsidRDefault="00530322" w:rsidP="00D6231B">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319"/>
        </w:trPr>
        <w:tc>
          <w:tcPr>
            <w:tcW w:w="769" w:type="dxa"/>
          </w:tcPr>
          <w:p w:rsidR="00530322" w:rsidRPr="003E4605" w:rsidRDefault="00530322" w:rsidP="00D6231B">
            <w:pPr>
              <w:pStyle w:val="TableParagraph"/>
              <w:spacing w:before="41"/>
              <w:ind w:left="103"/>
              <w:rPr>
                <w:sz w:val="24"/>
                <w:szCs w:val="24"/>
              </w:rPr>
            </w:pPr>
            <w:r w:rsidRPr="003E4605">
              <w:rPr>
                <w:spacing w:val="-5"/>
                <w:sz w:val="24"/>
                <w:szCs w:val="24"/>
              </w:rPr>
              <w:t>32</w:t>
            </w:r>
          </w:p>
        </w:tc>
        <w:tc>
          <w:tcPr>
            <w:tcW w:w="5670" w:type="dxa"/>
          </w:tcPr>
          <w:p w:rsidR="00530322" w:rsidRPr="003E4605" w:rsidRDefault="00530322" w:rsidP="00D6231B">
            <w:pPr>
              <w:pStyle w:val="TableParagraph"/>
              <w:spacing w:before="29"/>
              <w:ind w:left="108"/>
              <w:rPr>
                <w:sz w:val="24"/>
                <w:szCs w:val="24"/>
              </w:rPr>
            </w:pPr>
            <w:proofErr w:type="spellStart"/>
            <w:r w:rsidRPr="003E4605">
              <w:rPr>
                <w:sz w:val="24"/>
                <w:szCs w:val="24"/>
              </w:rPr>
              <w:t>Перваяпомощьпри</w:t>
            </w:r>
            <w:r w:rsidRPr="003E4605">
              <w:rPr>
                <w:spacing w:val="-2"/>
                <w:sz w:val="24"/>
                <w:szCs w:val="24"/>
              </w:rPr>
              <w:t>травмах</w:t>
            </w:r>
            <w:proofErr w:type="spellEnd"/>
            <w:r w:rsidRPr="003E4605">
              <w:rPr>
                <w:spacing w:val="-2"/>
                <w:sz w:val="24"/>
                <w:szCs w:val="24"/>
              </w:rPr>
              <w:t>.</w:t>
            </w:r>
          </w:p>
        </w:tc>
        <w:tc>
          <w:tcPr>
            <w:tcW w:w="1275" w:type="dxa"/>
          </w:tcPr>
          <w:p w:rsidR="00530322" w:rsidRPr="003E4605" w:rsidRDefault="00530322" w:rsidP="00D6231B">
            <w:pPr>
              <w:pStyle w:val="TableParagraph"/>
              <w:spacing w:before="41"/>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279"/>
        </w:trPr>
        <w:tc>
          <w:tcPr>
            <w:tcW w:w="769" w:type="dxa"/>
          </w:tcPr>
          <w:p w:rsidR="00530322" w:rsidRPr="003E4605" w:rsidRDefault="00530322" w:rsidP="00D6231B">
            <w:pPr>
              <w:pStyle w:val="TableParagraph"/>
              <w:spacing w:before="44"/>
              <w:ind w:left="103"/>
              <w:rPr>
                <w:sz w:val="24"/>
                <w:szCs w:val="24"/>
              </w:rPr>
            </w:pPr>
            <w:r w:rsidRPr="003E4605">
              <w:rPr>
                <w:spacing w:val="-5"/>
                <w:sz w:val="24"/>
                <w:szCs w:val="24"/>
              </w:rPr>
              <w:t>33</w:t>
            </w:r>
          </w:p>
        </w:tc>
        <w:tc>
          <w:tcPr>
            <w:tcW w:w="5670" w:type="dxa"/>
          </w:tcPr>
          <w:p w:rsidR="00530322" w:rsidRPr="003E4605" w:rsidRDefault="00530322" w:rsidP="00D6231B">
            <w:pPr>
              <w:pStyle w:val="TableParagraph"/>
              <w:spacing w:before="23" w:line="252" w:lineRule="exact"/>
              <w:ind w:left="108" w:right="89"/>
              <w:rPr>
                <w:sz w:val="24"/>
                <w:szCs w:val="24"/>
              </w:rPr>
            </w:pPr>
            <w:proofErr w:type="spellStart"/>
            <w:r w:rsidRPr="003E4605">
              <w:rPr>
                <w:sz w:val="24"/>
                <w:szCs w:val="24"/>
              </w:rPr>
              <w:t>Перваяпомощьпричрезвычайных</w:t>
            </w:r>
            <w:proofErr w:type="spellEnd"/>
            <w:r w:rsidRPr="003E4605">
              <w:rPr>
                <w:sz w:val="24"/>
                <w:szCs w:val="24"/>
              </w:rPr>
              <w:t xml:space="preserve"> </w:t>
            </w:r>
            <w:r w:rsidRPr="003E4605">
              <w:rPr>
                <w:spacing w:val="-2"/>
                <w:sz w:val="24"/>
                <w:szCs w:val="24"/>
              </w:rPr>
              <w:t>ситуациях.</w:t>
            </w:r>
          </w:p>
        </w:tc>
        <w:tc>
          <w:tcPr>
            <w:tcW w:w="1275" w:type="dxa"/>
          </w:tcPr>
          <w:p w:rsidR="00530322" w:rsidRPr="003E4605" w:rsidRDefault="00530322" w:rsidP="00D6231B">
            <w:pPr>
              <w:pStyle w:val="TableParagraph"/>
              <w:spacing w:before="44"/>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3E4605" w:rsidTr="00D6231B">
        <w:trPr>
          <w:trHeight w:val="174"/>
        </w:trPr>
        <w:tc>
          <w:tcPr>
            <w:tcW w:w="769" w:type="dxa"/>
          </w:tcPr>
          <w:p w:rsidR="00530322" w:rsidRPr="003E4605" w:rsidRDefault="00530322" w:rsidP="00D6231B">
            <w:pPr>
              <w:pStyle w:val="TableParagraph"/>
              <w:spacing w:before="145"/>
              <w:ind w:left="103"/>
              <w:rPr>
                <w:sz w:val="24"/>
                <w:szCs w:val="24"/>
              </w:rPr>
            </w:pPr>
            <w:r w:rsidRPr="003E4605">
              <w:rPr>
                <w:spacing w:val="-5"/>
                <w:sz w:val="24"/>
                <w:szCs w:val="24"/>
              </w:rPr>
              <w:t>34</w:t>
            </w:r>
          </w:p>
        </w:tc>
        <w:tc>
          <w:tcPr>
            <w:tcW w:w="5670" w:type="dxa"/>
          </w:tcPr>
          <w:p w:rsidR="00530322" w:rsidRPr="003E4605" w:rsidRDefault="00530322" w:rsidP="00D6231B">
            <w:pPr>
              <w:pStyle w:val="TableParagraph"/>
              <w:spacing w:before="29"/>
              <w:ind w:left="113"/>
              <w:rPr>
                <w:sz w:val="24"/>
                <w:szCs w:val="24"/>
              </w:rPr>
            </w:pPr>
            <w:proofErr w:type="spellStart"/>
            <w:r w:rsidRPr="003E4605">
              <w:rPr>
                <w:sz w:val="24"/>
                <w:szCs w:val="24"/>
              </w:rPr>
              <w:t>Итоговаяконтрольная</w:t>
            </w:r>
            <w:r w:rsidRPr="003E4605">
              <w:rPr>
                <w:spacing w:val="-2"/>
                <w:sz w:val="24"/>
                <w:szCs w:val="24"/>
              </w:rPr>
              <w:t>работа</w:t>
            </w:r>
            <w:proofErr w:type="spellEnd"/>
          </w:p>
        </w:tc>
        <w:tc>
          <w:tcPr>
            <w:tcW w:w="1275" w:type="dxa"/>
          </w:tcPr>
          <w:p w:rsidR="00530322" w:rsidRPr="003E4605" w:rsidRDefault="00530322" w:rsidP="00D6231B">
            <w:pPr>
              <w:pStyle w:val="TableParagraph"/>
              <w:spacing w:before="145"/>
              <w:ind w:right="985"/>
              <w:jc w:val="right"/>
              <w:rPr>
                <w:sz w:val="24"/>
                <w:szCs w:val="24"/>
              </w:rPr>
            </w:pPr>
            <w:r w:rsidRPr="003E4605">
              <w:rPr>
                <w:spacing w:val="-10"/>
                <w:sz w:val="24"/>
                <w:szCs w:val="24"/>
              </w:rPr>
              <w:t>1</w:t>
            </w:r>
          </w:p>
        </w:tc>
        <w:tc>
          <w:tcPr>
            <w:tcW w:w="820" w:type="dxa"/>
            <w:tcBorders>
              <w:right w:val="single" w:sz="4" w:space="0" w:color="auto"/>
            </w:tcBorders>
          </w:tcPr>
          <w:p w:rsidR="00530322" w:rsidRPr="003E4605" w:rsidRDefault="00530322" w:rsidP="00D6231B">
            <w:pPr>
              <w:pStyle w:val="TableParagraph"/>
              <w:rPr>
                <w:sz w:val="24"/>
                <w:szCs w:val="24"/>
              </w:rPr>
            </w:pPr>
          </w:p>
        </w:tc>
        <w:tc>
          <w:tcPr>
            <w:tcW w:w="824" w:type="dxa"/>
            <w:tcBorders>
              <w:left w:val="single" w:sz="4" w:space="0" w:color="auto"/>
            </w:tcBorders>
          </w:tcPr>
          <w:p w:rsidR="00530322" w:rsidRPr="003E4605" w:rsidRDefault="00530322" w:rsidP="00D6231B">
            <w:pPr>
              <w:pStyle w:val="TableParagraph"/>
              <w:rPr>
                <w:sz w:val="24"/>
                <w:szCs w:val="24"/>
              </w:rPr>
            </w:pPr>
          </w:p>
        </w:tc>
      </w:tr>
      <w:tr w:rsidR="00530322" w:rsidRPr="00625EF5" w:rsidTr="00D6231B">
        <w:trPr>
          <w:trHeight w:val="55"/>
        </w:trPr>
        <w:tc>
          <w:tcPr>
            <w:tcW w:w="6439" w:type="dxa"/>
            <w:gridSpan w:val="2"/>
          </w:tcPr>
          <w:p w:rsidR="00530322" w:rsidRPr="00625EF5" w:rsidRDefault="00530322" w:rsidP="00D6231B">
            <w:pPr>
              <w:pStyle w:val="TableParagraph"/>
              <w:spacing w:before="53" w:line="243" w:lineRule="exact"/>
              <w:ind w:left="239"/>
              <w:rPr>
                <w:b/>
              </w:rPr>
            </w:pPr>
            <w:r w:rsidRPr="00625EF5">
              <w:rPr>
                <w:b/>
              </w:rPr>
              <w:t xml:space="preserve">ОБЩЕЕ КОЛИЧЕСТВО ЧАСОВ ПО </w:t>
            </w:r>
            <w:r w:rsidRPr="00625EF5">
              <w:rPr>
                <w:b/>
                <w:spacing w:val="-2"/>
              </w:rPr>
              <w:t>ПРОГРАММЕ</w:t>
            </w:r>
          </w:p>
        </w:tc>
        <w:tc>
          <w:tcPr>
            <w:tcW w:w="1275" w:type="dxa"/>
          </w:tcPr>
          <w:p w:rsidR="00530322" w:rsidRPr="00625EF5" w:rsidRDefault="00530322" w:rsidP="00D6231B">
            <w:pPr>
              <w:pStyle w:val="TableParagraph"/>
              <w:spacing w:before="37"/>
              <w:ind w:right="944"/>
              <w:jc w:val="right"/>
              <w:rPr>
                <w:b/>
              </w:rPr>
            </w:pPr>
            <w:r w:rsidRPr="00625EF5">
              <w:rPr>
                <w:b/>
                <w:spacing w:val="-5"/>
              </w:rPr>
              <w:t>34</w:t>
            </w:r>
          </w:p>
        </w:tc>
        <w:tc>
          <w:tcPr>
            <w:tcW w:w="1644" w:type="dxa"/>
            <w:gridSpan w:val="2"/>
          </w:tcPr>
          <w:p w:rsidR="00530322" w:rsidRPr="00625EF5" w:rsidRDefault="00530322" w:rsidP="00D6231B">
            <w:pPr>
              <w:pStyle w:val="TableParagraph"/>
              <w:rPr>
                <w:b/>
                <w:sz w:val="24"/>
                <w:szCs w:val="24"/>
              </w:rPr>
            </w:pPr>
          </w:p>
        </w:tc>
      </w:tr>
    </w:tbl>
    <w:p w:rsidR="00530322" w:rsidRDefault="00530322" w:rsidP="00530322">
      <w:pPr>
        <w:pStyle w:val="a3"/>
        <w:ind w:left="0"/>
        <w:rPr>
          <w:b/>
          <w:sz w:val="22"/>
        </w:rPr>
      </w:pPr>
    </w:p>
    <w:p w:rsidR="00241A29" w:rsidRDefault="00241A29" w:rsidP="00530322">
      <w:pPr>
        <w:spacing w:after="2" w:line="465" w:lineRule="auto"/>
        <w:ind w:left="441" w:right="3814"/>
        <w:rPr>
          <w:b/>
        </w:rPr>
      </w:pPr>
    </w:p>
    <w:p w:rsidR="00530322" w:rsidRDefault="00530322" w:rsidP="00530322">
      <w:pPr>
        <w:spacing w:after="2" w:line="465" w:lineRule="auto"/>
        <w:ind w:left="441" w:right="3814"/>
        <w:rPr>
          <w:b/>
        </w:rPr>
      </w:pPr>
      <w:r>
        <w:rPr>
          <w:b/>
        </w:rPr>
        <w:t xml:space="preserve">ПОУРОЧНОЕ </w:t>
      </w:r>
      <w:proofErr w:type="gramStart"/>
      <w:r>
        <w:rPr>
          <w:b/>
        </w:rPr>
        <w:t>ПЛАНИРОВАНИЕ  -</w:t>
      </w:r>
      <w:proofErr w:type="gramEnd"/>
      <w:r>
        <w:rPr>
          <w:b/>
        </w:rPr>
        <w:t xml:space="preserve">  6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030"/>
        <w:gridCol w:w="1104"/>
      </w:tblGrid>
      <w:tr w:rsidR="00530322" w:rsidRPr="00FA18EA" w:rsidTr="00D6231B">
        <w:trPr>
          <w:trHeight w:val="390"/>
        </w:trPr>
        <w:tc>
          <w:tcPr>
            <w:tcW w:w="769" w:type="dxa"/>
            <w:vMerge w:val="restart"/>
          </w:tcPr>
          <w:p w:rsidR="00530322" w:rsidRPr="00FA18EA" w:rsidRDefault="00530322" w:rsidP="00D6231B">
            <w:pPr>
              <w:pStyle w:val="TableParagraph"/>
              <w:spacing w:before="61"/>
              <w:ind w:left="239" w:right="394"/>
              <w:rPr>
                <w:b/>
                <w:sz w:val="18"/>
                <w:szCs w:val="18"/>
              </w:rPr>
            </w:pPr>
            <w:r w:rsidRPr="00FA18EA">
              <w:rPr>
                <w:b/>
                <w:spacing w:val="-10"/>
                <w:sz w:val="18"/>
                <w:szCs w:val="18"/>
              </w:rPr>
              <w:t xml:space="preserve">№ </w:t>
            </w:r>
          </w:p>
        </w:tc>
        <w:tc>
          <w:tcPr>
            <w:tcW w:w="5670" w:type="dxa"/>
            <w:vMerge w:val="restart"/>
          </w:tcPr>
          <w:p w:rsidR="00530322" w:rsidRPr="00FA18EA" w:rsidRDefault="00530322" w:rsidP="00D6231B">
            <w:pPr>
              <w:pStyle w:val="TableParagraph"/>
              <w:spacing w:before="200"/>
              <w:ind w:left="244"/>
              <w:rPr>
                <w:b/>
                <w:sz w:val="18"/>
                <w:szCs w:val="18"/>
              </w:rPr>
            </w:pPr>
            <w:r w:rsidRPr="00FA18EA">
              <w:rPr>
                <w:b/>
                <w:sz w:val="18"/>
                <w:szCs w:val="18"/>
              </w:rPr>
              <w:t>Тема</w:t>
            </w:r>
            <w:r w:rsidRPr="00FA18EA">
              <w:rPr>
                <w:b/>
                <w:spacing w:val="-2"/>
                <w:sz w:val="18"/>
                <w:szCs w:val="18"/>
              </w:rPr>
              <w:t xml:space="preserve"> урока</w:t>
            </w:r>
          </w:p>
        </w:tc>
        <w:tc>
          <w:tcPr>
            <w:tcW w:w="992" w:type="dxa"/>
            <w:vMerge w:val="restart"/>
          </w:tcPr>
          <w:p w:rsidR="00530322" w:rsidRPr="00FA18EA" w:rsidRDefault="00530322" w:rsidP="00D6231B">
            <w:pPr>
              <w:pStyle w:val="TableParagraph"/>
              <w:spacing w:before="41"/>
              <w:ind w:left="105"/>
              <w:rPr>
                <w:b/>
                <w:sz w:val="18"/>
                <w:szCs w:val="18"/>
              </w:rPr>
            </w:pPr>
            <w:proofErr w:type="spellStart"/>
            <w:r w:rsidRPr="00FA18EA">
              <w:rPr>
                <w:b/>
                <w:spacing w:val="-2"/>
                <w:sz w:val="18"/>
                <w:szCs w:val="18"/>
              </w:rPr>
              <w:t>Количество</w:t>
            </w:r>
            <w:r w:rsidRPr="00FA18EA">
              <w:rPr>
                <w:b/>
                <w:spacing w:val="-4"/>
                <w:sz w:val="18"/>
                <w:szCs w:val="18"/>
              </w:rPr>
              <w:t>часов</w:t>
            </w:r>
            <w:proofErr w:type="spellEnd"/>
          </w:p>
        </w:tc>
        <w:tc>
          <w:tcPr>
            <w:tcW w:w="2134" w:type="dxa"/>
            <w:gridSpan w:val="2"/>
            <w:tcBorders>
              <w:bottom w:val="single" w:sz="4" w:space="0" w:color="auto"/>
            </w:tcBorders>
          </w:tcPr>
          <w:p w:rsidR="00530322" w:rsidRPr="00FA18EA" w:rsidRDefault="00530322" w:rsidP="00D6231B">
            <w:pPr>
              <w:pStyle w:val="TableParagraph"/>
              <w:spacing w:before="61"/>
              <w:ind w:left="245" w:right="564"/>
              <w:rPr>
                <w:b/>
                <w:sz w:val="18"/>
                <w:szCs w:val="18"/>
              </w:rPr>
            </w:pPr>
            <w:r w:rsidRPr="00FA18EA">
              <w:rPr>
                <w:b/>
                <w:spacing w:val="-4"/>
                <w:sz w:val="18"/>
                <w:szCs w:val="18"/>
              </w:rPr>
              <w:t>Дата изучения</w:t>
            </w:r>
          </w:p>
        </w:tc>
      </w:tr>
      <w:tr w:rsidR="00530322" w:rsidRPr="00FA18EA" w:rsidTr="00D6231B">
        <w:trPr>
          <w:trHeight w:val="268"/>
        </w:trPr>
        <w:tc>
          <w:tcPr>
            <w:tcW w:w="769" w:type="dxa"/>
            <w:vMerge/>
          </w:tcPr>
          <w:p w:rsidR="00530322" w:rsidRPr="00FA18EA" w:rsidRDefault="00530322" w:rsidP="00D6231B">
            <w:pPr>
              <w:pStyle w:val="TableParagraph"/>
              <w:spacing w:before="61"/>
              <w:ind w:left="239" w:right="394"/>
              <w:rPr>
                <w:b/>
                <w:spacing w:val="-10"/>
                <w:sz w:val="18"/>
                <w:szCs w:val="18"/>
              </w:rPr>
            </w:pPr>
          </w:p>
        </w:tc>
        <w:tc>
          <w:tcPr>
            <w:tcW w:w="5670" w:type="dxa"/>
            <w:vMerge/>
          </w:tcPr>
          <w:p w:rsidR="00530322" w:rsidRPr="00FA18EA" w:rsidRDefault="00530322" w:rsidP="00D6231B">
            <w:pPr>
              <w:pStyle w:val="TableParagraph"/>
              <w:spacing w:before="200"/>
              <w:ind w:left="244"/>
              <w:rPr>
                <w:b/>
                <w:sz w:val="18"/>
                <w:szCs w:val="18"/>
              </w:rPr>
            </w:pPr>
          </w:p>
        </w:tc>
        <w:tc>
          <w:tcPr>
            <w:tcW w:w="992" w:type="dxa"/>
            <w:vMerge/>
          </w:tcPr>
          <w:p w:rsidR="00530322" w:rsidRPr="00FA18EA" w:rsidRDefault="00530322" w:rsidP="00D6231B">
            <w:pPr>
              <w:pStyle w:val="TableParagraph"/>
              <w:spacing w:before="41"/>
              <w:ind w:left="105"/>
              <w:rPr>
                <w:b/>
                <w:spacing w:val="-2"/>
                <w:sz w:val="18"/>
                <w:szCs w:val="18"/>
              </w:rPr>
            </w:pPr>
          </w:p>
        </w:tc>
        <w:tc>
          <w:tcPr>
            <w:tcW w:w="1030" w:type="dxa"/>
            <w:vMerge w:val="restart"/>
            <w:tcBorders>
              <w:top w:val="single" w:sz="4" w:space="0" w:color="auto"/>
              <w:right w:val="single" w:sz="4" w:space="0" w:color="auto"/>
            </w:tcBorders>
          </w:tcPr>
          <w:p w:rsidR="00530322" w:rsidRPr="00FA18EA" w:rsidRDefault="00530322" w:rsidP="00D6231B">
            <w:pPr>
              <w:pStyle w:val="TableParagraph"/>
              <w:spacing w:before="61"/>
              <w:ind w:left="245" w:right="38"/>
              <w:rPr>
                <w:b/>
                <w:spacing w:val="-4"/>
                <w:sz w:val="18"/>
                <w:szCs w:val="18"/>
              </w:rPr>
            </w:pPr>
            <w:r>
              <w:rPr>
                <w:b/>
                <w:spacing w:val="-4"/>
                <w:sz w:val="18"/>
                <w:szCs w:val="18"/>
              </w:rPr>
              <w:t>план</w:t>
            </w:r>
          </w:p>
        </w:tc>
        <w:tc>
          <w:tcPr>
            <w:tcW w:w="1104" w:type="dxa"/>
            <w:vMerge w:val="restart"/>
            <w:tcBorders>
              <w:top w:val="single" w:sz="4" w:space="0" w:color="auto"/>
              <w:left w:val="single" w:sz="4" w:space="0" w:color="auto"/>
            </w:tcBorders>
          </w:tcPr>
          <w:p w:rsidR="00530322" w:rsidRPr="00FA18EA" w:rsidRDefault="00530322" w:rsidP="00D6231B">
            <w:pPr>
              <w:pStyle w:val="TableParagraph"/>
              <w:spacing w:before="61"/>
              <w:ind w:left="245" w:right="150"/>
              <w:rPr>
                <w:b/>
                <w:spacing w:val="-4"/>
                <w:sz w:val="18"/>
                <w:szCs w:val="18"/>
              </w:rPr>
            </w:pPr>
            <w:r>
              <w:rPr>
                <w:b/>
                <w:spacing w:val="-4"/>
                <w:sz w:val="18"/>
                <w:szCs w:val="18"/>
              </w:rPr>
              <w:t>факт</w:t>
            </w:r>
          </w:p>
        </w:tc>
      </w:tr>
      <w:tr w:rsidR="00530322" w:rsidRPr="00FA18EA" w:rsidTr="00D6231B">
        <w:trPr>
          <w:trHeight w:val="233"/>
        </w:trPr>
        <w:tc>
          <w:tcPr>
            <w:tcW w:w="769" w:type="dxa"/>
            <w:vMerge/>
            <w:tcBorders>
              <w:top w:val="nil"/>
            </w:tcBorders>
          </w:tcPr>
          <w:p w:rsidR="00530322" w:rsidRPr="00FA18EA" w:rsidRDefault="00530322" w:rsidP="00D6231B">
            <w:pPr>
              <w:rPr>
                <w:sz w:val="18"/>
                <w:szCs w:val="18"/>
              </w:rPr>
            </w:pPr>
          </w:p>
        </w:tc>
        <w:tc>
          <w:tcPr>
            <w:tcW w:w="5670" w:type="dxa"/>
            <w:vMerge/>
            <w:tcBorders>
              <w:top w:val="nil"/>
            </w:tcBorders>
          </w:tcPr>
          <w:p w:rsidR="00530322" w:rsidRPr="00FA18EA" w:rsidRDefault="00530322" w:rsidP="00D6231B">
            <w:pPr>
              <w:rPr>
                <w:sz w:val="18"/>
                <w:szCs w:val="18"/>
              </w:rPr>
            </w:pPr>
          </w:p>
        </w:tc>
        <w:tc>
          <w:tcPr>
            <w:tcW w:w="992" w:type="dxa"/>
          </w:tcPr>
          <w:p w:rsidR="00530322" w:rsidRPr="00FA18EA" w:rsidRDefault="00530322" w:rsidP="00D6231B">
            <w:pPr>
              <w:pStyle w:val="TableParagraph"/>
              <w:spacing w:before="44"/>
              <w:ind w:left="240"/>
              <w:rPr>
                <w:b/>
                <w:sz w:val="18"/>
                <w:szCs w:val="18"/>
              </w:rPr>
            </w:pPr>
            <w:r w:rsidRPr="00FA18EA">
              <w:rPr>
                <w:b/>
                <w:spacing w:val="-4"/>
                <w:sz w:val="18"/>
                <w:szCs w:val="18"/>
              </w:rPr>
              <w:t>Всего</w:t>
            </w:r>
          </w:p>
        </w:tc>
        <w:tc>
          <w:tcPr>
            <w:tcW w:w="1030" w:type="dxa"/>
            <w:vMerge/>
            <w:tcBorders>
              <w:top w:val="nil"/>
              <w:right w:val="single" w:sz="4" w:space="0" w:color="auto"/>
            </w:tcBorders>
          </w:tcPr>
          <w:p w:rsidR="00530322" w:rsidRPr="00FA18EA" w:rsidRDefault="00530322" w:rsidP="00D6231B">
            <w:pPr>
              <w:rPr>
                <w:sz w:val="18"/>
                <w:szCs w:val="18"/>
              </w:rPr>
            </w:pPr>
          </w:p>
        </w:tc>
        <w:tc>
          <w:tcPr>
            <w:tcW w:w="1104" w:type="dxa"/>
            <w:vMerge/>
            <w:tcBorders>
              <w:top w:val="nil"/>
              <w:left w:val="single" w:sz="4" w:space="0" w:color="auto"/>
            </w:tcBorders>
          </w:tcPr>
          <w:p w:rsidR="00530322" w:rsidRPr="00FA18EA" w:rsidRDefault="00530322" w:rsidP="00D6231B">
            <w:pPr>
              <w:rPr>
                <w:sz w:val="18"/>
                <w:szCs w:val="18"/>
              </w:rPr>
            </w:pPr>
          </w:p>
        </w:tc>
      </w:tr>
      <w:tr w:rsidR="00530322" w:rsidRPr="00FA18EA" w:rsidTr="00D6231B">
        <w:trPr>
          <w:trHeight w:val="354"/>
        </w:trPr>
        <w:tc>
          <w:tcPr>
            <w:tcW w:w="769" w:type="dxa"/>
          </w:tcPr>
          <w:p w:rsidR="00530322" w:rsidRPr="00FA18EA" w:rsidRDefault="00530322" w:rsidP="00D6231B">
            <w:pPr>
              <w:pStyle w:val="TableParagraph"/>
              <w:spacing w:before="41"/>
              <w:ind w:left="103"/>
              <w:rPr>
                <w:sz w:val="24"/>
                <w:szCs w:val="24"/>
              </w:rPr>
            </w:pPr>
            <w:r w:rsidRPr="00FA18EA">
              <w:rPr>
                <w:spacing w:val="-10"/>
                <w:sz w:val="24"/>
                <w:szCs w:val="24"/>
              </w:rPr>
              <w:t>1</w:t>
            </w:r>
          </w:p>
        </w:tc>
        <w:tc>
          <w:tcPr>
            <w:tcW w:w="5670" w:type="dxa"/>
          </w:tcPr>
          <w:p w:rsidR="00530322" w:rsidRPr="00FA18EA" w:rsidRDefault="00530322" w:rsidP="00D6231B">
            <w:pPr>
              <w:pStyle w:val="TableParagraph"/>
              <w:spacing w:before="16" w:line="250" w:lineRule="atLeast"/>
              <w:rPr>
                <w:sz w:val="24"/>
                <w:szCs w:val="24"/>
              </w:rPr>
            </w:pPr>
            <w:proofErr w:type="spellStart"/>
            <w:proofErr w:type="gramStart"/>
            <w:r w:rsidRPr="00FA18EA">
              <w:rPr>
                <w:sz w:val="24"/>
                <w:szCs w:val="24"/>
              </w:rPr>
              <w:t>Факторы,способствующиесбережению</w:t>
            </w:r>
            <w:proofErr w:type="spellEnd"/>
            <w:proofErr w:type="gramEnd"/>
            <w:r w:rsidRPr="00FA18EA">
              <w:rPr>
                <w:sz w:val="24"/>
                <w:szCs w:val="24"/>
              </w:rPr>
              <w:t xml:space="preserve"> </w:t>
            </w:r>
            <w:r w:rsidRPr="00FA18EA">
              <w:rPr>
                <w:spacing w:val="-2"/>
                <w:sz w:val="24"/>
                <w:szCs w:val="24"/>
              </w:rPr>
              <w:t>здоровья.</w:t>
            </w:r>
          </w:p>
        </w:tc>
        <w:tc>
          <w:tcPr>
            <w:tcW w:w="992" w:type="dxa"/>
          </w:tcPr>
          <w:p w:rsidR="00530322" w:rsidRPr="00FA18EA" w:rsidRDefault="00530322" w:rsidP="00D6231B">
            <w:pPr>
              <w:pStyle w:val="TableParagraph"/>
              <w:spacing w:before="41"/>
              <w:ind w:left="211"/>
              <w:jc w:val="center"/>
              <w:rPr>
                <w:sz w:val="24"/>
                <w:szCs w:val="24"/>
              </w:rPr>
            </w:pPr>
            <w:r w:rsidRPr="00FA18EA">
              <w:rPr>
                <w:spacing w:val="-10"/>
                <w:sz w:val="24"/>
                <w:szCs w:val="24"/>
              </w:rPr>
              <w:t>1</w:t>
            </w:r>
          </w:p>
        </w:tc>
        <w:tc>
          <w:tcPr>
            <w:tcW w:w="1030" w:type="dxa"/>
            <w:tcBorders>
              <w:right w:val="single" w:sz="4" w:space="0" w:color="auto"/>
            </w:tcBorders>
          </w:tcPr>
          <w:p w:rsidR="00530322" w:rsidRPr="00FA18EA" w:rsidRDefault="00530322" w:rsidP="00D6231B">
            <w:pPr>
              <w:pStyle w:val="TableParagraph"/>
              <w:rPr>
                <w:sz w:val="24"/>
                <w:szCs w:val="24"/>
              </w:rPr>
            </w:pPr>
          </w:p>
        </w:tc>
        <w:tc>
          <w:tcPr>
            <w:tcW w:w="1104" w:type="dxa"/>
            <w:tcBorders>
              <w:left w:val="single" w:sz="4" w:space="0" w:color="auto"/>
            </w:tcBorders>
          </w:tcPr>
          <w:p w:rsidR="00530322" w:rsidRPr="00FA18EA" w:rsidRDefault="00530322" w:rsidP="00D6231B">
            <w:pPr>
              <w:pStyle w:val="TableParagraph"/>
              <w:rPr>
                <w:sz w:val="24"/>
                <w:szCs w:val="24"/>
              </w:rPr>
            </w:pPr>
          </w:p>
        </w:tc>
      </w:tr>
      <w:tr w:rsidR="00530322" w:rsidTr="00D6231B">
        <w:trPr>
          <w:trHeight w:val="324"/>
        </w:trPr>
        <w:tc>
          <w:tcPr>
            <w:tcW w:w="769" w:type="dxa"/>
          </w:tcPr>
          <w:p w:rsidR="00530322" w:rsidRDefault="00530322" w:rsidP="00D6231B">
            <w:pPr>
              <w:pStyle w:val="TableParagraph"/>
              <w:spacing w:before="44"/>
              <w:ind w:left="103"/>
            </w:pPr>
            <w:r>
              <w:rPr>
                <w:spacing w:val="-10"/>
              </w:rPr>
              <w:t>2</w:t>
            </w:r>
          </w:p>
        </w:tc>
        <w:tc>
          <w:tcPr>
            <w:tcW w:w="5670" w:type="dxa"/>
          </w:tcPr>
          <w:p w:rsidR="00530322" w:rsidRDefault="00530322" w:rsidP="00D6231B">
            <w:pPr>
              <w:pStyle w:val="TableParagraph"/>
              <w:spacing w:before="35"/>
            </w:pPr>
            <w:r>
              <w:t xml:space="preserve">Факторы, разрушающие </w:t>
            </w:r>
            <w:r>
              <w:rPr>
                <w:spacing w:val="-2"/>
              </w:rPr>
              <w:t>здоровье.</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10"/>
              </w:rPr>
              <w:t>3</w:t>
            </w:r>
          </w:p>
        </w:tc>
        <w:tc>
          <w:tcPr>
            <w:tcW w:w="5670" w:type="dxa"/>
          </w:tcPr>
          <w:p w:rsidR="00530322" w:rsidRDefault="00530322" w:rsidP="00D6231B">
            <w:pPr>
              <w:pStyle w:val="TableParagraph"/>
              <w:spacing w:before="29"/>
            </w:pPr>
            <w:r>
              <w:t xml:space="preserve">Профилактика вредных </w:t>
            </w:r>
            <w:r>
              <w:rPr>
                <w:spacing w:val="-2"/>
              </w:rPr>
              <w:t>привычек.</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40"/>
        </w:trPr>
        <w:tc>
          <w:tcPr>
            <w:tcW w:w="769" w:type="dxa"/>
          </w:tcPr>
          <w:p w:rsidR="00530322" w:rsidRDefault="00530322" w:rsidP="00D6231B">
            <w:pPr>
              <w:pStyle w:val="TableParagraph"/>
              <w:spacing w:before="241"/>
              <w:ind w:left="103"/>
            </w:pPr>
            <w:r>
              <w:rPr>
                <w:spacing w:val="-10"/>
              </w:rPr>
              <w:t>4</w:t>
            </w:r>
          </w:p>
        </w:tc>
        <w:tc>
          <w:tcPr>
            <w:tcW w:w="5670" w:type="dxa"/>
          </w:tcPr>
          <w:p w:rsidR="00530322" w:rsidRDefault="00530322" w:rsidP="00D6231B">
            <w:pPr>
              <w:pStyle w:val="TableParagraph"/>
              <w:spacing w:before="34" w:line="252" w:lineRule="exact"/>
            </w:pPr>
            <w:r>
              <w:t xml:space="preserve">Как избежать отрицательного </w:t>
            </w:r>
            <w:r>
              <w:rPr>
                <w:spacing w:val="-2"/>
              </w:rPr>
              <w:t>воздействия</w:t>
            </w:r>
          </w:p>
          <w:p w:rsidR="00530322" w:rsidRDefault="00530322" w:rsidP="00D6231B">
            <w:pPr>
              <w:pStyle w:val="TableParagraph"/>
              <w:spacing w:before="2" w:line="226" w:lineRule="exact"/>
            </w:pPr>
            <w:r>
              <w:t xml:space="preserve">Окружающей среды на развитие и </w:t>
            </w:r>
            <w:proofErr w:type="gramStart"/>
            <w:r>
              <w:t xml:space="preserve">здоровье  </w:t>
            </w:r>
            <w:r>
              <w:rPr>
                <w:spacing w:val="-2"/>
              </w:rPr>
              <w:t>человека</w:t>
            </w:r>
            <w:proofErr w:type="gramEnd"/>
            <w:r>
              <w:rPr>
                <w:spacing w:val="-2"/>
              </w:rPr>
              <w:t>.</w:t>
            </w:r>
          </w:p>
        </w:tc>
        <w:tc>
          <w:tcPr>
            <w:tcW w:w="992" w:type="dxa"/>
          </w:tcPr>
          <w:p w:rsidR="00530322" w:rsidRDefault="00530322" w:rsidP="00D6231B">
            <w:pPr>
              <w:pStyle w:val="TableParagraph"/>
              <w:spacing w:before="241"/>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248"/>
        </w:trPr>
        <w:tc>
          <w:tcPr>
            <w:tcW w:w="769" w:type="dxa"/>
          </w:tcPr>
          <w:p w:rsidR="00530322" w:rsidRDefault="00530322" w:rsidP="00D6231B">
            <w:pPr>
              <w:pStyle w:val="TableParagraph"/>
              <w:spacing w:before="44"/>
              <w:ind w:left="103"/>
            </w:pPr>
            <w:r>
              <w:rPr>
                <w:spacing w:val="-10"/>
              </w:rPr>
              <w:t>5</w:t>
            </w:r>
          </w:p>
        </w:tc>
        <w:tc>
          <w:tcPr>
            <w:tcW w:w="5670" w:type="dxa"/>
          </w:tcPr>
          <w:p w:rsidR="00530322" w:rsidRDefault="00530322" w:rsidP="00D6231B">
            <w:pPr>
              <w:pStyle w:val="TableParagraph"/>
              <w:spacing w:before="20" w:line="252" w:lineRule="exact"/>
            </w:pPr>
            <w:r>
              <w:t xml:space="preserve">Правила личной гигиены при занятиях </w:t>
            </w:r>
            <w:r>
              <w:rPr>
                <w:spacing w:val="-2"/>
              </w:rPr>
              <w:t>туризмом.</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39"/>
              <w:ind w:left="103"/>
            </w:pPr>
            <w:r>
              <w:rPr>
                <w:spacing w:val="-10"/>
              </w:rPr>
              <w:t>6</w:t>
            </w:r>
          </w:p>
        </w:tc>
        <w:tc>
          <w:tcPr>
            <w:tcW w:w="5670" w:type="dxa"/>
          </w:tcPr>
          <w:p w:rsidR="00530322" w:rsidRDefault="00530322" w:rsidP="00D6231B">
            <w:pPr>
              <w:pStyle w:val="TableParagraph"/>
              <w:spacing w:before="29"/>
            </w:pPr>
            <w:r>
              <w:t xml:space="preserve">Туризм как часть комплекса </w:t>
            </w:r>
            <w:r>
              <w:rPr>
                <w:spacing w:val="-4"/>
              </w:rPr>
              <w:t>ГТО.</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186"/>
        </w:trPr>
        <w:tc>
          <w:tcPr>
            <w:tcW w:w="769" w:type="dxa"/>
          </w:tcPr>
          <w:p w:rsidR="00530322" w:rsidRDefault="00530322" w:rsidP="00D6231B">
            <w:pPr>
              <w:pStyle w:val="TableParagraph"/>
              <w:spacing w:before="44"/>
              <w:ind w:left="103"/>
            </w:pPr>
            <w:r>
              <w:rPr>
                <w:spacing w:val="-10"/>
              </w:rPr>
              <w:t>7</w:t>
            </w:r>
          </w:p>
        </w:tc>
        <w:tc>
          <w:tcPr>
            <w:tcW w:w="5670" w:type="dxa"/>
          </w:tcPr>
          <w:p w:rsidR="00530322" w:rsidRDefault="00530322" w:rsidP="00D6231B">
            <w:pPr>
              <w:pStyle w:val="TableParagraph"/>
              <w:spacing w:before="21" w:line="250" w:lineRule="atLeast"/>
              <w:ind w:right="245"/>
            </w:pPr>
            <w:r>
              <w:t xml:space="preserve">Безопасное поведение в туристических </w:t>
            </w:r>
            <w:r>
              <w:rPr>
                <w:spacing w:val="-2"/>
              </w:rPr>
              <w:t>походах.</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10"/>
              </w:rPr>
              <w:t>8</w:t>
            </w:r>
          </w:p>
        </w:tc>
        <w:tc>
          <w:tcPr>
            <w:tcW w:w="5670" w:type="dxa"/>
          </w:tcPr>
          <w:p w:rsidR="00530322" w:rsidRDefault="00530322" w:rsidP="00D6231B">
            <w:pPr>
              <w:pStyle w:val="TableParagraph"/>
              <w:spacing w:before="29"/>
            </w:pPr>
            <w:r>
              <w:t xml:space="preserve">Виды туристических </w:t>
            </w:r>
            <w:r>
              <w:rPr>
                <w:spacing w:val="-2"/>
              </w:rPr>
              <w:t>походов.</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10"/>
              </w:rPr>
              <w:t>9</w:t>
            </w:r>
          </w:p>
        </w:tc>
        <w:tc>
          <w:tcPr>
            <w:tcW w:w="5670" w:type="dxa"/>
          </w:tcPr>
          <w:p w:rsidR="00530322" w:rsidRDefault="00530322" w:rsidP="00D6231B">
            <w:pPr>
              <w:pStyle w:val="TableParagraph"/>
              <w:spacing w:before="34"/>
            </w:pPr>
            <w:r>
              <w:t xml:space="preserve">Как ориентироваться на </w:t>
            </w:r>
            <w:r>
              <w:rPr>
                <w:spacing w:val="-2"/>
              </w:rPr>
              <w:t>местности.</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39"/>
              <w:ind w:left="103"/>
            </w:pPr>
            <w:r>
              <w:rPr>
                <w:spacing w:val="-5"/>
              </w:rPr>
              <w:t>10</w:t>
            </w:r>
          </w:p>
        </w:tc>
        <w:tc>
          <w:tcPr>
            <w:tcW w:w="5670" w:type="dxa"/>
          </w:tcPr>
          <w:p w:rsidR="00530322" w:rsidRDefault="00530322" w:rsidP="00D6231B">
            <w:pPr>
              <w:pStyle w:val="TableParagraph"/>
              <w:spacing w:before="29"/>
            </w:pPr>
            <w:r>
              <w:t xml:space="preserve">Как ориентироваться на </w:t>
            </w:r>
            <w:r>
              <w:rPr>
                <w:spacing w:val="-2"/>
              </w:rPr>
              <w:t>местности.</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190"/>
        </w:trPr>
        <w:tc>
          <w:tcPr>
            <w:tcW w:w="769" w:type="dxa"/>
          </w:tcPr>
          <w:p w:rsidR="00530322" w:rsidRDefault="00530322" w:rsidP="00D6231B">
            <w:pPr>
              <w:pStyle w:val="TableParagraph"/>
              <w:spacing w:before="44"/>
              <w:ind w:left="103"/>
            </w:pPr>
            <w:r>
              <w:rPr>
                <w:spacing w:val="-5"/>
              </w:rPr>
              <w:t>11</w:t>
            </w:r>
          </w:p>
        </w:tc>
        <w:tc>
          <w:tcPr>
            <w:tcW w:w="5670" w:type="dxa"/>
          </w:tcPr>
          <w:p w:rsidR="00530322" w:rsidRDefault="00530322" w:rsidP="00D6231B">
            <w:pPr>
              <w:pStyle w:val="TableParagraph"/>
              <w:spacing w:before="20" w:line="252" w:lineRule="exact"/>
            </w:pPr>
            <w:r>
              <w:t xml:space="preserve">Подготовка к проведению туристического </w:t>
            </w:r>
            <w:r>
              <w:rPr>
                <w:spacing w:val="-2"/>
              </w:rPr>
              <w:t>похода.</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295"/>
        </w:trPr>
        <w:tc>
          <w:tcPr>
            <w:tcW w:w="769" w:type="dxa"/>
          </w:tcPr>
          <w:p w:rsidR="00530322" w:rsidRDefault="00530322" w:rsidP="00D6231B">
            <w:pPr>
              <w:pStyle w:val="TableParagraph"/>
              <w:spacing w:before="39"/>
              <w:ind w:left="103"/>
            </w:pPr>
            <w:r>
              <w:rPr>
                <w:spacing w:val="-5"/>
              </w:rPr>
              <w:t>12</w:t>
            </w:r>
          </w:p>
        </w:tc>
        <w:tc>
          <w:tcPr>
            <w:tcW w:w="5670" w:type="dxa"/>
          </w:tcPr>
          <w:p w:rsidR="00530322" w:rsidRDefault="00530322" w:rsidP="00D6231B">
            <w:pPr>
              <w:pStyle w:val="TableParagraph"/>
              <w:spacing w:before="16" w:line="250" w:lineRule="atLeast"/>
            </w:pPr>
            <w:r>
              <w:t xml:space="preserve">Приметы, по которым можно </w:t>
            </w:r>
            <w:proofErr w:type="gramStart"/>
            <w:r>
              <w:t xml:space="preserve">определить  </w:t>
            </w:r>
            <w:r>
              <w:rPr>
                <w:spacing w:val="-2"/>
              </w:rPr>
              <w:t>погоду</w:t>
            </w:r>
            <w:proofErr w:type="gramEnd"/>
            <w:r>
              <w:rPr>
                <w:spacing w:val="-2"/>
              </w:rPr>
              <w:t>.</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5"/>
              </w:rPr>
              <w:t>13</w:t>
            </w:r>
          </w:p>
        </w:tc>
        <w:tc>
          <w:tcPr>
            <w:tcW w:w="5670" w:type="dxa"/>
          </w:tcPr>
          <w:p w:rsidR="00530322" w:rsidRDefault="00530322" w:rsidP="00D6231B">
            <w:pPr>
              <w:pStyle w:val="TableParagraph"/>
              <w:spacing w:before="34"/>
            </w:pPr>
            <w:r>
              <w:t xml:space="preserve">Как развести костер при разной </w:t>
            </w:r>
            <w:r>
              <w:rPr>
                <w:spacing w:val="-2"/>
              </w:rPr>
              <w:t>погоде.</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5"/>
              </w:rPr>
              <w:t>14</w:t>
            </w:r>
          </w:p>
        </w:tc>
        <w:tc>
          <w:tcPr>
            <w:tcW w:w="5670" w:type="dxa"/>
          </w:tcPr>
          <w:p w:rsidR="00530322" w:rsidRDefault="00530322" w:rsidP="00D6231B">
            <w:pPr>
              <w:pStyle w:val="TableParagraph"/>
              <w:spacing w:before="29"/>
            </w:pPr>
            <w:r>
              <w:t xml:space="preserve">Если в лесу вас застигла </w:t>
            </w:r>
            <w:r>
              <w:rPr>
                <w:spacing w:val="-2"/>
              </w:rPr>
              <w:t>гроза.</w:t>
            </w:r>
          </w:p>
        </w:tc>
        <w:tc>
          <w:tcPr>
            <w:tcW w:w="992" w:type="dxa"/>
          </w:tcPr>
          <w:p w:rsidR="00530322" w:rsidRDefault="00530322" w:rsidP="00D6231B">
            <w:pPr>
              <w:pStyle w:val="TableParagraph"/>
              <w:spacing w:before="39"/>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r w:rsidR="00530322" w:rsidTr="00D6231B">
        <w:trPr>
          <w:trHeight w:val="321"/>
        </w:trPr>
        <w:tc>
          <w:tcPr>
            <w:tcW w:w="769" w:type="dxa"/>
          </w:tcPr>
          <w:p w:rsidR="00530322" w:rsidRDefault="00530322" w:rsidP="00D6231B">
            <w:pPr>
              <w:pStyle w:val="TableParagraph"/>
              <w:spacing w:before="44"/>
              <w:ind w:left="103"/>
            </w:pPr>
            <w:r>
              <w:rPr>
                <w:spacing w:val="-5"/>
              </w:rPr>
              <w:t>15</w:t>
            </w:r>
          </w:p>
        </w:tc>
        <w:tc>
          <w:tcPr>
            <w:tcW w:w="5670" w:type="dxa"/>
          </w:tcPr>
          <w:p w:rsidR="00530322" w:rsidRDefault="00530322" w:rsidP="00D6231B">
            <w:pPr>
              <w:pStyle w:val="TableParagraph"/>
              <w:spacing w:before="34"/>
            </w:pPr>
            <w:r>
              <w:t xml:space="preserve">Советы на всю </w:t>
            </w:r>
            <w:r>
              <w:rPr>
                <w:spacing w:val="-2"/>
              </w:rPr>
              <w:t>жизнь.</w:t>
            </w:r>
          </w:p>
        </w:tc>
        <w:tc>
          <w:tcPr>
            <w:tcW w:w="992" w:type="dxa"/>
          </w:tcPr>
          <w:p w:rsidR="00530322" w:rsidRDefault="00530322" w:rsidP="00D6231B">
            <w:pPr>
              <w:pStyle w:val="TableParagraph"/>
              <w:spacing w:before="44"/>
              <w:ind w:left="211"/>
              <w:jc w:val="center"/>
            </w:pPr>
            <w:r>
              <w:rPr>
                <w:spacing w:val="-10"/>
              </w:rPr>
              <w:t>1</w:t>
            </w:r>
          </w:p>
        </w:tc>
        <w:tc>
          <w:tcPr>
            <w:tcW w:w="1030" w:type="dxa"/>
            <w:tcBorders>
              <w:right w:val="single" w:sz="4" w:space="0" w:color="auto"/>
            </w:tcBorders>
          </w:tcPr>
          <w:p w:rsidR="00530322" w:rsidRDefault="00530322" w:rsidP="00D6231B">
            <w:pPr>
              <w:pStyle w:val="TableParagraph"/>
            </w:pPr>
          </w:p>
        </w:tc>
        <w:tc>
          <w:tcPr>
            <w:tcW w:w="1104" w:type="dxa"/>
            <w:tcBorders>
              <w:left w:val="single" w:sz="4" w:space="0" w:color="auto"/>
            </w:tcBorders>
          </w:tcPr>
          <w:p w:rsidR="00530322" w:rsidRDefault="00530322" w:rsidP="00D6231B">
            <w:pPr>
              <w:pStyle w:val="TableParagraph"/>
            </w:pPr>
          </w:p>
        </w:tc>
      </w:tr>
    </w:tbl>
    <w:p w:rsidR="00530322" w:rsidRDefault="00530322" w:rsidP="00530322">
      <w:pPr>
        <w:sectPr w:rsidR="00530322" w:rsidSect="00FA18EA">
          <w:pgSz w:w="11910" w:h="16840"/>
          <w:pgMar w:top="851" w:right="660" w:bottom="113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027"/>
        <w:gridCol w:w="1107"/>
      </w:tblGrid>
      <w:tr w:rsidR="00530322" w:rsidTr="00D6231B">
        <w:trPr>
          <w:trHeight w:val="318"/>
        </w:trPr>
        <w:tc>
          <w:tcPr>
            <w:tcW w:w="769" w:type="dxa"/>
          </w:tcPr>
          <w:p w:rsidR="00530322" w:rsidRDefault="00530322" w:rsidP="00D6231B">
            <w:pPr>
              <w:pStyle w:val="TableParagraph"/>
              <w:spacing w:before="39"/>
              <w:ind w:left="103"/>
            </w:pPr>
            <w:r>
              <w:rPr>
                <w:spacing w:val="-5"/>
              </w:rPr>
              <w:t>16</w:t>
            </w:r>
          </w:p>
        </w:tc>
        <w:tc>
          <w:tcPr>
            <w:tcW w:w="5670" w:type="dxa"/>
          </w:tcPr>
          <w:p w:rsidR="00530322" w:rsidRDefault="00530322" w:rsidP="00D6231B">
            <w:pPr>
              <w:pStyle w:val="TableParagraph"/>
              <w:spacing w:before="29"/>
            </w:pPr>
            <w:proofErr w:type="gramStart"/>
            <w:r>
              <w:t xml:space="preserve">Лыжные  </w:t>
            </w:r>
            <w:r>
              <w:rPr>
                <w:spacing w:val="-2"/>
              </w:rPr>
              <w:t>походы</w:t>
            </w:r>
            <w:proofErr w:type="gramEnd"/>
            <w:r>
              <w:rPr>
                <w:spacing w:val="-2"/>
              </w:rPr>
              <w:t>.</w:t>
            </w:r>
          </w:p>
        </w:tc>
        <w:tc>
          <w:tcPr>
            <w:tcW w:w="992" w:type="dxa"/>
          </w:tcPr>
          <w:p w:rsidR="00530322" w:rsidRDefault="00530322" w:rsidP="00D6231B">
            <w:pPr>
              <w:pStyle w:val="TableParagraph"/>
              <w:spacing w:before="39"/>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24"/>
        </w:trPr>
        <w:tc>
          <w:tcPr>
            <w:tcW w:w="769" w:type="dxa"/>
          </w:tcPr>
          <w:p w:rsidR="00530322" w:rsidRDefault="00530322" w:rsidP="00D6231B">
            <w:pPr>
              <w:pStyle w:val="TableParagraph"/>
              <w:spacing w:before="44"/>
              <w:ind w:left="103"/>
            </w:pPr>
            <w:r>
              <w:rPr>
                <w:spacing w:val="-5"/>
              </w:rPr>
              <w:t>17</w:t>
            </w:r>
          </w:p>
        </w:tc>
        <w:tc>
          <w:tcPr>
            <w:tcW w:w="5670" w:type="dxa"/>
          </w:tcPr>
          <w:p w:rsidR="00530322" w:rsidRDefault="00530322" w:rsidP="00D6231B">
            <w:pPr>
              <w:pStyle w:val="TableParagraph"/>
              <w:spacing w:before="35"/>
            </w:pPr>
            <w:r>
              <w:t xml:space="preserve">Горные </w:t>
            </w:r>
            <w:r>
              <w:rPr>
                <w:spacing w:val="-2"/>
              </w:rPr>
              <w:t>походы.</w:t>
            </w:r>
          </w:p>
        </w:tc>
        <w:tc>
          <w:tcPr>
            <w:tcW w:w="992" w:type="dxa"/>
          </w:tcPr>
          <w:p w:rsidR="00530322" w:rsidRDefault="00530322" w:rsidP="00D6231B">
            <w:pPr>
              <w:pStyle w:val="TableParagraph"/>
              <w:spacing w:before="44"/>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478"/>
        </w:trPr>
        <w:tc>
          <w:tcPr>
            <w:tcW w:w="769" w:type="dxa"/>
          </w:tcPr>
          <w:p w:rsidR="00530322" w:rsidRDefault="00530322" w:rsidP="00D6231B">
            <w:pPr>
              <w:pStyle w:val="TableParagraph"/>
              <w:spacing w:before="121"/>
              <w:ind w:left="103"/>
            </w:pPr>
            <w:r>
              <w:rPr>
                <w:spacing w:val="-5"/>
              </w:rPr>
              <w:t>18</w:t>
            </w:r>
          </w:p>
        </w:tc>
        <w:tc>
          <w:tcPr>
            <w:tcW w:w="5670" w:type="dxa"/>
          </w:tcPr>
          <w:p w:rsidR="00530322" w:rsidRDefault="00530322" w:rsidP="00D6231B">
            <w:pPr>
              <w:pStyle w:val="TableParagraph"/>
              <w:spacing w:before="15"/>
            </w:pPr>
            <w:r>
              <w:t xml:space="preserve">Водные походы. Способы и </w:t>
            </w:r>
            <w:r>
              <w:rPr>
                <w:spacing w:val="-2"/>
              </w:rPr>
              <w:t>средства</w:t>
            </w:r>
          </w:p>
          <w:p w:rsidR="00530322" w:rsidRDefault="00530322" w:rsidP="00D6231B">
            <w:pPr>
              <w:pStyle w:val="TableParagraph"/>
              <w:spacing w:line="252" w:lineRule="exact"/>
            </w:pPr>
            <w:r>
              <w:t xml:space="preserve">Самопомощи и взаимопомощи в водных </w:t>
            </w:r>
            <w:r>
              <w:rPr>
                <w:spacing w:val="-2"/>
              </w:rPr>
              <w:t>походах.</w:t>
            </w:r>
          </w:p>
        </w:tc>
        <w:tc>
          <w:tcPr>
            <w:tcW w:w="992" w:type="dxa"/>
          </w:tcPr>
          <w:p w:rsidR="00530322" w:rsidRDefault="00530322" w:rsidP="00D6231B">
            <w:pPr>
              <w:pStyle w:val="TableParagraph"/>
              <w:spacing w:before="121"/>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506"/>
        </w:trPr>
        <w:tc>
          <w:tcPr>
            <w:tcW w:w="769" w:type="dxa"/>
          </w:tcPr>
          <w:p w:rsidR="00530322" w:rsidRDefault="00530322" w:rsidP="00D6231B">
            <w:pPr>
              <w:pStyle w:val="TableParagraph"/>
              <w:spacing w:before="125"/>
              <w:ind w:left="103"/>
            </w:pPr>
            <w:r>
              <w:rPr>
                <w:spacing w:val="-5"/>
              </w:rPr>
              <w:t>19</w:t>
            </w:r>
          </w:p>
        </w:tc>
        <w:tc>
          <w:tcPr>
            <w:tcW w:w="5670" w:type="dxa"/>
          </w:tcPr>
          <w:p w:rsidR="00530322" w:rsidRDefault="00530322" w:rsidP="00D6231B">
            <w:pPr>
              <w:pStyle w:val="TableParagraph"/>
              <w:spacing w:before="26" w:line="216" w:lineRule="auto"/>
              <w:ind w:right="245"/>
            </w:pPr>
            <w:r>
              <w:t>Поведение человека в условиях автономного существования в природной среде.</w:t>
            </w:r>
          </w:p>
        </w:tc>
        <w:tc>
          <w:tcPr>
            <w:tcW w:w="992" w:type="dxa"/>
          </w:tcPr>
          <w:p w:rsidR="00530322" w:rsidRDefault="00530322" w:rsidP="00D6231B">
            <w:pPr>
              <w:pStyle w:val="TableParagraph"/>
              <w:spacing w:before="125"/>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527"/>
        </w:trPr>
        <w:tc>
          <w:tcPr>
            <w:tcW w:w="769" w:type="dxa"/>
          </w:tcPr>
          <w:p w:rsidR="00530322" w:rsidRDefault="00530322" w:rsidP="00D6231B">
            <w:pPr>
              <w:pStyle w:val="TableParagraph"/>
              <w:spacing w:before="121"/>
              <w:ind w:left="103"/>
            </w:pPr>
            <w:r>
              <w:rPr>
                <w:spacing w:val="-5"/>
              </w:rPr>
              <w:t>20</w:t>
            </w:r>
          </w:p>
        </w:tc>
        <w:tc>
          <w:tcPr>
            <w:tcW w:w="5670" w:type="dxa"/>
          </w:tcPr>
          <w:p w:rsidR="00530322" w:rsidRDefault="00530322" w:rsidP="00D6231B">
            <w:pPr>
              <w:pStyle w:val="TableParagraph"/>
              <w:spacing w:before="2" w:line="250" w:lineRule="atLeast"/>
              <w:ind w:right="581"/>
            </w:pPr>
            <w:r>
              <w:t>Добровольная и вынужденная автономия человека в природной среде.</w:t>
            </w:r>
          </w:p>
        </w:tc>
        <w:tc>
          <w:tcPr>
            <w:tcW w:w="992" w:type="dxa"/>
          </w:tcPr>
          <w:p w:rsidR="00530322" w:rsidRDefault="00530322" w:rsidP="00D6231B">
            <w:pPr>
              <w:pStyle w:val="TableParagraph"/>
              <w:spacing w:before="121"/>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41"/>
              <w:ind w:left="103"/>
            </w:pPr>
            <w:r>
              <w:rPr>
                <w:spacing w:val="-5"/>
              </w:rPr>
              <w:t>21</w:t>
            </w:r>
          </w:p>
        </w:tc>
        <w:tc>
          <w:tcPr>
            <w:tcW w:w="5670" w:type="dxa"/>
          </w:tcPr>
          <w:p w:rsidR="00530322" w:rsidRDefault="00530322" w:rsidP="00D6231B">
            <w:pPr>
              <w:pStyle w:val="TableParagraph"/>
              <w:spacing w:before="34"/>
              <w:ind w:right="870"/>
            </w:pPr>
            <w:r>
              <w:t xml:space="preserve">Организация ночлега при </w:t>
            </w:r>
            <w:r>
              <w:rPr>
                <w:spacing w:val="-2"/>
              </w:rPr>
              <w:t>автономном существовании.</w:t>
            </w:r>
          </w:p>
        </w:tc>
        <w:tc>
          <w:tcPr>
            <w:tcW w:w="992" w:type="dxa"/>
          </w:tcPr>
          <w:p w:rsidR="00530322" w:rsidRDefault="00530322" w:rsidP="00D6231B">
            <w:pPr>
              <w:pStyle w:val="TableParagraph"/>
              <w:spacing w:before="41"/>
              <w:ind w:right="93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210"/>
        </w:trPr>
        <w:tc>
          <w:tcPr>
            <w:tcW w:w="769" w:type="dxa"/>
          </w:tcPr>
          <w:p w:rsidR="00530322" w:rsidRDefault="00530322" w:rsidP="00D6231B">
            <w:pPr>
              <w:pStyle w:val="TableParagraph"/>
              <w:spacing w:before="44"/>
              <w:ind w:left="103"/>
            </w:pPr>
            <w:r>
              <w:rPr>
                <w:spacing w:val="-5"/>
              </w:rPr>
              <w:t>22</w:t>
            </w:r>
          </w:p>
        </w:tc>
        <w:tc>
          <w:tcPr>
            <w:tcW w:w="5670" w:type="dxa"/>
          </w:tcPr>
          <w:p w:rsidR="00530322" w:rsidRDefault="00530322" w:rsidP="00D6231B">
            <w:pPr>
              <w:pStyle w:val="TableParagraph"/>
              <w:spacing w:before="34" w:line="252" w:lineRule="exact"/>
              <w:ind w:right="250"/>
            </w:pPr>
            <w:proofErr w:type="spellStart"/>
            <w:r>
              <w:t>Какдобытьпитьеипищув</w:t>
            </w:r>
            <w:r>
              <w:rPr>
                <w:spacing w:val="-2"/>
              </w:rPr>
              <w:t>условияхавтономии</w:t>
            </w:r>
            <w:proofErr w:type="spellEnd"/>
            <w:r>
              <w:rPr>
                <w:spacing w:val="-2"/>
              </w:rPr>
              <w:t>.</w:t>
            </w:r>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42"/>
        </w:trPr>
        <w:tc>
          <w:tcPr>
            <w:tcW w:w="769" w:type="dxa"/>
          </w:tcPr>
          <w:p w:rsidR="00530322" w:rsidRDefault="00530322" w:rsidP="00D6231B">
            <w:pPr>
              <w:pStyle w:val="TableParagraph"/>
              <w:spacing w:before="39"/>
              <w:ind w:left="103"/>
            </w:pPr>
            <w:r>
              <w:rPr>
                <w:spacing w:val="-5"/>
              </w:rPr>
              <w:t>23</w:t>
            </w:r>
          </w:p>
        </w:tc>
        <w:tc>
          <w:tcPr>
            <w:tcW w:w="5670" w:type="dxa"/>
          </w:tcPr>
          <w:p w:rsidR="00530322" w:rsidRDefault="00530322" w:rsidP="00D6231B">
            <w:pPr>
              <w:pStyle w:val="TableParagraph"/>
              <w:spacing w:before="29" w:line="252" w:lineRule="exact"/>
              <w:ind w:right="252"/>
            </w:pPr>
            <w:proofErr w:type="spellStart"/>
            <w:r>
              <w:t>Какдобытьпитьеипищув</w:t>
            </w:r>
            <w:r>
              <w:rPr>
                <w:spacing w:val="-2"/>
              </w:rPr>
              <w:t>условияхавтономии</w:t>
            </w:r>
            <w:proofErr w:type="spellEnd"/>
            <w:r>
              <w:rPr>
                <w:spacing w:val="-2"/>
              </w:rPr>
              <w:t>.</w:t>
            </w:r>
          </w:p>
        </w:tc>
        <w:tc>
          <w:tcPr>
            <w:tcW w:w="992" w:type="dxa"/>
          </w:tcPr>
          <w:p w:rsidR="00530322" w:rsidRDefault="00530322" w:rsidP="00D6231B">
            <w:pPr>
              <w:pStyle w:val="TableParagraph"/>
              <w:spacing w:before="39"/>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22"/>
        </w:trPr>
        <w:tc>
          <w:tcPr>
            <w:tcW w:w="769" w:type="dxa"/>
          </w:tcPr>
          <w:p w:rsidR="00530322" w:rsidRDefault="00530322" w:rsidP="00D6231B">
            <w:pPr>
              <w:pStyle w:val="TableParagraph"/>
              <w:spacing w:before="44"/>
              <w:ind w:left="103"/>
            </w:pPr>
            <w:r>
              <w:rPr>
                <w:spacing w:val="-5"/>
              </w:rPr>
              <w:t>24</w:t>
            </w:r>
          </w:p>
        </w:tc>
        <w:tc>
          <w:tcPr>
            <w:tcW w:w="5670" w:type="dxa"/>
          </w:tcPr>
          <w:p w:rsidR="00530322" w:rsidRDefault="00530322" w:rsidP="00D6231B">
            <w:pPr>
              <w:pStyle w:val="TableParagraph"/>
              <w:spacing w:before="35"/>
            </w:pPr>
            <w:r>
              <w:t xml:space="preserve">Как подать сигналы </w:t>
            </w:r>
            <w:r>
              <w:rPr>
                <w:spacing w:val="-2"/>
              </w:rPr>
              <w:t>бедствия.</w:t>
            </w:r>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5"/>
              </w:rPr>
              <w:t>25</w:t>
            </w:r>
          </w:p>
        </w:tc>
        <w:tc>
          <w:tcPr>
            <w:tcW w:w="5670" w:type="dxa"/>
          </w:tcPr>
          <w:p w:rsidR="00530322" w:rsidRDefault="00530322" w:rsidP="00D6231B">
            <w:pPr>
              <w:pStyle w:val="TableParagraph"/>
              <w:spacing w:before="29"/>
            </w:pPr>
            <w:r>
              <w:t xml:space="preserve">Как подать сигналы </w:t>
            </w:r>
            <w:r>
              <w:rPr>
                <w:spacing w:val="-2"/>
              </w:rPr>
              <w:t>бедствия.</w:t>
            </w:r>
          </w:p>
        </w:tc>
        <w:tc>
          <w:tcPr>
            <w:tcW w:w="992" w:type="dxa"/>
          </w:tcPr>
          <w:p w:rsidR="00530322" w:rsidRDefault="00530322" w:rsidP="00D6231B">
            <w:pPr>
              <w:pStyle w:val="TableParagraph"/>
              <w:spacing w:before="39"/>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187"/>
        </w:trPr>
        <w:tc>
          <w:tcPr>
            <w:tcW w:w="769" w:type="dxa"/>
          </w:tcPr>
          <w:p w:rsidR="00530322" w:rsidRDefault="00530322" w:rsidP="00D6231B">
            <w:pPr>
              <w:pStyle w:val="TableParagraph"/>
              <w:spacing w:before="44"/>
              <w:ind w:left="103"/>
            </w:pPr>
            <w:r>
              <w:rPr>
                <w:spacing w:val="-5"/>
              </w:rPr>
              <w:t>26</w:t>
            </w:r>
          </w:p>
        </w:tc>
        <w:tc>
          <w:tcPr>
            <w:tcW w:w="5670" w:type="dxa"/>
          </w:tcPr>
          <w:p w:rsidR="00530322" w:rsidRDefault="00530322" w:rsidP="00D6231B">
            <w:pPr>
              <w:pStyle w:val="TableParagraph"/>
              <w:spacing w:before="34" w:line="252" w:lineRule="exact"/>
              <w:ind w:right="299"/>
            </w:pPr>
            <w:r>
              <w:t xml:space="preserve">Безопасность при встрече с </w:t>
            </w:r>
            <w:r>
              <w:rPr>
                <w:spacing w:val="-2"/>
              </w:rPr>
              <w:t>дикими животными.</w:t>
            </w:r>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39"/>
              <w:ind w:left="103"/>
            </w:pPr>
            <w:r>
              <w:rPr>
                <w:spacing w:val="-5"/>
              </w:rPr>
              <w:t>27</w:t>
            </w:r>
          </w:p>
        </w:tc>
        <w:tc>
          <w:tcPr>
            <w:tcW w:w="5670" w:type="dxa"/>
          </w:tcPr>
          <w:p w:rsidR="00530322" w:rsidRDefault="00530322" w:rsidP="00D6231B">
            <w:pPr>
              <w:pStyle w:val="TableParagraph"/>
              <w:spacing w:before="29"/>
            </w:pPr>
            <w:r>
              <w:t xml:space="preserve">Безопасность при встрече со </w:t>
            </w:r>
            <w:r>
              <w:rPr>
                <w:spacing w:val="-2"/>
              </w:rPr>
              <w:t>змеей.</w:t>
            </w:r>
          </w:p>
        </w:tc>
        <w:tc>
          <w:tcPr>
            <w:tcW w:w="992" w:type="dxa"/>
          </w:tcPr>
          <w:p w:rsidR="00530322" w:rsidRDefault="00530322" w:rsidP="00D6231B">
            <w:pPr>
              <w:pStyle w:val="TableParagraph"/>
              <w:spacing w:before="39"/>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266"/>
        </w:trPr>
        <w:tc>
          <w:tcPr>
            <w:tcW w:w="769" w:type="dxa"/>
          </w:tcPr>
          <w:p w:rsidR="00530322" w:rsidRDefault="00530322" w:rsidP="00D6231B">
            <w:pPr>
              <w:pStyle w:val="TableParagraph"/>
              <w:spacing w:before="44"/>
              <w:ind w:left="103"/>
            </w:pPr>
            <w:r>
              <w:rPr>
                <w:spacing w:val="-5"/>
              </w:rPr>
              <w:t>28</w:t>
            </w:r>
          </w:p>
        </w:tc>
        <w:tc>
          <w:tcPr>
            <w:tcW w:w="5670" w:type="dxa"/>
          </w:tcPr>
          <w:p w:rsidR="00530322" w:rsidRDefault="00530322" w:rsidP="00D6231B">
            <w:pPr>
              <w:pStyle w:val="TableParagraph"/>
              <w:spacing w:before="23" w:line="252" w:lineRule="exact"/>
              <w:ind w:right="95"/>
            </w:pPr>
            <w:r>
              <w:t xml:space="preserve">Защита от комаров, мошки и других </w:t>
            </w:r>
            <w:r>
              <w:rPr>
                <w:spacing w:val="-2"/>
              </w:rPr>
              <w:t>насекомых.</w:t>
            </w:r>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5"/>
              </w:rPr>
              <w:t>29</w:t>
            </w:r>
          </w:p>
        </w:tc>
        <w:tc>
          <w:tcPr>
            <w:tcW w:w="5670" w:type="dxa"/>
          </w:tcPr>
          <w:p w:rsidR="00530322" w:rsidRDefault="00530322" w:rsidP="00D6231B">
            <w:pPr>
              <w:pStyle w:val="TableParagraph"/>
              <w:spacing w:before="29"/>
              <w:ind w:right="847"/>
            </w:pPr>
            <w:r>
              <w:t xml:space="preserve">Профилактика клещевого </w:t>
            </w:r>
            <w:r>
              <w:rPr>
                <w:spacing w:val="-2"/>
              </w:rPr>
              <w:t>энцефалита.</w:t>
            </w:r>
          </w:p>
        </w:tc>
        <w:tc>
          <w:tcPr>
            <w:tcW w:w="992" w:type="dxa"/>
          </w:tcPr>
          <w:p w:rsidR="00530322" w:rsidRDefault="00530322" w:rsidP="00D6231B">
            <w:pPr>
              <w:pStyle w:val="TableParagraph"/>
              <w:spacing w:before="39"/>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321"/>
        </w:trPr>
        <w:tc>
          <w:tcPr>
            <w:tcW w:w="769" w:type="dxa"/>
          </w:tcPr>
          <w:p w:rsidR="00530322" w:rsidRDefault="00530322" w:rsidP="00D6231B">
            <w:pPr>
              <w:pStyle w:val="TableParagraph"/>
              <w:spacing w:before="44"/>
              <w:ind w:left="103"/>
            </w:pPr>
            <w:r>
              <w:rPr>
                <w:spacing w:val="-5"/>
              </w:rPr>
              <w:t>30</w:t>
            </w:r>
          </w:p>
        </w:tc>
        <w:tc>
          <w:tcPr>
            <w:tcW w:w="5670" w:type="dxa"/>
          </w:tcPr>
          <w:p w:rsidR="00530322" w:rsidRDefault="00530322" w:rsidP="00D6231B">
            <w:pPr>
              <w:pStyle w:val="TableParagraph"/>
              <w:spacing w:before="34"/>
            </w:pPr>
            <w:r>
              <w:t xml:space="preserve">Народные средства первой </w:t>
            </w:r>
            <w:proofErr w:type="gramStart"/>
            <w:r>
              <w:rPr>
                <w:spacing w:val="-2"/>
              </w:rPr>
              <w:t>помощи..</w:t>
            </w:r>
            <w:proofErr w:type="gramEnd"/>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166"/>
        </w:trPr>
        <w:tc>
          <w:tcPr>
            <w:tcW w:w="769" w:type="dxa"/>
          </w:tcPr>
          <w:p w:rsidR="00530322" w:rsidRDefault="00530322" w:rsidP="00D6231B">
            <w:pPr>
              <w:pStyle w:val="TableParagraph"/>
              <w:spacing w:before="121"/>
              <w:ind w:left="103"/>
            </w:pPr>
            <w:r>
              <w:rPr>
                <w:spacing w:val="-5"/>
              </w:rPr>
              <w:t>31</w:t>
            </w:r>
          </w:p>
        </w:tc>
        <w:tc>
          <w:tcPr>
            <w:tcW w:w="5670" w:type="dxa"/>
          </w:tcPr>
          <w:p w:rsidR="00530322" w:rsidRDefault="00530322" w:rsidP="00D6231B">
            <w:pPr>
              <w:pStyle w:val="TableParagraph"/>
              <w:spacing w:before="4" w:line="250" w:lineRule="atLeast"/>
            </w:pPr>
            <w:proofErr w:type="gramStart"/>
            <w:r>
              <w:t>Первая  помощь</w:t>
            </w:r>
            <w:proofErr w:type="gramEnd"/>
            <w:r>
              <w:t xml:space="preserve"> при травматических </w:t>
            </w:r>
            <w:r>
              <w:rPr>
                <w:spacing w:val="-2"/>
              </w:rPr>
              <w:t>повреждениях.</w:t>
            </w:r>
          </w:p>
        </w:tc>
        <w:tc>
          <w:tcPr>
            <w:tcW w:w="992" w:type="dxa"/>
          </w:tcPr>
          <w:p w:rsidR="00530322" w:rsidRDefault="00530322" w:rsidP="00D6231B">
            <w:pPr>
              <w:pStyle w:val="TableParagraph"/>
              <w:spacing w:before="121"/>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214"/>
        </w:trPr>
        <w:tc>
          <w:tcPr>
            <w:tcW w:w="769" w:type="dxa"/>
          </w:tcPr>
          <w:p w:rsidR="00530322" w:rsidRDefault="00530322" w:rsidP="00D6231B">
            <w:pPr>
              <w:pStyle w:val="TableParagraph"/>
              <w:spacing w:before="44"/>
              <w:ind w:left="103"/>
            </w:pPr>
            <w:r>
              <w:rPr>
                <w:spacing w:val="-5"/>
              </w:rPr>
              <w:t>32</w:t>
            </w:r>
          </w:p>
        </w:tc>
        <w:tc>
          <w:tcPr>
            <w:tcW w:w="5670" w:type="dxa"/>
          </w:tcPr>
          <w:p w:rsidR="00530322" w:rsidRDefault="00530322" w:rsidP="00D6231B">
            <w:pPr>
              <w:pStyle w:val="TableParagraph"/>
              <w:spacing w:before="21" w:line="252" w:lineRule="exact"/>
            </w:pPr>
            <w:r>
              <w:t xml:space="preserve">Первая </w:t>
            </w:r>
            <w:proofErr w:type="gramStart"/>
            <w:r>
              <w:t>помощь  при</w:t>
            </w:r>
            <w:proofErr w:type="gramEnd"/>
            <w:r>
              <w:t xml:space="preserve"> солнечном и тепловом </w:t>
            </w:r>
            <w:r>
              <w:rPr>
                <w:spacing w:val="-2"/>
              </w:rPr>
              <w:t>ударах.</w:t>
            </w:r>
          </w:p>
        </w:tc>
        <w:tc>
          <w:tcPr>
            <w:tcW w:w="992" w:type="dxa"/>
          </w:tcPr>
          <w:p w:rsidR="00530322" w:rsidRDefault="00530322" w:rsidP="00D6231B">
            <w:pPr>
              <w:pStyle w:val="TableParagraph"/>
              <w:spacing w:before="44"/>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241A29">
        <w:trPr>
          <w:trHeight w:val="285"/>
        </w:trPr>
        <w:tc>
          <w:tcPr>
            <w:tcW w:w="769" w:type="dxa"/>
          </w:tcPr>
          <w:p w:rsidR="00530322" w:rsidRDefault="00530322" w:rsidP="00D6231B">
            <w:pPr>
              <w:pStyle w:val="TableParagraph"/>
              <w:spacing w:before="238"/>
              <w:ind w:left="103"/>
            </w:pPr>
            <w:r>
              <w:rPr>
                <w:spacing w:val="-5"/>
              </w:rPr>
              <w:t>33</w:t>
            </w:r>
          </w:p>
        </w:tc>
        <w:tc>
          <w:tcPr>
            <w:tcW w:w="5670" w:type="dxa"/>
          </w:tcPr>
          <w:p w:rsidR="00530322" w:rsidRDefault="00530322" w:rsidP="00D6231B">
            <w:pPr>
              <w:pStyle w:val="TableParagraph"/>
              <w:spacing w:line="203" w:lineRule="exact"/>
              <w:ind w:left="108"/>
            </w:pPr>
            <w:r>
              <w:t xml:space="preserve">Итоговая </w:t>
            </w:r>
            <w:proofErr w:type="gramStart"/>
            <w:r>
              <w:t xml:space="preserve">контрольная  </w:t>
            </w:r>
            <w:r>
              <w:rPr>
                <w:spacing w:val="-2"/>
              </w:rPr>
              <w:t>работа</w:t>
            </w:r>
            <w:proofErr w:type="gramEnd"/>
          </w:p>
        </w:tc>
        <w:tc>
          <w:tcPr>
            <w:tcW w:w="992" w:type="dxa"/>
          </w:tcPr>
          <w:p w:rsidR="00530322" w:rsidRDefault="00530322" w:rsidP="00D6231B">
            <w:pPr>
              <w:pStyle w:val="TableParagraph"/>
              <w:spacing w:before="238"/>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236"/>
        </w:trPr>
        <w:tc>
          <w:tcPr>
            <w:tcW w:w="769" w:type="dxa"/>
          </w:tcPr>
          <w:p w:rsidR="00530322" w:rsidRDefault="00530322" w:rsidP="00D6231B">
            <w:pPr>
              <w:pStyle w:val="TableParagraph"/>
              <w:spacing w:before="145"/>
              <w:ind w:left="103"/>
            </w:pPr>
            <w:r>
              <w:rPr>
                <w:spacing w:val="-5"/>
              </w:rPr>
              <w:t>34</w:t>
            </w:r>
          </w:p>
        </w:tc>
        <w:tc>
          <w:tcPr>
            <w:tcW w:w="5670" w:type="dxa"/>
          </w:tcPr>
          <w:p w:rsidR="00530322" w:rsidRDefault="00530322" w:rsidP="00D6231B">
            <w:pPr>
              <w:pStyle w:val="TableParagraph"/>
              <w:spacing w:before="29"/>
            </w:pPr>
            <w:r>
              <w:t xml:space="preserve">Первая помощь при </w:t>
            </w:r>
            <w:r>
              <w:rPr>
                <w:spacing w:val="-2"/>
              </w:rPr>
              <w:t>переохлаждении,</w:t>
            </w:r>
          </w:p>
          <w:p w:rsidR="00530322" w:rsidRDefault="00530322" w:rsidP="00D6231B">
            <w:pPr>
              <w:pStyle w:val="TableParagraph"/>
              <w:spacing w:before="4"/>
            </w:pPr>
            <w:r>
              <w:t xml:space="preserve">отморожении и ожоге. Психологическая </w:t>
            </w:r>
            <w:r>
              <w:rPr>
                <w:spacing w:val="-2"/>
              </w:rPr>
              <w:t>поддержка</w:t>
            </w:r>
          </w:p>
          <w:p w:rsidR="00530322" w:rsidRDefault="00530322" w:rsidP="00D6231B">
            <w:pPr>
              <w:pStyle w:val="TableParagraph"/>
              <w:spacing w:before="29"/>
              <w:ind w:left="112"/>
            </w:pPr>
            <w:r>
              <w:rPr>
                <w:spacing w:val="-2"/>
              </w:rPr>
              <w:t>пострадавшего</w:t>
            </w:r>
          </w:p>
        </w:tc>
        <w:tc>
          <w:tcPr>
            <w:tcW w:w="992" w:type="dxa"/>
          </w:tcPr>
          <w:p w:rsidR="00530322" w:rsidRDefault="00530322" w:rsidP="00D6231B">
            <w:pPr>
              <w:pStyle w:val="TableParagraph"/>
              <w:spacing w:before="145"/>
              <w:ind w:right="941"/>
              <w:jc w:val="right"/>
            </w:pPr>
            <w:r>
              <w:rPr>
                <w:spacing w:val="-10"/>
              </w:rPr>
              <w:t>1</w:t>
            </w:r>
          </w:p>
        </w:tc>
        <w:tc>
          <w:tcPr>
            <w:tcW w:w="1027" w:type="dxa"/>
            <w:tcBorders>
              <w:right w:val="single" w:sz="4" w:space="0" w:color="auto"/>
            </w:tcBorders>
          </w:tcPr>
          <w:p w:rsidR="00530322" w:rsidRDefault="00530322" w:rsidP="00D6231B">
            <w:pPr>
              <w:pStyle w:val="TableParagraph"/>
            </w:pPr>
          </w:p>
        </w:tc>
        <w:tc>
          <w:tcPr>
            <w:tcW w:w="1107" w:type="dxa"/>
            <w:tcBorders>
              <w:left w:val="single" w:sz="4" w:space="0" w:color="auto"/>
            </w:tcBorders>
          </w:tcPr>
          <w:p w:rsidR="00530322" w:rsidRDefault="00530322" w:rsidP="00D6231B">
            <w:pPr>
              <w:pStyle w:val="TableParagraph"/>
            </w:pPr>
          </w:p>
        </w:tc>
      </w:tr>
      <w:tr w:rsidR="00530322" w:rsidTr="00D6231B">
        <w:trPr>
          <w:trHeight w:val="590"/>
        </w:trPr>
        <w:tc>
          <w:tcPr>
            <w:tcW w:w="6439" w:type="dxa"/>
            <w:gridSpan w:val="2"/>
          </w:tcPr>
          <w:p w:rsidR="00530322" w:rsidRDefault="00530322" w:rsidP="00D6231B">
            <w:pPr>
              <w:pStyle w:val="TableParagraph"/>
              <w:spacing w:before="12" w:line="270" w:lineRule="atLeast"/>
              <w:ind w:right="1954"/>
            </w:pPr>
            <w:proofErr w:type="gramStart"/>
            <w:r>
              <w:rPr>
                <w:spacing w:val="-2"/>
              </w:rPr>
              <w:t>ОБЩЕЕ  КОЛИЧЕСТВО</w:t>
            </w:r>
            <w:proofErr w:type="gramEnd"/>
            <w:r>
              <w:rPr>
                <w:spacing w:val="-2"/>
              </w:rPr>
              <w:t xml:space="preserve">  ЧАСОВ ПО ПРОГРАММЕ</w:t>
            </w:r>
          </w:p>
        </w:tc>
        <w:tc>
          <w:tcPr>
            <w:tcW w:w="992" w:type="dxa"/>
          </w:tcPr>
          <w:p w:rsidR="00530322" w:rsidRDefault="00530322" w:rsidP="00D6231B">
            <w:pPr>
              <w:pStyle w:val="TableParagraph"/>
              <w:spacing w:before="169"/>
              <w:ind w:right="425"/>
              <w:jc w:val="right"/>
            </w:pPr>
            <w:r>
              <w:rPr>
                <w:spacing w:val="-5"/>
              </w:rPr>
              <w:t>34</w:t>
            </w:r>
          </w:p>
        </w:tc>
        <w:tc>
          <w:tcPr>
            <w:tcW w:w="2134" w:type="dxa"/>
            <w:gridSpan w:val="2"/>
          </w:tcPr>
          <w:p w:rsidR="00530322" w:rsidRDefault="00530322" w:rsidP="00D6231B">
            <w:pPr>
              <w:pStyle w:val="TableParagraph"/>
            </w:pPr>
          </w:p>
        </w:tc>
      </w:tr>
    </w:tbl>
    <w:p w:rsidR="00530322" w:rsidRDefault="00530322" w:rsidP="00530322">
      <w:pPr>
        <w:spacing w:line="278" w:lineRule="auto"/>
        <w:ind w:left="155" w:right="2255" w:hanging="56"/>
        <w:rPr>
          <w:b/>
        </w:rPr>
      </w:pPr>
      <w:r>
        <w:rPr>
          <w:b/>
        </w:rPr>
        <w:t>ПО УРОЧНОЕ    ПЛАНИРОВАНИЕ -  7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179"/>
        <w:gridCol w:w="953"/>
      </w:tblGrid>
      <w:tr w:rsidR="00530322" w:rsidRPr="00736FE3" w:rsidTr="00D6231B">
        <w:trPr>
          <w:trHeight w:val="267"/>
        </w:trPr>
        <w:tc>
          <w:tcPr>
            <w:tcW w:w="769" w:type="dxa"/>
            <w:vMerge w:val="restart"/>
          </w:tcPr>
          <w:p w:rsidR="00530322" w:rsidRPr="00736FE3" w:rsidRDefault="00530322" w:rsidP="00D6231B">
            <w:pPr>
              <w:pStyle w:val="TableParagraph"/>
              <w:spacing w:before="202"/>
              <w:ind w:left="239" w:right="418"/>
              <w:rPr>
                <w:b/>
                <w:sz w:val="18"/>
                <w:szCs w:val="18"/>
              </w:rPr>
            </w:pPr>
            <w:r w:rsidRPr="00736FE3">
              <w:rPr>
                <w:b/>
                <w:spacing w:val="-10"/>
                <w:sz w:val="18"/>
                <w:szCs w:val="18"/>
              </w:rPr>
              <w:t xml:space="preserve">№ </w:t>
            </w:r>
          </w:p>
        </w:tc>
        <w:tc>
          <w:tcPr>
            <w:tcW w:w="5670" w:type="dxa"/>
            <w:vMerge w:val="restart"/>
          </w:tcPr>
          <w:p w:rsidR="00530322" w:rsidRPr="00736FE3" w:rsidRDefault="00530322" w:rsidP="00D6231B">
            <w:pPr>
              <w:pStyle w:val="TableParagraph"/>
              <w:spacing w:before="67"/>
              <w:rPr>
                <w:b/>
                <w:sz w:val="18"/>
                <w:szCs w:val="18"/>
              </w:rPr>
            </w:pPr>
          </w:p>
          <w:p w:rsidR="00530322" w:rsidRPr="00736FE3" w:rsidRDefault="00530322" w:rsidP="00D6231B">
            <w:pPr>
              <w:pStyle w:val="TableParagraph"/>
              <w:ind w:left="240"/>
              <w:rPr>
                <w:b/>
                <w:sz w:val="18"/>
                <w:szCs w:val="18"/>
              </w:rPr>
            </w:pPr>
            <w:r w:rsidRPr="00736FE3">
              <w:rPr>
                <w:b/>
                <w:sz w:val="18"/>
                <w:szCs w:val="18"/>
              </w:rPr>
              <w:t>Тема</w:t>
            </w:r>
            <w:r w:rsidRPr="00736FE3">
              <w:rPr>
                <w:b/>
                <w:spacing w:val="-2"/>
                <w:sz w:val="18"/>
                <w:szCs w:val="18"/>
              </w:rPr>
              <w:t xml:space="preserve"> урока</w:t>
            </w:r>
          </w:p>
        </w:tc>
        <w:tc>
          <w:tcPr>
            <w:tcW w:w="992" w:type="dxa"/>
          </w:tcPr>
          <w:p w:rsidR="00530322" w:rsidRDefault="00530322" w:rsidP="00D6231B">
            <w:pPr>
              <w:pStyle w:val="TableParagraph"/>
              <w:spacing w:before="41"/>
              <w:ind w:left="108"/>
              <w:rPr>
                <w:b/>
                <w:spacing w:val="-2"/>
                <w:sz w:val="18"/>
                <w:szCs w:val="18"/>
              </w:rPr>
            </w:pPr>
            <w:proofErr w:type="spellStart"/>
            <w:r>
              <w:rPr>
                <w:b/>
                <w:spacing w:val="-2"/>
                <w:sz w:val="18"/>
                <w:szCs w:val="18"/>
              </w:rPr>
              <w:t>Колич</w:t>
            </w:r>
            <w:proofErr w:type="spellEnd"/>
            <w:r>
              <w:rPr>
                <w:b/>
                <w:spacing w:val="-2"/>
                <w:sz w:val="18"/>
                <w:szCs w:val="18"/>
              </w:rPr>
              <w:t xml:space="preserve">. </w:t>
            </w:r>
          </w:p>
          <w:p w:rsidR="00530322" w:rsidRPr="00736FE3" w:rsidRDefault="00530322" w:rsidP="00D6231B">
            <w:pPr>
              <w:pStyle w:val="TableParagraph"/>
              <w:spacing w:before="41"/>
              <w:ind w:left="108"/>
              <w:rPr>
                <w:b/>
                <w:sz w:val="18"/>
                <w:szCs w:val="18"/>
              </w:rPr>
            </w:pPr>
            <w:r>
              <w:rPr>
                <w:b/>
                <w:spacing w:val="-2"/>
                <w:sz w:val="18"/>
                <w:szCs w:val="18"/>
              </w:rPr>
              <w:t>ча</w:t>
            </w:r>
            <w:r w:rsidRPr="00736FE3">
              <w:rPr>
                <w:b/>
                <w:spacing w:val="-4"/>
                <w:sz w:val="18"/>
                <w:szCs w:val="18"/>
              </w:rPr>
              <w:t>сов</w:t>
            </w:r>
          </w:p>
        </w:tc>
        <w:tc>
          <w:tcPr>
            <w:tcW w:w="2132" w:type="dxa"/>
            <w:gridSpan w:val="2"/>
            <w:tcBorders>
              <w:bottom w:val="single" w:sz="4" w:space="0" w:color="auto"/>
            </w:tcBorders>
          </w:tcPr>
          <w:p w:rsidR="00530322" w:rsidRPr="00736FE3" w:rsidRDefault="00530322" w:rsidP="00D6231B">
            <w:pPr>
              <w:pStyle w:val="TableParagraph"/>
              <w:spacing w:before="202"/>
              <w:ind w:left="246" w:right="543"/>
              <w:rPr>
                <w:b/>
                <w:sz w:val="18"/>
                <w:szCs w:val="18"/>
              </w:rPr>
            </w:pPr>
            <w:r w:rsidRPr="00736FE3">
              <w:rPr>
                <w:b/>
                <w:spacing w:val="-4"/>
                <w:sz w:val="18"/>
                <w:szCs w:val="18"/>
              </w:rPr>
              <w:t>Дата изучения</w:t>
            </w:r>
          </w:p>
        </w:tc>
      </w:tr>
      <w:tr w:rsidR="00530322" w:rsidRPr="00736FE3" w:rsidTr="00D6231B">
        <w:trPr>
          <w:trHeight w:val="92"/>
        </w:trPr>
        <w:tc>
          <w:tcPr>
            <w:tcW w:w="769" w:type="dxa"/>
            <w:vMerge/>
            <w:tcBorders>
              <w:top w:val="nil"/>
            </w:tcBorders>
          </w:tcPr>
          <w:p w:rsidR="00530322" w:rsidRPr="00736FE3" w:rsidRDefault="00530322" w:rsidP="00D6231B">
            <w:pPr>
              <w:rPr>
                <w:sz w:val="18"/>
                <w:szCs w:val="18"/>
              </w:rPr>
            </w:pPr>
          </w:p>
        </w:tc>
        <w:tc>
          <w:tcPr>
            <w:tcW w:w="5670" w:type="dxa"/>
            <w:vMerge/>
            <w:tcBorders>
              <w:top w:val="nil"/>
            </w:tcBorders>
          </w:tcPr>
          <w:p w:rsidR="00530322" w:rsidRPr="00736FE3" w:rsidRDefault="00530322" w:rsidP="00D6231B">
            <w:pPr>
              <w:rPr>
                <w:sz w:val="18"/>
                <w:szCs w:val="18"/>
              </w:rPr>
            </w:pPr>
          </w:p>
        </w:tc>
        <w:tc>
          <w:tcPr>
            <w:tcW w:w="992" w:type="dxa"/>
          </w:tcPr>
          <w:p w:rsidR="00530322" w:rsidRPr="00736FE3" w:rsidRDefault="00530322" w:rsidP="00D6231B">
            <w:pPr>
              <w:pStyle w:val="TableParagraph"/>
              <w:spacing w:before="42"/>
              <w:ind w:left="245"/>
              <w:rPr>
                <w:b/>
                <w:sz w:val="18"/>
                <w:szCs w:val="18"/>
              </w:rPr>
            </w:pPr>
            <w:r w:rsidRPr="00736FE3">
              <w:rPr>
                <w:b/>
                <w:spacing w:val="-2"/>
                <w:sz w:val="18"/>
                <w:szCs w:val="18"/>
              </w:rPr>
              <w:t>Всего</w:t>
            </w:r>
          </w:p>
        </w:tc>
        <w:tc>
          <w:tcPr>
            <w:tcW w:w="1179" w:type="dxa"/>
            <w:tcBorders>
              <w:top w:val="single" w:sz="4" w:space="0" w:color="auto"/>
              <w:right w:val="single" w:sz="4" w:space="0" w:color="auto"/>
            </w:tcBorders>
          </w:tcPr>
          <w:p w:rsidR="00530322" w:rsidRPr="00736FE3" w:rsidRDefault="00530322" w:rsidP="00D6231B">
            <w:pPr>
              <w:rPr>
                <w:sz w:val="18"/>
                <w:szCs w:val="18"/>
              </w:rPr>
            </w:pPr>
            <w:r>
              <w:rPr>
                <w:sz w:val="18"/>
                <w:szCs w:val="18"/>
              </w:rPr>
              <w:t>план</w:t>
            </w:r>
          </w:p>
        </w:tc>
        <w:tc>
          <w:tcPr>
            <w:tcW w:w="953" w:type="dxa"/>
            <w:tcBorders>
              <w:top w:val="single" w:sz="4" w:space="0" w:color="auto"/>
              <w:left w:val="single" w:sz="4" w:space="0" w:color="auto"/>
            </w:tcBorders>
          </w:tcPr>
          <w:p w:rsidR="00530322" w:rsidRPr="00736FE3" w:rsidRDefault="00530322" w:rsidP="00D6231B">
            <w:pPr>
              <w:rPr>
                <w:sz w:val="18"/>
                <w:szCs w:val="18"/>
              </w:rPr>
            </w:pPr>
            <w:r>
              <w:rPr>
                <w:sz w:val="18"/>
                <w:szCs w:val="18"/>
              </w:rPr>
              <w:t>факт</w:t>
            </w:r>
          </w:p>
        </w:tc>
      </w:tr>
      <w:tr w:rsidR="00530322" w:rsidTr="00D6231B">
        <w:trPr>
          <w:trHeight w:val="321"/>
        </w:trPr>
        <w:tc>
          <w:tcPr>
            <w:tcW w:w="769" w:type="dxa"/>
          </w:tcPr>
          <w:p w:rsidR="00530322" w:rsidRDefault="00530322" w:rsidP="00D6231B">
            <w:pPr>
              <w:pStyle w:val="TableParagraph"/>
              <w:spacing w:before="44"/>
              <w:ind w:left="103"/>
            </w:pPr>
            <w:r>
              <w:rPr>
                <w:spacing w:val="-10"/>
              </w:rPr>
              <w:t>1</w:t>
            </w:r>
          </w:p>
        </w:tc>
        <w:tc>
          <w:tcPr>
            <w:tcW w:w="5670" w:type="dxa"/>
          </w:tcPr>
          <w:p w:rsidR="00530322" w:rsidRDefault="00530322" w:rsidP="00D6231B">
            <w:pPr>
              <w:pStyle w:val="TableParagraph"/>
              <w:spacing w:before="34"/>
            </w:pPr>
            <w:r>
              <w:t xml:space="preserve">Стресс и </w:t>
            </w:r>
            <w:proofErr w:type="gramStart"/>
            <w:r>
              <w:t xml:space="preserve">стрессовые  </w:t>
            </w:r>
            <w:r>
              <w:rPr>
                <w:spacing w:val="-2"/>
              </w:rPr>
              <w:t>ситуации</w:t>
            </w:r>
            <w:proofErr w:type="gramEnd"/>
            <w:r>
              <w:rPr>
                <w:spacing w:val="-2"/>
              </w:rPr>
              <w:t>.</w:t>
            </w:r>
          </w:p>
        </w:tc>
        <w:tc>
          <w:tcPr>
            <w:tcW w:w="992" w:type="dxa"/>
          </w:tcPr>
          <w:p w:rsidR="00530322" w:rsidRDefault="00530322" w:rsidP="00D6231B">
            <w:pPr>
              <w:pStyle w:val="TableParagraph"/>
              <w:spacing w:before="44"/>
              <w:ind w:left="246"/>
              <w:jc w:val="center"/>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27"/>
        </w:trPr>
        <w:tc>
          <w:tcPr>
            <w:tcW w:w="769" w:type="dxa"/>
          </w:tcPr>
          <w:p w:rsidR="00530322" w:rsidRDefault="00530322" w:rsidP="00D6231B">
            <w:pPr>
              <w:pStyle w:val="TableParagraph"/>
              <w:spacing w:before="121"/>
              <w:ind w:left="103"/>
            </w:pPr>
            <w:r>
              <w:rPr>
                <w:spacing w:val="-10"/>
              </w:rPr>
              <w:t>2</w:t>
            </w:r>
          </w:p>
        </w:tc>
        <w:tc>
          <w:tcPr>
            <w:tcW w:w="5670" w:type="dxa"/>
          </w:tcPr>
          <w:p w:rsidR="00530322" w:rsidRDefault="00530322" w:rsidP="00D6231B">
            <w:pPr>
              <w:pStyle w:val="TableParagraph"/>
              <w:spacing w:before="2" w:line="250" w:lineRule="atLeast"/>
            </w:pPr>
            <w:r>
              <w:t>Как снизить влияние стресса на поведение и общее состояние человека.</w:t>
            </w:r>
          </w:p>
        </w:tc>
        <w:tc>
          <w:tcPr>
            <w:tcW w:w="992" w:type="dxa"/>
          </w:tcPr>
          <w:p w:rsidR="00530322" w:rsidRDefault="00530322" w:rsidP="00D6231B">
            <w:pPr>
              <w:pStyle w:val="TableParagraph"/>
              <w:spacing w:before="121"/>
              <w:ind w:left="246"/>
              <w:jc w:val="center"/>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10"/>
              </w:rPr>
              <w:t>3</w:t>
            </w:r>
          </w:p>
        </w:tc>
        <w:tc>
          <w:tcPr>
            <w:tcW w:w="5670" w:type="dxa"/>
          </w:tcPr>
          <w:p w:rsidR="00530322" w:rsidRDefault="00530322" w:rsidP="00D6231B">
            <w:pPr>
              <w:pStyle w:val="TableParagraph"/>
              <w:spacing w:before="37"/>
            </w:pPr>
            <w:r>
              <w:t xml:space="preserve">Конфликт - особенность </w:t>
            </w:r>
            <w:r>
              <w:rPr>
                <w:spacing w:val="-2"/>
              </w:rPr>
              <w:t>общения.</w:t>
            </w:r>
          </w:p>
        </w:tc>
        <w:tc>
          <w:tcPr>
            <w:tcW w:w="992" w:type="dxa"/>
          </w:tcPr>
          <w:p w:rsidR="00530322" w:rsidRDefault="00530322" w:rsidP="00D6231B">
            <w:pPr>
              <w:pStyle w:val="TableParagraph"/>
              <w:spacing w:before="44"/>
              <w:ind w:left="246"/>
              <w:jc w:val="center"/>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39"/>
              <w:ind w:left="103"/>
            </w:pPr>
            <w:r>
              <w:rPr>
                <w:spacing w:val="-10"/>
              </w:rPr>
              <w:t>4</w:t>
            </w:r>
          </w:p>
        </w:tc>
        <w:tc>
          <w:tcPr>
            <w:tcW w:w="5670" w:type="dxa"/>
          </w:tcPr>
          <w:p w:rsidR="00530322" w:rsidRDefault="00530322" w:rsidP="00D6231B">
            <w:pPr>
              <w:pStyle w:val="TableParagraph"/>
              <w:spacing w:before="29"/>
            </w:pPr>
            <w:r>
              <w:t xml:space="preserve">Безопасность в социальных </w:t>
            </w:r>
            <w:r>
              <w:rPr>
                <w:spacing w:val="-2"/>
              </w:rPr>
              <w:t>сетях.</w:t>
            </w:r>
          </w:p>
        </w:tc>
        <w:tc>
          <w:tcPr>
            <w:tcW w:w="992" w:type="dxa"/>
          </w:tcPr>
          <w:p w:rsidR="00530322" w:rsidRDefault="00530322" w:rsidP="00D6231B">
            <w:pPr>
              <w:pStyle w:val="TableParagraph"/>
              <w:spacing w:before="39"/>
              <w:ind w:left="246"/>
              <w:jc w:val="center"/>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bl>
    <w:p w:rsidR="00530322" w:rsidRDefault="00530322" w:rsidP="00530322">
      <w:pPr>
        <w:sectPr w:rsidR="00530322" w:rsidSect="002F3073">
          <w:type w:val="continuous"/>
          <w:pgSz w:w="11910" w:h="16840"/>
          <w:pgMar w:top="1134" w:right="660" w:bottom="426"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179"/>
        <w:gridCol w:w="953"/>
      </w:tblGrid>
      <w:tr w:rsidR="00530322" w:rsidTr="00D6231B">
        <w:trPr>
          <w:trHeight w:val="321"/>
        </w:trPr>
        <w:tc>
          <w:tcPr>
            <w:tcW w:w="769" w:type="dxa"/>
          </w:tcPr>
          <w:p w:rsidR="00530322" w:rsidRDefault="00530322" w:rsidP="00D6231B">
            <w:pPr>
              <w:pStyle w:val="TableParagraph"/>
              <w:spacing w:before="44"/>
              <w:ind w:left="103"/>
            </w:pPr>
            <w:r>
              <w:rPr>
                <w:spacing w:val="-10"/>
              </w:rPr>
              <w:t>5</w:t>
            </w:r>
          </w:p>
        </w:tc>
        <w:tc>
          <w:tcPr>
            <w:tcW w:w="5670" w:type="dxa"/>
          </w:tcPr>
          <w:p w:rsidR="00530322" w:rsidRDefault="00530322" w:rsidP="00D6231B">
            <w:pPr>
              <w:pStyle w:val="TableParagraph"/>
              <w:spacing w:before="34"/>
            </w:pPr>
            <w:r>
              <w:t xml:space="preserve">Пожарная безопасность в </w:t>
            </w:r>
            <w:r>
              <w:rPr>
                <w:spacing w:val="-2"/>
              </w:rPr>
              <w:t>помещениях.</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42"/>
              <w:ind w:left="103"/>
            </w:pPr>
            <w:r>
              <w:rPr>
                <w:spacing w:val="-10"/>
              </w:rPr>
              <w:t>6</w:t>
            </w:r>
          </w:p>
        </w:tc>
        <w:tc>
          <w:tcPr>
            <w:tcW w:w="5670" w:type="dxa"/>
          </w:tcPr>
          <w:p w:rsidR="00530322" w:rsidRDefault="00530322" w:rsidP="00D6231B">
            <w:pPr>
              <w:pStyle w:val="TableParagraph"/>
              <w:spacing w:before="30"/>
            </w:pPr>
            <w:r>
              <w:rPr>
                <w:spacing w:val="-2"/>
              </w:rPr>
              <w:t>Электробезопасность в повседневной жизни.</w:t>
            </w:r>
          </w:p>
        </w:tc>
        <w:tc>
          <w:tcPr>
            <w:tcW w:w="992" w:type="dxa"/>
          </w:tcPr>
          <w:p w:rsidR="00530322" w:rsidRDefault="00530322" w:rsidP="00D6231B">
            <w:pPr>
              <w:pStyle w:val="TableParagraph"/>
              <w:spacing w:before="42"/>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10"/>
              </w:rPr>
              <w:t>7</w:t>
            </w:r>
          </w:p>
        </w:tc>
        <w:tc>
          <w:tcPr>
            <w:tcW w:w="5670" w:type="dxa"/>
          </w:tcPr>
          <w:p w:rsidR="00530322" w:rsidRDefault="00530322" w:rsidP="00D6231B">
            <w:pPr>
              <w:pStyle w:val="TableParagraph"/>
              <w:spacing w:before="34"/>
            </w:pPr>
            <w:r>
              <w:t xml:space="preserve">Средства бытовой </w:t>
            </w:r>
            <w:r>
              <w:rPr>
                <w:spacing w:val="-2"/>
              </w:rPr>
              <w:t>химии.</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0"/>
        </w:trPr>
        <w:tc>
          <w:tcPr>
            <w:tcW w:w="769" w:type="dxa"/>
          </w:tcPr>
          <w:p w:rsidR="00530322" w:rsidRDefault="00530322" w:rsidP="00D6231B">
            <w:pPr>
              <w:pStyle w:val="TableParagraph"/>
              <w:spacing w:before="121"/>
              <w:ind w:left="103"/>
            </w:pPr>
            <w:r>
              <w:rPr>
                <w:spacing w:val="-10"/>
              </w:rPr>
              <w:t>8</w:t>
            </w:r>
          </w:p>
        </w:tc>
        <w:tc>
          <w:tcPr>
            <w:tcW w:w="5670" w:type="dxa"/>
          </w:tcPr>
          <w:p w:rsidR="00530322" w:rsidRDefault="00530322" w:rsidP="00D6231B">
            <w:pPr>
              <w:pStyle w:val="TableParagraph"/>
              <w:spacing w:before="2" w:line="250" w:lineRule="atLeast"/>
              <w:ind w:right="525"/>
            </w:pPr>
            <w:r>
              <w:t xml:space="preserve">Ситуации, связанные с железнодорожным </w:t>
            </w:r>
            <w:r>
              <w:rPr>
                <w:spacing w:val="-2"/>
              </w:rPr>
              <w:t>транспортом.</w:t>
            </w:r>
          </w:p>
        </w:tc>
        <w:tc>
          <w:tcPr>
            <w:tcW w:w="992" w:type="dxa"/>
          </w:tcPr>
          <w:p w:rsidR="00530322" w:rsidRDefault="00530322" w:rsidP="00D6231B">
            <w:pPr>
              <w:pStyle w:val="TableParagraph"/>
              <w:spacing w:before="12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10"/>
              </w:rPr>
              <w:t>9</w:t>
            </w:r>
          </w:p>
        </w:tc>
        <w:tc>
          <w:tcPr>
            <w:tcW w:w="5670" w:type="dxa"/>
          </w:tcPr>
          <w:p w:rsidR="00530322" w:rsidRDefault="00530322" w:rsidP="00D6231B">
            <w:pPr>
              <w:pStyle w:val="TableParagraph"/>
              <w:spacing w:before="34"/>
            </w:pPr>
            <w:r>
              <w:t xml:space="preserve">Безопасность в </w:t>
            </w:r>
            <w:r>
              <w:rPr>
                <w:spacing w:val="-2"/>
              </w:rPr>
              <w:t>метрополитене.</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39"/>
              <w:ind w:left="103"/>
            </w:pPr>
            <w:r>
              <w:rPr>
                <w:spacing w:val="-5"/>
              </w:rPr>
              <w:t>10</w:t>
            </w:r>
          </w:p>
        </w:tc>
        <w:tc>
          <w:tcPr>
            <w:tcW w:w="5670" w:type="dxa"/>
          </w:tcPr>
          <w:p w:rsidR="00530322" w:rsidRDefault="00530322" w:rsidP="00D6231B">
            <w:pPr>
              <w:pStyle w:val="TableParagraph"/>
              <w:spacing w:before="29"/>
            </w:pPr>
            <w:r>
              <w:t xml:space="preserve">Как избежать встречи с </w:t>
            </w:r>
            <w:r>
              <w:rPr>
                <w:spacing w:val="-2"/>
              </w:rPr>
              <w:t>преступником.</w:t>
            </w:r>
          </w:p>
        </w:tc>
        <w:tc>
          <w:tcPr>
            <w:tcW w:w="992" w:type="dxa"/>
          </w:tcPr>
          <w:p w:rsidR="00530322" w:rsidRDefault="00530322" w:rsidP="00D6231B">
            <w:pPr>
              <w:pStyle w:val="TableParagraph"/>
              <w:spacing w:before="39"/>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1"/>
        </w:trPr>
        <w:tc>
          <w:tcPr>
            <w:tcW w:w="769" w:type="dxa"/>
          </w:tcPr>
          <w:p w:rsidR="00530322" w:rsidRDefault="00530322" w:rsidP="00D6231B">
            <w:pPr>
              <w:pStyle w:val="TableParagraph"/>
              <w:spacing w:before="44"/>
              <w:ind w:left="103"/>
            </w:pPr>
            <w:r>
              <w:rPr>
                <w:spacing w:val="-5"/>
              </w:rPr>
              <w:t>11</w:t>
            </w:r>
          </w:p>
        </w:tc>
        <w:tc>
          <w:tcPr>
            <w:tcW w:w="5670" w:type="dxa"/>
          </w:tcPr>
          <w:p w:rsidR="00530322" w:rsidRDefault="00530322" w:rsidP="00D6231B">
            <w:pPr>
              <w:pStyle w:val="TableParagraph"/>
              <w:spacing w:before="34"/>
            </w:pPr>
            <w:r>
              <w:t xml:space="preserve">Как избежать встречи с </w:t>
            </w:r>
            <w:r>
              <w:rPr>
                <w:spacing w:val="-2"/>
              </w:rPr>
              <w:t>наркоторговцем.</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9"/>
        </w:trPr>
        <w:tc>
          <w:tcPr>
            <w:tcW w:w="769" w:type="dxa"/>
          </w:tcPr>
          <w:p w:rsidR="00530322" w:rsidRDefault="00530322" w:rsidP="00D6231B">
            <w:pPr>
              <w:pStyle w:val="TableParagraph"/>
              <w:spacing w:before="41"/>
              <w:ind w:left="103"/>
            </w:pPr>
            <w:r>
              <w:rPr>
                <w:spacing w:val="-5"/>
              </w:rPr>
              <w:t>12</w:t>
            </w:r>
          </w:p>
        </w:tc>
        <w:tc>
          <w:tcPr>
            <w:tcW w:w="5670" w:type="dxa"/>
          </w:tcPr>
          <w:p w:rsidR="00530322" w:rsidRDefault="00530322" w:rsidP="00D6231B">
            <w:pPr>
              <w:pStyle w:val="TableParagraph"/>
              <w:spacing w:before="29"/>
            </w:pPr>
            <w:r>
              <w:t xml:space="preserve">Как государство борется с </w:t>
            </w:r>
            <w:r>
              <w:rPr>
                <w:spacing w:val="-2"/>
              </w:rPr>
              <w:t>терроризмом.</w:t>
            </w:r>
          </w:p>
        </w:tc>
        <w:tc>
          <w:tcPr>
            <w:tcW w:w="992" w:type="dxa"/>
          </w:tcPr>
          <w:p w:rsidR="00530322" w:rsidRDefault="00530322" w:rsidP="00D6231B">
            <w:pPr>
              <w:pStyle w:val="TableParagraph"/>
              <w:spacing w:before="4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5"/>
              </w:rPr>
              <w:t>13</w:t>
            </w:r>
          </w:p>
        </w:tc>
        <w:tc>
          <w:tcPr>
            <w:tcW w:w="5670" w:type="dxa"/>
          </w:tcPr>
          <w:p w:rsidR="00530322" w:rsidRDefault="00530322" w:rsidP="00D6231B">
            <w:pPr>
              <w:pStyle w:val="TableParagraph"/>
              <w:spacing w:before="34"/>
            </w:pPr>
            <w:r>
              <w:rPr>
                <w:spacing w:val="-2"/>
              </w:rPr>
              <w:t>Особенности современного терроризма.</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99"/>
        </w:trPr>
        <w:tc>
          <w:tcPr>
            <w:tcW w:w="769" w:type="dxa"/>
          </w:tcPr>
          <w:p w:rsidR="00530322" w:rsidRDefault="00530322" w:rsidP="00D6231B">
            <w:pPr>
              <w:pStyle w:val="TableParagraph"/>
              <w:spacing w:before="121"/>
              <w:ind w:left="103"/>
            </w:pPr>
            <w:r>
              <w:rPr>
                <w:spacing w:val="-5"/>
              </w:rPr>
              <w:t>14</w:t>
            </w:r>
          </w:p>
        </w:tc>
        <w:tc>
          <w:tcPr>
            <w:tcW w:w="5670" w:type="dxa"/>
          </w:tcPr>
          <w:p w:rsidR="00530322" w:rsidRDefault="00530322" w:rsidP="00D6231B">
            <w:pPr>
              <w:pStyle w:val="TableParagraph"/>
              <w:spacing w:before="2" w:line="250" w:lineRule="atLeast"/>
            </w:pPr>
            <w:r>
              <w:t xml:space="preserve">Виды современной террористической </w:t>
            </w:r>
            <w:r>
              <w:rPr>
                <w:spacing w:val="-2"/>
              </w:rPr>
              <w:t>деятельности.</w:t>
            </w:r>
          </w:p>
        </w:tc>
        <w:tc>
          <w:tcPr>
            <w:tcW w:w="992" w:type="dxa"/>
          </w:tcPr>
          <w:p w:rsidR="00530322" w:rsidRDefault="00530322" w:rsidP="00D6231B">
            <w:pPr>
              <w:pStyle w:val="TableParagraph"/>
              <w:spacing w:before="12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5"/>
              </w:rPr>
              <w:t>15</w:t>
            </w:r>
          </w:p>
        </w:tc>
        <w:tc>
          <w:tcPr>
            <w:tcW w:w="5670" w:type="dxa"/>
          </w:tcPr>
          <w:p w:rsidR="00530322" w:rsidRDefault="00530322" w:rsidP="00D6231B">
            <w:pPr>
              <w:pStyle w:val="TableParagraph"/>
              <w:spacing w:before="34"/>
            </w:pPr>
            <w:r>
              <w:t xml:space="preserve">Телефонные </w:t>
            </w:r>
            <w:r>
              <w:rPr>
                <w:spacing w:val="-2"/>
              </w:rPr>
              <w:t>террористы.</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7"/>
        </w:trPr>
        <w:tc>
          <w:tcPr>
            <w:tcW w:w="769" w:type="dxa"/>
          </w:tcPr>
          <w:p w:rsidR="00530322" w:rsidRDefault="00530322" w:rsidP="00D6231B">
            <w:pPr>
              <w:pStyle w:val="TableParagraph"/>
              <w:spacing w:before="40"/>
              <w:ind w:left="103"/>
            </w:pPr>
            <w:r>
              <w:rPr>
                <w:spacing w:val="-5"/>
              </w:rPr>
              <w:t>16</w:t>
            </w:r>
          </w:p>
        </w:tc>
        <w:tc>
          <w:tcPr>
            <w:tcW w:w="5670" w:type="dxa"/>
          </w:tcPr>
          <w:p w:rsidR="00530322" w:rsidRDefault="00530322" w:rsidP="00D6231B">
            <w:pPr>
              <w:pStyle w:val="TableParagraph"/>
              <w:spacing w:before="30"/>
            </w:pPr>
            <w:r>
              <w:t xml:space="preserve">Как не стать пособником </w:t>
            </w:r>
            <w:r>
              <w:rPr>
                <w:spacing w:val="-2"/>
              </w:rPr>
              <w:t>террористов.</w:t>
            </w:r>
          </w:p>
        </w:tc>
        <w:tc>
          <w:tcPr>
            <w:tcW w:w="992" w:type="dxa"/>
          </w:tcPr>
          <w:p w:rsidR="00530322" w:rsidRDefault="00530322" w:rsidP="00D6231B">
            <w:pPr>
              <w:pStyle w:val="TableParagraph"/>
              <w:spacing w:before="40"/>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5"/>
        </w:trPr>
        <w:tc>
          <w:tcPr>
            <w:tcW w:w="769" w:type="dxa"/>
          </w:tcPr>
          <w:p w:rsidR="00530322" w:rsidRDefault="00530322" w:rsidP="00D6231B">
            <w:pPr>
              <w:pStyle w:val="TableParagraph"/>
              <w:spacing w:before="44"/>
              <w:ind w:left="103"/>
            </w:pPr>
            <w:r>
              <w:rPr>
                <w:spacing w:val="-5"/>
              </w:rPr>
              <w:t>17</w:t>
            </w:r>
          </w:p>
        </w:tc>
        <w:tc>
          <w:tcPr>
            <w:tcW w:w="5670" w:type="dxa"/>
          </w:tcPr>
          <w:p w:rsidR="00530322" w:rsidRDefault="00530322" w:rsidP="00D6231B">
            <w:pPr>
              <w:pStyle w:val="TableParagraph"/>
              <w:spacing w:before="23" w:line="252" w:lineRule="exact"/>
            </w:pPr>
            <w:r>
              <w:rPr>
                <w:spacing w:val="-2"/>
              </w:rPr>
              <w:t>Формирование антитеррористического поведения.</w:t>
            </w:r>
          </w:p>
        </w:tc>
        <w:tc>
          <w:tcPr>
            <w:tcW w:w="992" w:type="dxa"/>
          </w:tcPr>
          <w:p w:rsidR="00530322" w:rsidRDefault="00530322" w:rsidP="00D6231B">
            <w:pPr>
              <w:pStyle w:val="TableParagraph"/>
              <w:spacing w:before="44"/>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27"/>
        </w:trPr>
        <w:tc>
          <w:tcPr>
            <w:tcW w:w="769" w:type="dxa"/>
          </w:tcPr>
          <w:p w:rsidR="00530322" w:rsidRDefault="00530322" w:rsidP="00D6231B">
            <w:pPr>
              <w:pStyle w:val="TableParagraph"/>
              <w:spacing w:before="121"/>
              <w:ind w:left="103"/>
            </w:pPr>
            <w:r>
              <w:rPr>
                <w:spacing w:val="-5"/>
              </w:rPr>
              <w:t>18</w:t>
            </w:r>
          </w:p>
        </w:tc>
        <w:tc>
          <w:tcPr>
            <w:tcW w:w="5670" w:type="dxa"/>
          </w:tcPr>
          <w:p w:rsidR="00530322" w:rsidRDefault="00530322" w:rsidP="00D6231B">
            <w:pPr>
              <w:pStyle w:val="TableParagraph"/>
              <w:spacing w:before="2" w:line="250" w:lineRule="atLeast"/>
            </w:pPr>
            <w:r>
              <w:rPr>
                <w:spacing w:val="-2"/>
              </w:rPr>
              <w:t xml:space="preserve">Классификация чрезвычайных ситуаций </w:t>
            </w:r>
            <w:r>
              <w:t>природного характера.</w:t>
            </w:r>
          </w:p>
        </w:tc>
        <w:tc>
          <w:tcPr>
            <w:tcW w:w="992" w:type="dxa"/>
          </w:tcPr>
          <w:p w:rsidR="00530322" w:rsidRDefault="00530322" w:rsidP="00D6231B">
            <w:pPr>
              <w:pStyle w:val="TableParagraph"/>
              <w:spacing w:before="12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06"/>
        </w:trPr>
        <w:tc>
          <w:tcPr>
            <w:tcW w:w="769" w:type="dxa"/>
          </w:tcPr>
          <w:p w:rsidR="00530322" w:rsidRDefault="00530322" w:rsidP="00D6231B">
            <w:pPr>
              <w:pStyle w:val="TableParagraph"/>
              <w:spacing w:before="123"/>
              <w:ind w:left="103"/>
            </w:pPr>
            <w:r>
              <w:rPr>
                <w:spacing w:val="-5"/>
              </w:rPr>
              <w:t>19</w:t>
            </w:r>
          </w:p>
        </w:tc>
        <w:tc>
          <w:tcPr>
            <w:tcW w:w="5670" w:type="dxa"/>
          </w:tcPr>
          <w:p w:rsidR="00530322" w:rsidRDefault="00530322" w:rsidP="00D6231B">
            <w:pPr>
              <w:pStyle w:val="TableParagraph"/>
              <w:spacing w:before="26" w:line="216" w:lineRule="auto"/>
            </w:pPr>
            <w:r>
              <w:rPr>
                <w:spacing w:val="-2"/>
              </w:rPr>
              <w:t xml:space="preserve">Чрезвычайные ситуации геологического </w:t>
            </w:r>
            <w:r>
              <w:t>происхождения (землетрясение).</w:t>
            </w:r>
          </w:p>
        </w:tc>
        <w:tc>
          <w:tcPr>
            <w:tcW w:w="992" w:type="dxa"/>
          </w:tcPr>
          <w:p w:rsidR="00530322" w:rsidRDefault="00530322" w:rsidP="00D6231B">
            <w:pPr>
              <w:pStyle w:val="TableParagraph"/>
              <w:spacing w:before="123"/>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58"/>
        </w:trPr>
        <w:tc>
          <w:tcPr>
            <w:tcW w:w="769" w:type="dxa"/>
          </w:tcPr>
          <w:p w:rsidR="00530322" w:rsidRDefault="00530322" w:rsidP="00D6231B">
            <w:pPr>
              <w:pStyle w:val="TableParagraph"/>
              <w:spacing w:before="236"/>
              <w:ind w:left="103"/>
            </w:pPr>
            <w:r>
              <w:rPr>
                <w:spacing w:val="-5"/>
              </w:rPr>
              <w:t>20</w:t>
            </w:r>
          </w:p>
        </w:tc>
        <w:tc>
          <w:tcPr>
            <w:tcW w:w="5670" w:type="dxa"/>
          </w:tcPr>
          <w:p w:rsidR="00530322" w:rsidRDefault="00530322" w:rsidP="00D6231B">
            <w:pPr>
              <w:pStyle w:val="TableParagraph"/>
              <w:spacing w:before="29" w:line="244" w:lineRule="exact"/>
            </w:pPr>
            <w:r>
              <w:rPr>
                <w:spacing w:val="-2"/>
              </w:rPr>
              <w:t>Чрезвычайные ситуации геологического</w:t>
            </w:r>
          </w:p>
          <w:p w:rsidR="00530322" w:rsidRDefault="00530322" w:rsidP="00D6231B">
            <w:pPr>
              <w:pStyle w:val="TableParagraph"/>
              <w:spacing w:line="228" w:lineRule="exact"/>
            </w:pPr>
            <w:r>
              <w:rPr>
                <w:spacing w:val="-2"/>
              </w:rPr>
              <w:t>происхождения (извержения вулканов оползни, обвалы).</w:t>
            </w:r>
          </w:p>
        </w:tc>
        <w:tc>
          <w:tcPr>
            <w:tcW w:w="992" w:type="dxa"/>
          </w:tcPr>
          <w:p w:rsidR="00530322" w:rsidRDefault="00530322" w:rsidP="00D6231B">
            <w:pPr>
              <w:pStyle w:val="TableParagraph"/>
              <w:spacing w:before="236"/>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27"/>
        </w:trPr>
        <w:tc>
          <w:tcPr>
            <w:tcW w:w="769" w:type="dxa"/>
          </w:tcPr>
          <w:p w:rsidR="00530322" w:rsidRDefault="00530322" w:rsidP="00D6231B">
            <w:pPr>
              <w:pStyle w:val="TableParagraph"/>
              <w:spacing w:before="121"/>
              <w:ind w:left="103"/>
            </w:pPr>
            <w:r>
              <w:rPr>
                <w:spacing w:val="-5"/>
              </w:rPr>
              <w:t>21</w:t>
            </w:r>
          </w:p>
        </w:tc>
        <w:tc>
          <w:tcPr>
            <w:tcW w:w="5670" w:type="dxa"/>
          </w:tcPr>
          <w:p w:rsidR="00530322" w:rsidRDefault="00530322" w:rsidP="00D6231B">
            <w:pPr>
              <w:pStyle w:val="TableParagraph"/>
              <w:spacing w:before="2" w:line="250" w:lineRule="atLeast"/>
            </w:pPr>
            <w:r>
              <w:rPr>
                <w:spacing w:val="-2"/>
              </w:rPr>
              <w:t xml:space="preserve">Чрезвычайные ситуации метеорологического </w:t>
            </w:r>
            <w:r>
              <w:t>происхождения (ураганы и бури. смерчи).</w:t>
            </w:r>
          </w:p>
        </w:tc>
        <w:tc>
          <w:tcPr>
            <w:tcW w:w="992" w:type="dxa"/>
          </w:tcPr>
          <w:p w:rsidR="00530322" w:rsidRDefault="00530322" w:rsidP="00D6231B">
            <w:pPr>
              <w:pStyle w:val="TableParagraph"/>
              <w:spacing w:before="12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08"/>
        </w:trPr>
        <w:tc>
          <w:tcPr>
            <w:tcW w:w="769" w:type="dxa"/>
          </w:tcPr>
          <w:p w:rsidR="00530322" w:rsidRDefault="00530322" w:rsidP="00D6231B">
            <w:pPr>
              <w:pStyle w:val="TableParagraph"/>
              <w:spacing w:before="125"/>
              <w:ind w:left="103"/>
            </w:pPr>
            <w:r>
              <w:rPr>
                <w:spacing w:val="-5"/>
              </w:rPr>
              <w:t>22</w:t>
            </w:r>
          </w:p>
        </w:tc>
        <w:tc>
          <w:tcPr>
            <w:tcW w:w="5670" w:type="dxa"/>
          </w:tcPr>
          <w:p w:rsidR="00530322" w:rsidRDefault="00530322" w:rsidP="00D6231B">
            <w:pPr>
              <w:pStyle w:val="TableParagraph"/>
              <w:spacing w:before="26" w:line="216" w:lineRule="auto"/>
            </w:pPr>
            <w:r>
              <w:t xml:space="preserve">Чрезвычайные ситуации гидрологического происхождения (наводнения, сели, </w:t>
            </w:r>
            <w:r>
              <w:rPr>
                <w:spacing w:val="-2"/>
              </w:rPr>
              <w:t>цунами).</w:t>
            </w:r>
          </w:p>
        </w:tc>
        <w:tc>
          <w:tcPr>
            <w:tcW w:w="992" w:type="dxa"/>
          </w:tcPr>
          <w:p w:rsidR="00530322" w:rsidRDefault="00530322" w:rsidP="00D6231B">
            <w:pPr>
              <w:pStyle w:val="TableParagraph"/>
              <w:spacing w:before="125"/>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28"/>
        </w:trPr>
        <w:tc>
          <w:tcPr>
            <w:tcW w:w="769" w:type="dxa"/>
          </w:tcPr>
          <w:p w:rsidR="00530322" w:rsidRDefault="00530322" w:rsidP="00D6231B">
            <w:pPr>
              <w:pStyle w:val="TableParagraph"/>
              <w:spacing w:before="121"/>
              <w:ind w:left="103"/>
            </w:pPr>
            <w:r>
              <w:rPr>
                <w:spacing w:val="-5"/>
              </w:rPr>
              <w:t>23</w:t>
            </w:r>
          </w:p>
        </w:tc>
        <w:tc>
          <w:tcPr>
            <w:tcW w:w="5670" w:type="dxa"/>
          </w:tcPr>
          <w:p w:rsidR="00530322" w:rsidRDefault="00530322" w:rsidP="00D6231B">
            <w:pPr>
              <w:pStyle w:val="TableParagraph"/>
              <w:spacing w:before="2" w:line="250" w:lineRule="atLeast"/>
              <w:ind w:right="216"/>
            </w:pPr>
            <w:r>
              <w:t>Защита населения от чрезвычайных ситуаций геологического происхождения.</w:t>
            </w:r>
          </w:p>
        </w:tc>
        <w:tc>
          <w:tcPr>
            <w:tcW w:w="992" w:type="dxa"/>
          </w:tcPr>
          <w:p w:rsidR="00530322" w:rsidRDefault="00530322" w:rsidP="00D6231B">
            <w:pPr>
              <w:pStyle w:val="TableParagraph"/>
              <w:spacing w:before="12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41"/>
              <w:ind w:left="103"/>
            </w:pPr>
            <w:r>
              <w:rPr>
                <w:spacing w:val="-5"/>
              </w:rPr>
              <w:t>24</w:t>
            </w:r>
          </w:p>
        </w:tc>
        <w:tc>
          <w:tcPr>
            <w:tcW w:w="5670" w:type="dxa"/>
          </w:tcPr>
          <w:p w:rsidR="00530322" w:rsidRDefault="00530322" w:rsidP="00D6231B">
            <w:pPr>
              <w:pStyle w:val="TableParagraph"/>
              <w:spacing w:before="34"/>
            </w:pPr>
            <w:r>
              <w:t xml:space="preserve">Защита населения от чрезвычайных </w:t>
            </w:r>
            <w:r>
              <w:rPr>
                <w:spacing w:val="-2"/>
              </w:rPr>
              <w:t>ситуаций метеорологического и гидрологического происхождения.</w:t>
            </w:r>
          </w:p>
        </w:tc>
        <w:tc>
          <w:tcPr>
            <w:tcW w:w="992" w:type="dxa"/>
          </w:tcPr>
          <w:p w:rsidR="00530322" w:rsidRDefault="00530322" w:rsidP="00D6231B">
            <w:pPr>
              <w:pStyle w:val="TableParagraph"/>
              <w:spacing w:before="41"/>
              <w:ind w:right="894"/>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527"/>
        </w:trPr>
        <w:tc>
          <w:tcPr>
            <w:tcW w:w="769" w:type="dxa"/>
          </w:tcPr>
          <w:p w:rsidR="00530322" w:rsidRDefault="00530322" w:rsidP="00D6231B">
            <w:pPr>
              <w:pStyle w:val="TableParagraph"/>
              <w:spacing w:before="121"/>
              <w:ind w:left="103"/>
            </w:pPr>
            <w:r>
              <w:rPr>
                <w:spacing w:val="-5"/>
              </w:rPr>
              <w:t>25</w:t>
            </w:r>
          </w:p>
        </w:tc>
        <w:tc>
          <w:tcPr>
            <w:tcW w:w="5670" w:type="dxa"/>
          </w:tcPr>
          <w:p w:rsidR="00530322" w:rsidRDefault="00530322" w:rsidP="00D6231B">
            <w:pPr>
              <w:pStyle w:val="TableParagraph"/>
              <w:spacing w:before="2" w:line="250" w:lineRule="atLeast"/>
              <w:ind w:right="1308"/>
            </w:pPr>
            <w:r>
              <w:t>Степные, тростниковые, лесные и торфяные пожары.</w:t>
            </w:r>
          </w:p>
        </w:tc>
        <w:tc>
          <w:tcPr>
            <w:tcW w:w="992" w:type="dxa"/>
          </w:tcPr>
          <w:p w:rsidR="00530322" w:rsidRDefault="00530322" w:rsidP="00D6231B">
            <w:pPr>
              <w:pStyle w:val="TableParagraph"/>
              <w:spacing w:before="121"/>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176"/>
        </w:trPr>
        <w:tc>
          <w:tcPr>
            <w:tcW w:w="769" w:type="dxa"/>
          </w:tcPr>
          <w:p w:rsidR="00530322" w:rsidRDefault="00530322" w:rsidP="00D6231B">
            <w:pPr>
              <w:pStyle w:val="TableParagraph"/>
              <w:spacing w:before="46"/>
              <w:ind w:left="103"/>
            </w:pPr>
            <w:r>
              <w:rPr>
                <w:spacing w:val="-5"/>
              </w:rPr>
              <w:t>26</w:t>
            </w:r>
          </w:p>
        </w:tc>
        <w:tc>
          <w:tcPr>
            <w:tcW w:w="5670" w:type="dxa"/>
          </w:tcPr>
          <w:p w:rsidR="00530322" w:rsidRDefault="00530322" w:rsidP="00D6231B">
            <w:pPr>
              <w:pStyle w:val="TableParagraph"/>
              <w:spacing w:before="23" w:line="252" w:lineRule="exact"/>
            </w:pPr>
            <w:r>
              <w:t xml:space="preserve">Защита населения от лесных и торфяных </w:t>
            </w:r>
            <w:r>
              <w:rPr>
                <w:spacing w:val="-2"/>
              </w:rPr>
              <w:t>пожаров.</w:t>
            </w:r>
          </w:p>
        </w:tc>
        <w:tc>
          <w:tcPr>
            <w:tcW w:w="992" w:type="dxa"/>
          </w:tcPr>
          <w:p w:rsidR="00530322" w:rsidRDefault="00530322" w:rsidP="00D6231B">
            <w:pPr>
              <w:pStyle w:val="TableParagraph"/>
              <w:spacing w:before="46"/>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39"/>
              <w:ind w:left="103"/>
            </w:pPr>
            <w:r>
              <w:rPr>
                <w:spacing w:val="-5"/>
              </w:rPr>
              <w:t>27</w:t>
            </w:r>
          </w:p>
        </w:tc>
        <w:tc>
          <w:tcPr>
            <w:tcW w:w="5670" w:type="dxa"/>
          </w:tcPr>
          <w:p w:rsidR="00530322" w:rsidRDefault="00530322" w:rsidP="00D6231B">
            <w:pPr>
              <w:pStyle w:val="TableParagraph"/>
              <w:spacing w:before="29"/>
            </w:pPr>
            <w:r>
              <w:rPr>
                <w:spacing w:val="-2"/>
              </w:rPr>
              <w:t>Эпидемии.</w:t>
            </w:r>
          </w:p>
        </w:tc>
        <w:tc>
          <w:tcPr>
            <w:tcW w:w="992" w:type="dxa"/>
          </w:tcPr>
          <w:p w:rsidR="00530322" w:rsidRDefault="00530322" w:rsidP="00D6231B">
            <w:pPr>
              <w:pStyle w:val="TableParagraph"/>
              <w:spacing w:before="39"/>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1"/>
        </w:trPr>
        <w:tc>
          <w:tcPr>
            <w:tcW w:w="769" w:type="dxa"/>
          </w:tcPr>
          <w:p w:rsidR="00530322" w:rsidRDefault="00530322" w:rsidP="00D6231B">
            <w:pPr>
              <w:pStyle w:val="TableParagraph"/>
              <w:spacing w:before="44"/>
              <w:ind w:left="103"/>
            </w:pPr>
            <w:r>
              <w:rPr>
                <w:spacing w:val="-5"/>
              </w:rPr>
              <w:t>28</w:t>
            </w:r>
          </w:p>
        </w:tc>
        <w:tc>
          <w:tcPr>
            <w:tcW w:w="5670" w:type="dxa"/>
          </w:tcPr>
          <w:p w:rsidR="00530322" w:rsidRDefault="00530322" w:rsidP="00D6231B">
            <w:pPr>
              <w:pStyle w:val="TableParagraph"/>
              <w:spacing w:before="34"/>
            </w:pPr>
            <w:r>
              <w:rPr>
                <w:spacing w:val="-2"/>
              </w:rPr>
              <w:t>Эпизоотии.</w:t>
            </w:r>
          </w:p>
        </w:tc>
        <w:tc>
          <w:tcPr>
            <w:tcW w:w="992" w:type="dxa"/>
          </w:tcPr>
          <w:p w:rsidR="00530322" w:rsidRDefault="00530322" w:rsidP="00D6231B">
            <w:pPr>
              <w:pStyle w:val="TableParagraph"/>
              <w:spacing w:before="44"/>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18"/>
        </w:trPr>
        <w:tc>
          <w:tcPr>
            <w:tcW w:w="769" w:type="dxa"/>
          </w:tcPr>
          <w:p w:rsidR="00530322" w:rsidRDefault="00530322" w:rsidP="00D6231B">
            <w:pPr>
              <w:pStyle w:val="TableParagraph"/>
              <w:spacing w:before="41"/>
              <w:ind w:left="103"/>
            </w:pPr>
            <w:r>
              <w:rPr>
                <w:spacing w:val="-5"/>
              </w:rPr>
              <w:t>29</w:t>
            </w:r>
          </w:p>
        </w:tc>
        <w:tc>
          <w:tcPr>
            <w:tcW w:w="5670" w:type="dxa"/>
          </w:tcPr>
          <w:p w:rsidR="00530322" w:rsidRDefault="00530322" w:rsidP="00D6231B">
            <w:pPr>
              <w:pStyle w:val="TableParagraph"/>
              <w:spacing w:before="29"/>
            </w:pPr>
            <w:r>
              <w:rPr>
                <w:spacing w:val="-2"/>
              </w:rPr>
              <w:t>Эпифитотии.</w:t>
            </w:r>
          </w:p>
        </w:tc>
        <w:tc>
          <w:tcPr>
            <w:tcW w:w="992" w:type="dxa"/>
          </w:tcPr>
          <w:p w:rsidR="00530322" w:rsidRDefault="00530322" w:rsidP="00D6231B">
            <w:pPr>
              <w:pStyle w:val="TableParagraph"/>
              <w:spacing w:before="41"/>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2"/>
        </w:trPr>
        <w:tc>
          <w:tcPr>
            <w:tcW w:w="769" w:type="dxa"/>
          </w:tcPr>
          <w:p w:rsidR="00530322" w:rsidRDefault="00530322" w:rsidP="00D6231B">
            <w:pPr>
              <w:pStyle w:val="TableParagraph"/>
              <w:spacing w:before="123"/>
              <w:ind w:left="103"/>
            </w:pPr>
            <w:r>
              <w:rPr>
                <w:spacing w:val="-5"/>
              </w:rPr>
              <w:t>30</w:t>
            </w:r>
          </w:p>
        </w:tc>
        <w:tc>
          <w:tcPr>
            <w:tcW w:w="5670" w:type="dxa"/>
          </w:tcPr>
          <w:p w:rsidR="00530322" w:rsidRDefault="00530322" w:rsidP="00D6231B">
            <w:pPr>
              <w:pStyle w:val="TableParagraph"/>
              <w:spacing w:before="26" w:line="216" w:lineRule="auto"/>
              <w:ind w:right="1129"/>
            </w:pPr>
            <w:r>
              <w:t xml:space="preserve">Защита населения от чрезвычайных ситуаций биолого-социального </w:t>
            </w:r>
            <w:r>
              <w:rPr>
                <w:spacing w:val="-2"/>
              </w:rPr>
              <w:t>происхождения.</w:t>
            </w:r>
          </w:p>
        </w:tc>
        <w:tc>
          <w:tcPr>
            <w:tcW w:w="992" w:type="dxa"/>
          </w:tcPr>
          <w:p w:rsidR="00530322" w:rsidRDefault="00530322" w:rsidP="00D6231B">
            <w:pPr>
              <w:pStyle w:val="TableParagraph"/>
              <w:spacing w:before="123"/>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400"/>
        </w:trPr>
        <w:tc>
          <w:tcPr>
            <w:tcW w:w="769" w:type="dxa"/>
          </w:tcPr>
          <w:p w:rsidR="00530322" w:rsidRDefault="00530322" w:rsidP="00D6231B">
            <w:pPr>
              <w:pStyle w:val="TableParagraph"/>
              <w:spacing w:before="121"/>
              <w:ind w:left="103"/>
            </w:pPr>
            <w:r>
              <w:rPr>
                <w:spacing w:val="-5"/>
              </w:rPr>
              <w:t>31</w:t>
            </w:r>
          </w:p>
        </w:tc>
        <w:tc>
          <w:tcPr>
            <w:tcW w:w="5670" w:type="dxa"/>
          </w:tcPr>
          <w:p w:rsidR="00530322" w:rsidRDefault="00530322" w:rsidP="00D6231B">
            <w:pPr>
              <w:pStyle w:val="TableParagraph"/>
              <w:spacing w:before="3" w:line="250" w:lineRule="atLeast"/>
              <w:ind w:right="1047"/>
              <w:jc w:val="both"/>
            </w:pPr>
            <w:r>
              <w:t xml:space="preserve">Важность своевременного оказания первой помощи. Первая помощь при </w:t>
            </w:r>
            <w:proofErr w:type="spellStart"/>
            <w:r>
              <w:rPr>
                <w:spacing w:val="-2"/>
              </w:rPr>
              <w:t>электротравме</w:t>
            </w:r>
            <w:proofErr w:type="spellEnd"/>
            <w:r>
              <w:rPr>
                <w:spacing w:val="-2"/>
              </w:rPr>
              <w:t>.</w:t>
            </w:r>
          </w:p>
        </w:tc>
        <w:tc>
          <w:tcPr>
            <w:tcW w:w="992" w:type="dxa"/>
          </w:tcPr>
          <w:p w:rsidR="00530322" w:rsidRDefault="00530322" w:rsidP="00D6231B">
            <w:pPr>
              <w:pStyle w:val="TableParagraph"/>
              <w:spacing w:before="121"/>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323"/>
        </w:trPr>
        <w:tc>
          <w:tcPr>
            <w:tcW w:w="769" w:type="dxa"/>
          </w:tcPr>
          <w:p w:rsidR="00530322" w:rsidRDefault="00530322" w:rsidP="00D6231B">
            <w:pPr>
              <w:pStyle w:val="TableParagraph"/>
              <w:spacing w:before="44"/>
              <w:ind w:left="103"/>
            </w:pPr>
            <w:r>
              <w:rPr>
                <w:spacing w:val="-5"/>
              </w:rPr>
              <w:t>32</w:t>
            </w:r>
          </w:p>
        </w:tc>
        <w:tc>
          <w:tcPr>
            <w:tcW w:w="5670" w:type="dxa"/>
          </w:tcPr>
          <w:p w:rsidR="00530322" w:rsidRDefault="00530322" w:rsidP="00D6231B">
            <w:pPr>
              <w:pStyle w:val="TableParagraph"/>
              <w:spacing w:before="34"/>
            </w:pPr>
            <w:r>
              <w:t xml:space="preserve">Первая помощь при </w:t>
            </w:r>
            <w:r>
              <w:rPr>
                <w:spacing w:val="-2"/>
              </w:rPr>
              <w:t>кровотечении.</w:t>
            </w:r>
          </w:p>
        </w:tc>
        <w:tc>
          <w:tcPr>
            <w:tcW w:w="992" w:type="dxa"/>
          </w:tcPr>
          <w:p w:rsidR="00530322" w:rsidRDefault="00530322" w:rsidP="00D6231B">
            <w:pPr>
              <w:pStyle w:val="TableParagraph"/>
              <w:spacing w:before="44"/>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r w:rsidR="00530322" w:rsidTr="00D6231B">
        <w:trPr>
          <w:trHeight w:val="230"/>
        </w:trPr>
        <w:tc>
          <w:tcPr>
            <w:tcW w:w="769" w:type="dxa"/>
          </w:tcPr>
          <w:p w:rsidR="00530322" w:rsidRDefault="00530322" w:rsidP="00D6231B">
            <w:pPr>
              <w:pStyle w:val="TableParagraph"/>
              <w:spacing w:before="250"/>
              <w:ind w:left="103"/>
            </w:pPr>
            <w:r>
              <w:rPr>
                <w:spacing w:val="-5"/>
              </w:rPr>
              <w:t>33</w:t>
            </w:r>
          </w:p>
        </w:tc>
        <w:tc>
          <w:tcPr>
            <w:tcW w:w="5670" w:type="dxa"/>
          </w:tcPr>
          <w:p w:rsidR="00530322" w:rsidRDefault="00530322" w:rsidP="00D6231B">
            <w:pPr>
              <w:pStyle w:val="TableParagraph"/>
              <w:tabs>
                <w:tab w:val="left" w:pos="3360"/>
              </w:tabs>
              <w:spacing w:before="32"/>
            </w:pPr>
            <w:r>
              <w:rPr>
                <w:spacing w:val="-2"/>
              </w:rPr>
              <w:t>Итоговая контрольная работа</w:t>
            </w:r>
            <w:r>
              <w:tab/>
            </w:r>
          </w:p>
        </w:tc>
        <w:tc>
          <w:tcPr>
            <w:tcW w:w="992" w:type="dxa"/>
          </w:tcPr>
          <w:p w:rsidR="00530322" w:rsidRDefault="00530322" w:rsidP="00D6231B">
            <w:pPr>
              <w:pStyle w:val="TableParagraph"/>
              <w:spacing w:before="250"/>
              <w:ind w:right="916"/>
              <w:jc w:val="right"/>
            </w:pPr>
            <w:r>
              <w:rPr>
                <w:spacing w:val="-10"/>
              </w:rPr>
              <w:t>1</w:t>
            </w:r>
          </w:p>
        </w:tc>
        <w:tc>
          <w:tcPr>
            <w:tcW w:w="1179" w:type="dxa"/>
            <w:tcBorders>
              <w:right w:val="single" w:sz="4" w:space="0" w:color="auto"/>
            </w:tcBorders>
          </w:tcPr>
          <w:p w:rsidR="00530322" w:rsidRDefault="00530322" w:rsidP="00D6231B">
            <w:pPr>
              <w:pStyle w:val="TableParagraph"/>
            </w:pPr>
          </w:p>
        </w:tc>
        <w:tc>
          <w:tcPr>
            <w:tcW w:w="953" w:type="dxa"/>
            <w:tcBorders>
              <w:left w:val="single" w:sz="4" w:space="0" w:color="auto"/>
            </w:tcBorders>
          </w:tcPr>
          <w:p w:rsidR="00530322" w:rsidRDefault="00530322" w:rsidP="00D6231B">
            <w:pPr>
              <w:pStyle w:val="TableParagraph"/>
            </w:pPr>
          </w:p>
        </w:tc>
      </w:tr>
    </w:tbl>
    <w:p w:rsidR="00530322" w:rsidRDefault="00530322" w:rsidP="00530322">
      <w:pPr>
        <w:sectPr w:rsidR="00530322">
          <w:type w:val="continuous"/>
          <w:pgSz w:w="11910" w:h="16840"/>
          <w:pgMar w:top="1400" w:right="660" w:bottom="149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9"/>
        <w:gridCol w:w="5670"/>
        <w:gridCol w:w="992"/>
        <w:gridCol w:w="1069"/>
        <w:gridCol w:w="1063"/>
      </w:tblGrid>
      <w:tr w:rsidR="00530322" w:rsidTr="00D6231B">
        <w:trPr>
          <w:trHeight w:val="323"/>
        </w:trPr>
        <w:tc>
          <w:tcPr>
            <w:tcW w:w="769" w:type="dxa"/>
          </w:tcPr>
          <w:p w:rsidR="00530322" w:rsidRDefault="00530322" w:rsidP="00D6231B">
            <w:pPr>
              <w:pStyle w:val="TableParagraph"/>
              <w:spacing w:before="44"/>
              <w:ind w:left="103"/>
            </w:pPr>
            <w:r>
              <w:rPr>
                <w:spacing w:val="-5"/>
              </w:rPr>
              <w:t>34</w:t>
            </w:r>
          </w:p>
        </w:tc>
        <w:tc>
          <w:tcPr>
            <w:tcW w:w="5670" w:type="dxa"/>
          </w:tcPr>
          <w:p w:rsidR="00530322" w:rsidRDefault="00530322" w:rsidP="00D6231B">
            <w:pPr>
              <w:pStyle w:val="TableParagraph"/>
              <w:spacing w:before="32"/>
            </w:pPr>
            <w:r>
              <w:t xml:space="preserve">Первая помощь при ушибах и </w:t>
            </w:r>
            <w:r>
              <w:rPr>
                <w:spacing w:val="-2"/>
              </w:rPr>
              <w:t>переломах.</w:t>
            </w:r>
          </w:p>
          <w:p w:rsidR="00530322" w:rsidRDefault="00530322" w:rsidP="00D6231B">
            <w:pPr>
              <w:pStyle w:val="TableParagraph"/>
              <w:spacing w:before="34"/>
            </w:pPr>
            <w:r>
              <w:rPr>
                <w:spacing w:val="-2"/>
              </w:rPr>
              <w:t>Транспортировка пострадавших в медицинское учреждение.</w:t>
            </w:r>
          </w:p>
        </w:tc>
        <w:tc>
          <w:tcPr>
            <w:tcW w:w="992" w:type="dxa"/>
          </w:tcPr>
          <w:p w:rsidR="00530322" w:rsidRDefault="00530322" w:rsidP="00D6231B">
            <w:pPr>
              <w:pStyle w:val="TableParagraph"/>
              <w:spacing w:before="44"/>
              <w:ind w:left="246" w:right="43"/>
              <w:jc w:val="center"/>
            </w:pPr>
            <w:r>
              <w:rPr>
                <w:spacing w:val="-10"/>
              </w:rPr>
              <w:t>1</w:t>
            </w:r>
          </w:p>
        </w:tc>
        <w:tc>
          <w:tcPr>
            <w:tcW w:w="1069" w:type="dxa"/>
            <w:tcBorders>
              <w:right w:val="single" w:sz="4" w:space="0" w:color="auto"/>
            </w:tcBorders>
          </w:tcPr>
          <w:p w:rsidR="00530322" w:rsidRDefault="00530322" w:rsidP="00D6231B">
            <w:pPr>
              <w:pStyle w:val="TableParagraph"/>
              <w:rPr>
                <w:sz w:val="24"/>
              </w:rPr>
            </w:pPr>
          </w:p>
        </w:tc>
        <w:tc>
          <w:tcPr>
            <w:tcW w:w="1063" w:type="dxa"/>
            <w:tcBorders>
              <w:left w:val="single" w:sz="4" w:space="0" w:color="auto"/>
            </w:tcBorders>
          </w:tcPr>
          <w:p w:rsidR="00530322" w:rsidRDefault="00530322" w:rsidP="00D6231B">
            <w:pPr>
              <w:pStyle w:val="TableParagraph"/>
              <w:rPr>
                <w:sz w:val="24"/>
              </w:rPr>
            </w:pPr>
          </w:p>
        </w:tc>
      </w:tr>
      <w:tr w:rsidR="00530322" w:rsidTr="00D6231B">
        <w:trPr>
          <w:trHeight w:val="314"/>
        </w:trPr>
        <w:tc>
          <w:tcPr>
            <w:tcW w:w="6439" w:type="dxa"/>
            <w:gridSpan w:val="2"/>
          </w:tcPr>
          <w:p w:rsidR="00530322" w:rsidRDefault="00530322" w:rsidP="00D6231B">
            <w:pPr>
              <w:pStyle w:val="TableParagraph"/>
              <w:spacing w:before="54" w:line="240" w:lineRule="exact"/>
              <w:ind w:left="239"/>
            </w:pPr>
            <w:r>
              <w:t xml:space="preserve">ОБЩЕЕ КОЛИЧЕСТВО ЧАСОВ ПО   </w:t>
            </w:r>
            <w:r>
              <w:rPr>
                <w:spacing w:val="-2"/>
              </w:rPr>
              <w:t>ПРОГРАММЕ</w:t>
            </w:r>
          </w:p>
        </w:tc>
        <w:tc>
          <w:tcPr>
            <w:tcW w:w="992" w:type="dxa"/>
          </w:tcPr>
          <w:p w:rsidR="00530322" w:rsidRDefault="00530322" w:rsidP="00D6231B">
            <w:pPr>
              <w:pStyle w:val="TableParagraph"/>
              <w:spacing w:before="37"/>
              <w:ind w:left="246" w:right="62"/>
              <w:jc w:val="center"/>
            </w:pPr>
            <w:r>
              <w:rPr>
                <w:spacing w:val="-5"/>
              </w:rPr>
              <w:t>34</w:t>
            </w:r>
          </w:p>
        </w:tc>
        <w:tc>
          <w:tcPr>
            <w:tcW w:w="1069" w:type="dxa"/>
            <w:tcBorders>
              <w:right w:val="single" w:sz="4" w:space="0" w:color="auto"/>
            </w:tcBorders>
          </w:tcPr>
          <w:p w:rsidR="00530322" w:rsidRDefault="00530322" w:rsidP="00D6231B">
            <w:pPr>
              <w:pStyle w:val="TableParagraph"/>
            </w:pPr>
          </w:p>
        </w:tc>
        <w:tc>
          <w:tcPr>
            <w:tcW w:w="1063" w:type="dxa"/>
            <w:tcBorders>
              <w:left w:val="single" w:sz="4" w:space="0" w:color="auto"/>
            </w:tcBorders>
          </w:tcPr>
          <w:p w:rsidR="00530322" w:rsidRDefault="00530322" w:rsidP="00D6231B">
            <w:pPr>
              <w:pStyle w:val="TableParagraph"/>
            </w:pPr>
          </w:p>
        </w:tc>
      </w:tr>
    </w:tbl>
    <w:p w:rsidR="00530322" w:rsidRDefault="00530322" w:rsidP="00530322">
      <w:pPr>
        <w:pStyle w:val="1"/>
        <w:spacing w:before="311" w:line="278" w:lineRule="auto"/>
        <w:ind w:left="137" w:right="690"/>
        <w:jc w:val="center"/>
      </w:pPr>
      <w:r>
        <w:rPr>
          <w:spacing w:val="-2"/>
        </w:rPr>
        <w:t xml:space="preserve">УЧЕБНО-МЕТОДИЧЕСКОЕОБЕСПЕЧЕНИЕ </w:t>
      </w:r>
      <w:r>
        <w:t>ОБРАЗОВАТЕЛЬНОГО ПРОЦЕССА</w:t>
      </w:r>
    </w:p>
    <w:p w:rsidR="00530322" w:rsidRDefault="00530322" w:rsidP="00530322">
      <w:pPr>
        <w:spacing w:before="196"/>
        <w:ind w:right="557"/>
        <w:jc w:val="center"/>
        <w:rPr>
          <w:b/>
          <w:sz w:val="28"/>
        </w:rPr>
      </w:pPr>
      <w:r>
        <w:rPr>
          <w:b/>
          <w:sz w:val="28"/>
        </w:rPr>
        <w:t>ОБЯЗАТЕЛЬНЫЕУЧЕБНЫЕМАТЕРИАЛЫДЛЯ</w:t>
      </w:r>
      <w:r>
        <w:rPr>
          <w:b/>
          <w:spacing w:val="-2"/>
          <w:sz w:val="28"/>
        </w:rPr>
        <w:t>УЧЕНИКА</w:t>
      </w:r>
    </w:p>
    <w:p w:rsidR="00530322" w:rsidRDefault="00530322" w:rsidP="00530322">
      <w:pPr>
        <w:pStyle w:val="a3"/>
        <w:tabs>
          <w:tab w:val="left" w:pos="2320"/>
          <w:tab w:val="left" w:pos="4202"/>
          <w:tab w:val="left" w:pos="6881"/>
          <w:tab w:val="left" w:pos="7303"/>
          <w:tab w:val="left" w:pos="8295"/>
        </w:tabs>
        <w:spacing w:before="309" w:line="242" w:lineRule="auto"/>
        <w:ind w:left="321" w:right="1106" w:firstLine="779"/>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rsidR="00530322" w:rsidRDefault="00530322" w:rsidP="00530322">
      <w:pPr>
        <w:pStyle w:val="a3"/>
        <w:tabs>
          <w:tab w:val="left" w:pos="2262"/>
          <w:tab w:val="left" w:pos="4156"/>
          <w:tab w:val="left" w:pos="6847"/>
          <w:tab w:val="left" w:pos="7284"/>
          <w:tab w:val="left" w:pos="8297"/>
        </w:tabs>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rsidR="00530322" w:rsidRDefault="00530322" w:rsidP="00530322">
      <w:pPr>
        <w:pStyle w:val="a3"/>
        <w:tabs>
          <w:tab w:val="left" w:pos="2262"/>
          <w:tab w:val="left" w:pos="4156"/>
          <w:tab w:val="left" w:pos="6847"/>
          <w:tab w:val="left" w:pos="7284"/>
          <w:tab w:val="left" w:pos="8297"/>
        </w:tabs>
        <w:spacing w:line="242" w:lineRule="auto"/>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rsidR="00530322" w:rsidRDefault="00530322" w:rsidP="00530322">
      <w:pPr>
        <w:pStyle w:val="1"/>
        <w:spacing w:before="274"/>
        <w:ind w:left="0" w:right="332"/>
        <w:jc w:val="center"/>
      </w:pPr>
      <w:r>
        <w:t>МЕТОДИЧЕСКИЕМАТЕРИАЛЫДЛЯ</w:t>
      </w:r>
      <w:r>
        <w:rPr>
          <w:spacing w:val="-2"/>
        </w:rPr>
        <w:t>УЧИТЕЛЯ</w:t>
      </w:r>
    </w:p>
    <w:p w:rsidR="00530322" w:rsidRDefault="00530322" w:rsidP="00530322">
      <w:pPr>
        <w:pStyle w:val="a3"/>
        <w:spacing w:before="35"/>
        <w:ind w:left="0"/>
        <w:rPr>
          <w:b/>
        </w:rPr>
      </w:pPr>
    </w:p>
    <w:p w:rsidR="00530322" w:rsidRDefault="00530322" w:rsidP="00530322">
      <w:pPr>
        <w:pStyle w:val="a5"/>
        <w:numPr>
          <w:ilvl w:val="1"/>
          <w:numId w:val="2"/>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rsidR="00530322" w:rsidRDefault="00530322" w:rsidP="00530322">
      <w:pPr>
        <w:pStyle w:val="a5"/>
        <w:numPr>
          <w:ilvl w:val="1"/>
          <w:numId w:val="2"/>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rsidR="00530322" w:rsidRDefault="00530322" w:rsidP="00530322">
      <w:pPr>
        <w:pStyle w:val="1"/>
        <w:spacing w:before="274" w:line="242" w:lineRule="auto"/>
        <w:ind w:left="3410" w:right="778" w:hanging="2785"/>
      </w:pPr>
      <w:r>
        <w:t>ЦИФРОВЫЕОБРАЗОВАТЕЛЬНЫЕРЕСУРСЫИРЕСУРСЫ СЕТИ ИНТЕРНЕТ</w:t>
      </w:r>
    </w:p>
    <w:p w:rsidR="00530322" w:rsidRDefault="00530322" w:rsidP="00530322">
      <w:pPr>
        <w:pStyle w:val="a5"/>
        <w:numPr>
          <w:ilvl w:val="0"/>
          <w:numId w:val="1"/>
        </w:numPr>
        <w:tabs>
          <w:tab w:val="left" w:pos="1310"/>
        </w:tabs>
        <w:spacing w:before="254" w:line="242" w:lineRule="auto"/>
        <w:ind w:right="1642" w:firstLine="707"/>
        <w:rPr>
          <w:sz w:val="28"/>
        </w:rPr>
      </w:pPr>
      <w:proofErr w:type="spellStart"/>
      <w:r>
        <w:rPr>
          <w:sz w:val="28"/>
        </w:rPr>
        <w:t>Единаяколлекцияцифровыхобразовательныхресурсов</w:t>
      </w:r>
      <w:proofErr w:type="spellEnd"/>
      <w:r>
        <w:rPr>
          <w:sz w:val="28"/>
        </w:rPr>
        <w:t xml:space="preserve"> (</w:t>
      </w:r>
      <w:proofErr w:type="spellStart"/>
      <w:r>
        <w:rPr>
          <w:sz w:val="28"/>
        </w:rPr>
        <w:t>school</w:t>
      </w:r>
      <w:proofErr w:type="spellEnd"/>
      <w:r>
        <w:rPr>
          <w:sz w:val="28"/>
        </w:rPr>
        <w:t>- collection.edu.ru);</w:t>
      </w:r>
    </w:p>
    <w:p w:rsidR="00530322" w:rsidRDefault="00530322" w:rsidP="00530322">
      <w:pPr>
        <w:pStyle w:val="a5"/>
        <w:numPr>
          <w:ilvl w:val="0"/>
          <w:numId w:val="1"/>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rsidR="00530322" w:rsidRDefault="00530322" w:rsidP="00530322">
      <w:pPr>
        <w:pStyle w:val="a5"/>
        <w:numPr>
          <w:ilvl w:val="0"/>
          <w:numId w:val="1"/>
        </w:numPr>
        <w:tabs>
          <w:tab w:val="left" w:pos="1311"/>
        </w:tabs>
        <w:spacing w:line="317" w:lineRule="exact"/>
        <w:ind w:left="1311" w:right="0" w:hanging="282"/>
        <w:rPr>
          <w:sz w:val="28"/>
        </w:rPr>
      </w:pPr>
      <w:proofErr w:type="gramStart"/>
      <w:r>
        <w:rPr>
          <w:sz w:val="28"/>
        </w:rPr>
        <w:t>Российская  электронная</w:t>
      </w:r>
      <w:proofErr w:type="gramEnd"/>
      <w:r>
        <w:rPr>
          <w:sz w:val="28"/>
        </w:rPr>
        <w:t xml:space="preserve"> школа</w:t>
      </w:r>
      <w:r>
        <w:rPr>
          <w:spacing w:val="-2"/>
          <w:sz w:val="28"/>
        </w:rPr>
        <w:t>(resh.edu.ru)</w:t>
      </w:r>
    </w:p>
    <w:p w:rsidR="00530322" w:rsidRDefault="00530322" w:rsidP="00530322">
      <w:pPr>
        <w:pStyle w:val="a5"/>
        <w:numPr>
          <w:ilvl w:val="0"/>
          <w:numId w:val="1"/>
        </w:numPr>
        <w:tabs>
          <w:tab w:val="left" w:pos="1441"/>
        </w:tabs>
        <w:spacing w:before="60" w:line="242" w:lineRule="auto"/>
        <w:ind w:right="1985" w:firstLine="698"/>
        <w:rPr>
          <w:sz w:val="28"/>
        </w:rPr>
      </w:pPr>
      <w:proofErr w:type="spellStart"/>
      <w:r>
        <w:rPr>
          <w:sz w:val="28"/>
        </w:rPr>
        <w:t>Учи.ру</w:t>
      </w:r>
      <w:proofErr w:type="spellEnd"/>
      <w:r>
        <w:rPr>
          <w:sz w:val="28"/>
        </w:rPr>
        <w:t xml:space="preserve">—интерактивная </w:t>
      </w:r>
      <w:proofErr w:type="gramStart"/>
      <w:r>
        <w:rPr>
          <w:sz w:val="28"/>
        </w:rPr>
        <w:t>образовательная  онлайн</w:t>
      </w:r>
      <w:proofErr w:type="gramEnd"/>
      <w:r>
        <w:rPr>
          <w:sz w:val="28"/>
        </w:rPr>
        <w:t xml:space="preserve"> платформа uchi.ru</w:t>
      </w:r>
    </w:p>
    <w:sectPr w:rsidR="00530322" w:rsidSect="0000721A">
      <w:type w:val="continuous"/>
      <w:pgSz w:w="11910" w:h="16840"/>
      <w:pgMar w:top="1400" w:right="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36A"/>
    <w:multiLevelType w:val="hybridMultilevel"/>
    <w:tmpl w:val="5030C736"/>
    <w:lvl w:ilvl="0" w:tplc="14D8EB62">
      <w:start w:val="1"/>
      <w:numFmt w:val="decimal"/>
      <w:lvlText w:val="%1)"/>
      <w:lvlJc w:val="left"/>
      <w:pPr>
        <w:ind w:left="222" w:hanging="291"/>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D0C81636">
      <w:numFmt w:val="bullet"/>
      <w:lvlText w:val="•"/>
      <w:lvlJc w:val="left"/>
      <w:pPr>
        <w:ind w:left="1188" w:hanging="291"/>
      </w:pPr>
      <w:rPr>
        <w:rFonts w:hint="default"/>
        <w:lang w:val="ru-RU" w:eastAsia="en-US" w:bidi="ar-SA"/>
      </w:rPr>
    </w:lvl>
    <w:lvl w:ilvl="2" w:tplc="75E44B3A">
      <w:numFmt w:val="bullet"/>
      <w:lvlText w:val="•"/>
      <w:lvlJc w:val="left"/>
      <w:pPr>
        <w:ind w:left="2157" w:hanging="291"/>
      </w:pPr>
      <w:rPr>
        <w:rFonts w:hint="default"/>
        <w:lang w:val="ru-RU" w:eastAsia="en-US" w:bidi="ar-SA"/>
      </w:rPr>
    </w:lvl>
    <w:lvl w:ilvl="3" w:tplc="486A971C">
      <w:numFmt w:val="bullet"/>
      <w:lvlText w:val="•"/>
      <w:lvlJc w:val="left"/>
      <w:pPr>
        <w:ind w:left="3125" w:hanging="291"/>
      </w:pPr>
      <w:rPr>
        <w:rFonts w:hint="default"/>
        <w:lang w:val="ru-RU" w:eastAsia="en-US" w:bidi="ar-SA"/>
      </w:rPr>
    </w:lvl>
    <w:lvl w:ilvl="4" w:tplc="B6B0F120">
      <w:numFmt w:val="bullet"/>
      <w:lvlText w:val="•"/>
      <w:lvlJc w:val="left"/>
      <w:pPr>
        <w:ind w:left="4094" w:hanging="291"/>
      </w:pPr>
      <w:rPr>
        <w:rFonts w:hint="default"/>
        <w:lang w:val="ru-RU" w:eastAsia="en-US" w:bidi="ar-SA"/>
      </w:rPr>
    </w:lvl>
    <w:lvl w:ilvl="5" w:tplc="13D086EC">
      <w:numFmt w:val="bullet"/>
      <w:lvlText w:val="•"/>
      <w:lvlJc w:val="left"/>
      <w:pPr>
        <w:ind w:left="5063" w:hanging="291"/>
      </w:pPr>
      <w:rPr>
        <w:rFonts w:hint="default"/>
        <w:lang w:val="ru-RU" w:eastAsia="en-US" w:bidi="ar-SA"/>
      </w:rPr>
    </w:lvl>
    <w:lvl w:ilvl="6" w:tplc="A244B2DE">
      <w:numFmt w:val="bullet"/>
      <w:lvlText w:val="•"/>
      <w:lvlJc w:val="left"/>
      <w:pPr>
        <w:ind w:left="6031" w:hanging="291"/>
      </w:pPr>
      <w:rPr>
        <w:rFonts w:hint="default"/>
        <w:lang w:val="ru-RU" w:eastAsia="en-US" w:bidi="ar-SA"/>
      </w:rPr>
    </w:lvl>
    <w:lvl w:ilvl="7" w:tplc="81B46BA2">
      <w:numFmt w:val="bullet"/>
      <w:lvlText w:val="•"/>
      <w:lvlJc w:val="left"/>
      <w:pPr>
        <w:ind w:left="7000" w:hanging="291"/>
      </w:pPr>
      <w:rPr>
        <w:rFonts w:hint="default"/>
        <w:lang w:val="ru-RU" w:eastAsia="en-US" w:bidi="ar-SA"/>
      </w:rPr>
    </w:lvl>
    <w:lvl w:ilvl="8" w:tplc="7EE20C8A">
      <w:numFmt w:val="bullet"/>
      <w:lvlText w:val="•"/>
      <w:lvlJc w:val="left"/>
      <w:pPr>
        <w:ind w:left="7969" w:hanging="291"/>
      </w:pPr>
      <w:rPr>
        <w:rFonts w:hint="default"/>
        <w:lang w:val="ru-RU" w:eastAsia="en-US" w:bidi="ar-SA"/>
      </w:rPr>
    </w:lvl>
  </w:abstractNum>
  <w:abstractNum w:abstractNumId="1">
    <w:nsid w:val="20FF1EF5"/>
    <w:multiLevelType w:val="hybridMultilevel"/>
    <w:tmpl w:val="B9849E96"/>
    <w:lvl w:ilvl="0" w:tplc="7F72DA44">
      <w:start w:val="1"/>
      <w:numFmt w:val="decimal"/>
      <w:lvlText w:val="%1."/>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AFC42">
      <w:numFmt w:val="bullet"/>
      <w:lvlText w:val="•"/>
      <w:lvlJc w:val="left"/>
      <w:pPr>
        <w:ind w:left="1278" w:hanging="284"/>
      </w:pPr>
      <w:rPr>
        <w:rFonts w:hint="default"/>
        <w:lang w:val="ru-RU" w:eastAsia="en-US" w:bidi="ar-SA"/>
      </w:rPr>
    </w:lvl>
    <w:lvl w:ilvl="2" w:tplc="32404B52">
      <w:numFmt w:val="bullet"/>
      <w:lvlText w:val="•"/>
      <w:lvlJc w:val="left"/>
      <w:pPr>
        <w:ind w:left="2237" w:hanging="284"/>
      </w:pPr>
      <w:rPr>
        <w:rFonts w:hint="default"/>
        <w:lang w:val="ru-RU" w:eastAsia="en-US" w:bidi="ar-SA"/>
      </w:rPr>
    </w:lvl>
    <w:lvl w:ilvl="3" w:tplc="DED29930">
      <w:numFmt w:val="bullet"/>
      <w:lvlText w:val="•"/>
      <w:lvlJc w:val="left"/>
      <w:pPr>
        <w:ind w:left="3195" w:hanging="284"/>
      </w:pPr>
      <w:rPr>
        <w:rFonts w:hint="default"/>
        <w:lang w:val="ru-RU" w:eastAsia="en-US" w:bidi="ar-SA"/>
      </w:rPr>
    </w:lvl>
    <w:lvl w:ilvl="4" w:tplc="733E73F8">
      <w:numFmt w:val="bullet"/>
      <w:lvlText w:val="•"/>
      <w:lvlJc w:val="left"/>
      <w:pPr>
        <w:ind w:left="4154" w:hanging="284"/>
      </w:pPr>
      <w:rPr>
        <w:rFonts w:hint="default"/>
        <w:lang w:val="ru-RU" w:eastAsia="en-US" w:bidi="ar-SA"/>
      </w:rPr>
    </w:lvl>
    <w:lvl w:ilvl="5" w:tplc="7B00268E">
      <w:numFmt w:val="bullet"/>
      <w:lvlText w:val="•"/>
      <w:lvlJc w:val="left"/>
      <w:pPr>
        <w:ind w:left="5113" w:hanging="284"/>
      </w:pPr>
      <w:rPr>
        <w:rFonts w:hint="default"/>
        <w:lang w:val="ru-RU" w:eastAsia="en-US" w:bidi="ar-SA"/>
      </w:rPr>
    </w:lvl>
    <w:lvl w:ilvl="6" w:tplc="6980E400">
      <w:numFmt w:val="bullet"/>
      <w:lvlText w:val="•"/>
      <w:lvlJc w:val="left"/>
      <w:pPr>
        <w:ind w:left="6071" w:hanging="284"/>
      </w:pPr>
      <w:rPr>
        <w:rFonts w:hint="default"/>
        <w:lang w:val="ru-RU" w:eastAsia="en-US" w:bidi="ar-SA"/>
      </w:rPr>
    </w:lvl>
    <w:lvl w:ilvl="7" w:tplc="518848B8">
      <w:numFmt w:val="bullet"/>
      <w:lvlText w:val="•"/>
      <w:lvlJc w:val="left"/>
      <w:pPr>
        <w:ind w:left="7030" w:hanging="284"/>
      </w:pPr>
      <w:rPr>
        <w:rFonts w:hint="default"/>
        <w:lang w:val="ru-RU" w:eastAsia="en-US" w:bidi="ar-SA"/>
      </w:rPr>
    </w:lvl>
    <w:lvl w:ilvl="8" w:tplc="2E9691A2">
      <w:numFmt w:val="bullet"/>
      <w:lvlText w:val="•"/>
      <w:lvlJc w:val="left"/>
      <w:pPr>
        <w:ind w:left="7989" w:hanging="284"/>
      </w:pPr>
      <w:rPr>
        <w:rFonts w:hint="default"/>
        <w:lang w:val="ru-RU" w:eastAsia="en-US" w:bidi="ar-SA"/>
      </w:rPr>
    </w:lvl>
  </w:abstractNum>
  <w:abstractNum w:abstractNumId="2">
    <w:nsid w:val="270A5777"/>
    <w:multiLevelType w:val="hybridMultilevel"/>
    <w:tmpl w:val="4E1C1528"/>
    <w:lvl w:ilvl="0" w:tplc="1F067F58">
      <w:start w:val="1"/>
      <w:numFmt w:val="decimal"/>
      <w:lvlText w:val="%1)"/>
      <w:lvlJc w:val="left"/>
      <w:pPr>
        <w:ind w:left="222" w:hanging="394"/>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C3E0DC3E">
      <w:numFmt w:val="bullet"/>
      <w:lvlText w:val="•"/>
      <w:lvlJc w:val="left"/>
      <w:pPr>
        <w:ind w:left="1188" w:hanging="394"/>
      </w:pPr>
      <w:rPr>
        <w:rFonts w:hint="default"/>
        <w:lang w:val="ru-RU" w:eastAsia="en-US" w:bidi="ar-SA"/>
      </w:rPr>
    </w:lvl>
    <w:lvl w:ilvl="2" w:tplc="CEF0712A">
      <w:numFmt w:val="bullet"/>
      <w:lvlText w:val="•"/>
      <w:lvlJc w:val="left"/>
      <w:pPr>
        <w:ind w:left="2157" w:hanging="394"/>
      </w:pPr>
      <w:rPr>
        <w:rFonts w:hint="default"/>
        <w:lang w:val="ru-RU" w:eastAsia="en-US" w:bidi="ar-SA"/>
      </w:rPr>
    </w:lvl>
    <w:lvl w:ilvl="3" w:tplc="BBB253C8">
      <w:numFmt w:val="bullet"/>
      <w:lvlText w:val="•"/>
      <w:lvlJc w:val="left"/>
      <w:pPr>
        <w:ind w:left="3125" w:hanging="394"/>
      </w:pPr>
      <w:rPr>
        <w:rFonts w:hint="default"/>
        <w:lang w:val="ru-RU" w:eastAsia="en-US" w:bidi="ar-SA"/>
      </w:rPr>
    </w:lvl>
    <w:lvl w:ilvl="4" w:tplc="97E6F10C">
      <w:numFmt w:val="bullet"/>
      <w:lvlText w:val="•"/>
      <w:lvlJc w:val="left"/>
      <w:pPr>
        <w:ind w:left="4094" w:hanging="394"/>
      </w:pPr>
      <w:rPr>
        <w:rFonts w:hint="default"/>
        <w:lang w:val="ru-RU" w:eastAsia="en-US" w:bidi="ar-SA"/>
      </w:rPr>
    </w:lvl>
    <w:lvl w:ilvl="5" w:tplc="1E644A26">
      <w:numFmt w:val="bullet"/>
      <w:lvlText w:val="•"/>
      <w:lvlJc w:val="left"/>
      <w:pPr>
        <w:ind w:left="5063" w:hanging="394"/>
      </w:pPr>
      <w:rPr>
        <w:rFonts w:hint="default"/>
        <w:lang w:val="ru-RU" w:eastAsia="en-US" w:bidi="ar-SA"/>
      </w:rPr>
    </w:lvl>
    <w:lvl w:ilvl="6" w:tplc="195A1B88">
      <w:numFmt w:val="bullet"/>
      <w:lvlText w:val="•"/>
      <w:lvlJc w:val="left"/>
      <w:pPr>
        <w:ind w:left="6031" w:hanging="394"/>
      </w:pPr>
      <w:rPr>
        <w:rFonts w:hint="default"/>
        <w:lang w:val="ru-RU" w:eastAsia="en-US" w:bidi="ar-SA"/>
      </w:rPr>
    </w:lvl>
    <w:lvl w:ilvl="7" w:tplc="76728C34">
      <w:numFmt w:val="bullet"/>
      <w:lvlText w:val="•"/>
      <w:lvlJc w:val="left"/>
      <w:pPr>
        <w:ind w:left="7000" w:hanging="394"/>
      </w:pPr>
      <w:rPr>
        <w:rFonts w:hint="default"/>
        <w:lang w:val="ru-RU" w:eastAsia="en-US" w:bidi="ar-SA"/>
      </w:rPr>
    </w:lvl>
    <w:lvl w:ilvl="8" w:tplc="3BEAEC2A">
      <w:numFmt w:val="bullet"/>
      <w:lvlText w:val="•"/>
      <w:lvlJc w:val="left"/>
      <w:pPr>
        <w:ind w:left="7969" w:hanging="394"/>
      </w:pPr>
      <w:rPr>
        <w:rFonts w:hint="default"/>
        <w:lang w:val="ru-RU" w:eastAsia="en-US" w:bidi="ar-SA"/>
      </w:rPr>
    </w:lvl>
  </w:abstractNum>
  <w:abstractNum w:abstractNumId="3">
    <w:nsid w:val="41B91189"/>
    <w:multiLevelType w:val="hybridMultilevel"/>
    <w:tmpl w:val="B388D946"/>
    <w:lvl w:ilvl="0" w:tplc="D7AEBC30">
      <w:start w:val="1"/>
      <w:numFmt w:val="decimal"/>
      <w:lvlText w:val="%1)"/>
      <w:lvlJc w:val="left"/>
      <w:pPr>
        <w:ind w:left="526" w:hanging="305"/>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22F6C2B8">
      <w:start w:val="1"/>
      <w:numFmt w:val="decimal"/>
      <w:lvlText w:val="%2."/>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37C7484">
      <w:numFmt w:val="bullet"/>
      <w:lvlText w:val="•"/>
      <w:lvlJc w:val="left"/>
      <w:pPr>
        <w:ind w:left="1534" w:hanging="284"/>
      </w:pPr>
      <w:rPr>
        <w:rFonts w:hint="default"/>
        <w:lang w:val="ru-RU" w:eastAsia="en-US" w:bidi="ar-SA"/>
      </w:rPr>
    </w:lvl>
    <w:lvl w:ilvl="3" w:tplc="75387E28">
      <w:numFmt w:val="bullet"/>
      <w:lvlText w:val="•"/>
      <w:lvlJc w:val="left"/>
      <w:pPr>
        <w:ind w:left="2548" w:hanging="284"/>
      </w:pPr>
      <w:rPr>
        <w:rFonts w:hint="default"/>
        <w:lang w:val="ru-RU" w:eastAsia="en-US" w:bidi="ar-SA"/>
      </w:rPr>
    </w:lvl>
    <w:lvl w:ilvl="4" w:tplc="548C15F4">
      <w:numFmt w:val="bullet"/>
      <w:lvlText w:val="•"/>
      <w:lvlJc w:val="left"/>
      <w:pPr>
        <w:ind w:left="3562" w:hanging="284"/>
      </w:pPr>
      <w:rPr>
        <w:rFonts w:hint="default"/>
        <w:lang w:val="ru-RU" w:eastAsia="en-US" w:bidi="ar-SA"/>
      </w:rPr>
    </w:lvl>
    <w:lvl w:ilvl="5" w:tplc="9D80E43E">
      <w:numFmt w:val="bullet"/>
      <w:lvlText w:val="•"/>
      <w:lvlJc w:val="left"/>
      <w:pPr>
        <w:ind w:left="4576" w:hanging="284"/>
      </w:pPr>
      <w:rPr>
        <w:rFonts w:hint="default"/>
        <w:lang w:val="ru-RU" w:eastAsia="en-US" w:bidi="ar-SA"/>
      </w:rPr>
    </w:lvl>
    <w:lvl w:ilvl="6" w:tplc="E416CCAA">
      <w:numFmt w:val="bullet"/>
      <w:lvlText w:val="•"/>
      <w:lvlJc w:val="left"/>
      <w:pPr>
        <w:ind w:left="5590" w:hanging="284"/>
      </w:pPr>
      <w:rPr>
        <w:rFonts w:hint="default"/>
        <w:lang w:val="ru-RU" w:eastAsia="en-US" w:bidi="ar-SA"/>
      </w:rPr>
    </w:lvl>
    <w:lvl w:ilvl="7" w:tplc="51A230C0">
      <w:numFmt w:val="bullet"/>
      <w:lvlText w:val="•"/>
      <w:lvlJc w:val="left"/>
      <w:pPr>
        <w:ind w:left="6604" w:hanging="284"/>
      </w:pPr>
      <w:rPr>
        <w:rFonts w:hint="default"/>
        <w:lang w:val="ru-RU" w:eastAsia="en-US" w:bidi="ar-SA"/>
      </w:rPr>
    </w:lvl>
    <w:lvl w:ilvl="8" w:tplc="BC943274">
      <w:numFmt w:val="bullet"/>
      <w:lvlText w:val="•"/>
      <w:lvlJc w:val="left"/>
      <w:pPr>
        <w:ind w:left="7618" w:hanging="284"/>
      </w:pPr>
      <w:rPr>
        <w:rFonts w:hint="default"/>
        <w:lang w:val="ru-RU" w:eastAsia="en-US" w:bidi="ar-SA"/>
      </w:rPr>
    </w:lvl>
  </w:abstractNum>
  <w:abstractNum w:abstractNumId="4">
    <w:nsid w:val="4BE431A5"/>
    <w:multiLevelType w:val="hybridMultilevel"/>
    <w:tmpl w:val="A80420EA"/>
    <w:lvl w:ilvl="0" w:tplc="0922E046">
      <w:start w:val="1"/>
      <w:numFmt w:val="decimal"/>
      <w:lvlText w:val="%1)"/>
      <w:lvlJc w:val="left"/>
      <w:pPr>
        <w:ind w:left="222" w:hanging="502"/>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6416299E">
      <w:numFmt w:val="bullet"/>
      <w:lvlText w:val="•"/>
      <w:lvlJc w:val="left"/>
      <w:pPr>
        <w:ind w:left="1188" w:hanging="502"/>
      </w:pPr>
      <w:rPr>
        <w:rFonts w:hint="default"/>
        <w:lang w:val="ru-RU" w:eastAsia="en-US" w:bidi="ar-SA"/>
      </w:rPr>
    </w:lvl>
    <w:lvl w:ilvl="2" w:tplc="F8323980">
      <w:numFmt w:val="bullet"/>
      <w:lvlText w:val="•"/>
      <w:lvlJc w:val="left"/>
      <w:pPr>
        <w:ind w:left="2157" w:hanging="502"/>
      </w:pPr>
      <w:rPr>
        <w:rFonts w:hint="default"/>
        <w:lang w:val="ru-RU" w:eastAsia="en-US" w:bidi="ar-SA"/>
      </w:rPr>
    </w:lvl>
    <w:lvl w:ilvl="3" w:tplc="6C6278BA">
      <w:numFmt w:val="bullet"/>
      <w:lvlText w:val="•"/>
      <w:lvlJc w:val="left"/>
      <w:pPr>
        <w:ind w:left="3125" w:hanging="502"/>
      </w:pPr>
      <w:rPr>
        <w:rFonts w:hint="default"/>
        <w:lang w:val="ru-RU" w:eastAsia="en-US" w:bidi="ar-SA"/>
      </w:rPr>
    </w:lvl>
    <w:lvl w:ilvl="4" w:tplc="E7E03DD8">
      <w:numFmt w:val="bullet"/>
      <w:lvlText w:val="•"/>
      <w:lvlJc w:val="left"/>
      <w:pPr>
        <w:ind w:left="4094" w:hanging="502"/>
      </w:pPr>
      <w:rPr>
        <w:rFonts w:hint="default"/>
        <w:lang w:val="ru-RU" w:eastAsia="en-US" w:bidi="ar-SA"/>
      </w:rPr>
    </w:lvl>
    <w:lvl w:ilvl="5" w:tplc="D58CEB9A">
      <w:numFmt w:val="bullet"/>
      <w:lvlText w:val="•"/>
      <w:lvlJc w:val="left"/>
      <w:pPr>
        <w:ind w:left="5063" w:hanging="502"/>
      </w:pPr>
      <w:rPr>
        <w:rFonts w:hint="default"/>
        <w:lang w:val="ru-RU" w:eastAsia="en-US" w:bidi="ar-SA"/>
      </w:rPr>
    </w:lvl>
    <w:lvl w:ilvl="6" w:tplc="1D663268">
      <w:numFmt w:val="bullet"/>
      <w:lvlText w:val="•"/>
      <w:lvlJc w:val="left"/>
      <w:pPr>
        <w:ind w:left="6031" w:hanging="502"/>
      </w:pPr>
      <w:rPr>
        <w:rFonts w:hint="default"/>
        <w:lang w:val="ru-RU" w:eastAsia="en-US" w:bidi="ar-SA"/>
      </w:rPr>
    </w:lvl>
    <w:lvl w:ilvl="7" w:tplc="3C087660">
      <w:numFmt w:val="bullet"/>
      <w:lvlText w:val="•"/>
      <w:lvlJc w:val="left"/>
      <w:pPr>
        <w:ind w:left="7000" w:hanging="502"/>
      </w:pPr>
      <w:rPr>
        <w:rFonts w:hint="default"/>
        <w:lang w:val="ru-RU" w:eastAsia="en-US" w:bidi="ar-SA"/>
      </w:rPr>
    </w:lvl>
    <w:lvl w:ilvl="8" w:tplc="C7F0CFA4">
      <w:numFmt w:val="bullet"/>
      <w:lvlText w:val="•"/>
      <w:lvlJc w:val="left"/>
      <w:pPr>
        <w:ind w:left="7969" w:hanging="50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752EA"/>
    <w:rsid w:val="0000721A"/>
    <w:rsid w:val="00017128"/>
    <w:rsid w:val="0008418A"/>
    <w:rsid w:val="000B3802"/>
    <w:rsid w:val="000C3E5C"/>
    <w:rsid w:val="00110DF7"/>
    <w:rsid w:val="00160DC7"/>
    <w:rsid w:val="001B1E1A"/>
    <w:rsid w:val="00241A29"/>
    <w:rsid w:val="002752EA"/>
    <w:rsid w:val="002F2B48"/>
    <w:rsid w:val="002F3073"/>
    <w:rsid w:val="003E3C1D"/>
    <w:rsid w:val="003E4605"/>
    <w:rsid w:val="00486337"/>
    <w:rsid w:val="004A744D"/>
    <w:rsid w:val="004B60A6"/>
    <w:rsid w:val="00525113"/>
    <w:rsid w:val="00530322"/>
    <w:rsid w:val="00545E95"/>
    <w:rsid w:val="005543B0"/>
    <w:rsid w:val="00584CAA"/>
    <w:rsid w:val="00662963"/>
    <w:rsid w:val="00674E68"/>
    <w:rsid w:val="006D2D3A"/>
    <w:rsid w:val="006E6A39"/>
    <w:rsid w:val="007139F3"/>
    <w:rsid w:val="00717837"/>
    <w:rsid w:val="00736FE3"/>
    <w:rsid w:val="007928C5"/>
    <w:rsid w:val="007B7318"/>
    <w:rsid w:val="007C4D03"/>
    <w:rsid w:val="007E7208"/>
    <w:rsid w:val="008B05F8"/>
    <w:rsid w:val="008C024F"/>
    <w:rsid w:val="00A36986"/>
    <w:rsid w:val="00A71068"/>
    <w:rsid w:val="00A7700F"/>
    <w:rsid w:val="00B15298"/>
    <w:rsid w:val="00B251A7"/>
    <w:rsid w:val="00B82410"/>
    <w:rsid w:val="00C26B6F"/>
    <w:rsid w:val="00C61D4B"/>
    <w:rsid w:val="00D30F08"/>
    <w:rsid w:val="00D774DB"/>
    <w:rsid w:val="00D95922"/>
    <w:rsid w:val="00E319C3"/>
    <w:rsid w:val="00E8026E"/>
    <w:rsid w:val="00EC1A64"/>
    <w:rsid w:val="00ED1BEE"/>
    <w:rsid w:val="00F26F3A"/>
    <w:rsid w:val="00F64924"/>
    <w:rsid w:val="00FA1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19047-D20C-4E4D-9B43-0FD4AD54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721A"/>
    <w:rPr>
      <w:rFonts w:ascii="Times New Roman" w:eastAsia="Times New Roman" w:hAnsi="Times New Roman" w:cs="Times New Roman"/>
      <w:lang w:val="ru-RU"/>
    </w:rPr>
  </w:style>
  <w:style w:type="paragraph" w:styleId="1">
    <w:name w:val="heading 1"/>
    <w:basedOn w:val="a"/>
    <w:link w:val="10"/>
    <w:uiPriority w:val="1"/>
    <w:qFormat/>
    <w:rsid w:val="0000721A"/>
    <w:pPr>
      <w:spacing w:before="68"/>
      <w:ind w:left="222"/>
      <w:outlineLvl w:val="0"/>
    </w:pPr>
    <w:rPr>
      <w:b/>
      <w:bCs/>
      <w:sz w:val="28"/>
      <w:szCs w:val="28"/>
    </w:rPr>
  </w:style>
  <w:style w:type="paragraph" w:styleId="2">
    <w:name w:val="heading 2"/>
    <w:basedOn w:val="a"/>
    <w:link w:val="20"/>
    <w:uiPriority w:val="1"/>
    <w:qFormat/>
    <w:rsid w:val="0000721A"/>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721A"/>
    <w:tblPr>
      <w:tblInd w:w="0" w:type="dxa"/>
      <w:tblCellMar>
        <w:top w:w="0" w:type="dxa"/>
        <w:left w:w="0" w:type="dxa"/>
        <w:bottom w:w="0" w:type="dxa"/>
        <w:right w:w="0" w:type="dxa"/>
      </w:tblCellMar>
    </w:tblPr>
  </w:style>
  <w:style w:type="paragraph" w:styleId="a3">
    <w:name w:val="Body Text"/>
    <w:basedOn w:val="a"/>
    <w:link w:val="a4"/>
    <w:uiPriority w:val="1"/>
    <w:qFormat/>
    <w:rsid w:val="0000721A"/>
    <w:pPr>
      <w:ind w:left="222"/>
    </w:pPr>
    <w:rPr>
      <w:sz w:val="28"/>
      <w:szCs w:val="28"/>
    </w:rPr>
  </w:style>
  <w:style w:type="paragraph" w:styleId="a5">
    <w:name w:val="List Paragraph"/>
    <w:basedOn w:val="a"/>
    <w:uiPriority w:val="1"/>
    <w:qFormat/>
    <w:rsid w:val="0000721A"/>
    <w:pPr>
      <w:ind w:left="222" w:right="444"/>
      <w:jc w:val="both"/>
    </w:pPr>
  </w:style>
  <w:style w:type="paragraph" w:customStyle="1" w:styleId="TableParagraph">
    <w:name w:val="Table Paragraph"/>
    <w:basedOn w:val="a"/>
    <w:uiPriority w:val="1"/>
    <w:qFormat/>
    <w:rsid w:val="0000721A"/>
  </w:style>
  <w:style w:type="character" w:customStyle="1" w:styleId="10">
    <w:name w:val="Заголовок 1 Знак"/>
    <w:basedOn w:val="a0"/>
    <w:link w:val="1"/>
    <w:uiPriority w:val="1"/>
    <w:rsid w:val="0053032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530322"/>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30322"/>
    <w:rPr>
      <w:rFonts w:ascii="Times New Roman" w:eastAsia="Times New Roman" w:hAnsi="Times New Roman" w:cs="Times New Roman"/>
      <w:sz w:val="28"/>
      <w:szCs w:val="28"/>
      <w:lang w:val="ru-RU"/>
    </w:rPr>
  </w:style>
  <w:style w:type="paragraph" w:customStyle="1" w:styleId="c35">
    <w:name w:val="c35"/>
    <w:basedOn w:val="a"/>
    <w:rsid w:val="00530322"/>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oleObject" Target="embeddings/oleObject1.bin"/><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5D35-E1BA-4330-861A-B0F0512A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24</Pages>
  <Words>7956</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5</cp:lastModifiedBy>
  <cp:revision>37</cp:revision>
  <cp:lastPrinted>2024-09-17T22:01:00Z</cp:lastPrinted>
  <dcterms:created xsi:type="dcterms:W3CDTF">2024-08-31T08:56:00Z</dcterms:created>
  <dcterms:modified xsi:type="dcterms:W3CDTF">2024-09-17T23:20:00Z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